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50" w:rsidRPr="00C22550" w:rsidRDefault="00C22550" w:rsidP="00AE45A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550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C22550" w:rsidRPr="00C22550" w:rsidRDefault="00C22550" w:rsidP="00C22550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C22550" w:rsidRPr="00C22550" w:rsidRDefault="00C22550" w:rsidP="00C225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УЧРЕДИТЕЛИ: местное самоуправление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="00FE7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вторник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FE7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июля </w:t>
      </w:r>
      <w:r w:rsidRPr="00C225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FE7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:rsidR="00C22550" w:rsidRPr="00C22550" w:rsidRDefault="00C22550" w:rsidP="00C22550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C22550" w:rsidRPr="00C22550" w:rsidRDefault="00C22550" w:rsidP="00C22550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2255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FD175" wp14:editId="14E3484D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C22550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C22550" w:rsidRPr="00FE78F2" w:rsidRDefault="00C22550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16"/>
          <w:szCs w:val="16"/>
        </w:rPr>
      </w:pPr>
    </w:p>
    <w:p w:rsidR="00C6655A" w:rsidRPr="00FE78F2" w:rsidRDefault="00C6655A" w:rsidP="00FE78F2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РЕСПУБЛИКА МОРДОВИЯ</w:t>
      </w:r>
    </w:p>
    <w:p w:rsidR="00C6655A" w:rsidRPr="00FE78F2" w:rsidRDefault="00C6655A" w:rsidP="00FE78F2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АДМИНИСТРАЦИЯ НИКОЛЬСКОГО СЕЛЬСКОГО ПОСЕЛЕНИЯ</w:t>
      </w:r>
    </w:p>
    <w:p w:rsidR="00C6655A" w:rsidRPr="00FE78F2" w:rsidRDefault="00C6655A" w:rsidP="00FE78F2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ТОРБЕЕВСКОГО МУНИЦИПАЛЬНОГО РАЙОНА</w:t>
      </w:r>
    </w:p>
    <w:p w:rsidR="00C6655A" w:rsidRPr="00FE78F2" w:rsidRDefault="00C6655A" w:rsidP="00FE78F2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C6655A" w:rsidRPr="00FE78F2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6655A" w:rsidRPr="00FE78F2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C6655A" w:rsidRPr="00FE78F2" w:rsidRDefault="00C6655A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 xml:space="preserve">        </w:t>
      </w:r>
      <w:r w:rsidR="003175BE" w:rsidRPr="00FE78F2">
        <w:rPr>
          <w:rFonts w:ascii="Times New Roman" w:hAnsi="Times New Roman" w:cs="Times New Roman"/>
          <w:b/>
          <w:sz w:val="16"/>
          <w:szCs w:val="16"/>
        </w:rPr>
        <w:t>о</w:t>
      </w:r>
      <w:r w:rsidRPr="00FE78F2">
        <w:rPr>
          <w:rFonts w:ascii="Times New Roman" w:hAnsi="Times New Roman" w:cs="Times New Roman"/>
          <w:b/>
          <w:sz w:val="16"/>
          <w:szCs w:val="16"/>
        </w:rPr>
        <w:t>т</w:t>
      </w:r>
      <w:r w:rsidR="00502792" w:rsidRPr="00FE78F2">
        <w:rPr>
          <w:rFonts w:ascii="Times New Roman" w:hAnsi="Times New Roman" w:cs="Times New Roman"/>
          <w:b/>
          <w:sz w:val="16"/>
          <w:szCs w:val="16"/>
        </w:rPr>
        <w:t xml:space="preserve"> 31</w:t>
      </w:r>
      <w:r w:rsidRPr="00FE78F2">
        <w:rPr>
          <w:rFonts w:ascii="Times New Roman" w:hAnsi="Times New Roman" w:cs="Times New Roman"/>
          <w:b/>
          <w:sz w:val="16"/>
          <w:szCs w:val="16"/>
        </w:rPr>
        <w:t>.</w:t>
      </w:r>
      <w:r w:rsidR="00502792" w:rsidRPr="00FE78F2">
        <w:rPr>
          <w:rFonts w:ascii="Times New Roman" w:hAnsi="Times New Roman" w:cs="Times New Roman"/>
          <w:b/>
          <w:sz w:val="16"/>
          <w:szCs w:val="16"/>
        </w:rPr>
        <w:t>07</w:t>
      </w:r>
      <w:r w:rsidRPr="00FE78F2">
        <w:rPr>
          <w:rFonts w:ascii="Times New Roman" w:hAnsi="Times New Roman" w:cs="Times New Roman"/>
          <w:b/>
          <w:sz w:val="16"/>
          <w:szCs w:val="16"/>
        </w:rPr>
        <w:t>.201</w:t>
      </w:r>
      <w:r w:rsidR="001847D8" w:rsidRPr="00FE78F2">
        <w:rPr>
          <w:rFonts w:ascii="Times New Roman" w:hAnsi="Times New Roman" w:cs="Times New Roman"/>
          <w:b/>
          <w:sz w:val="16"/>
          <w:szCs w:val="16"/>
        </w:rPr>
        <w:t>8</w:t>
      </w:r>
      <w:r w:rsidRPr="00FE78F2">
        <w:rPr>
          <w:rFonts w:ascii="Times New Roman" w:hAnsi="Times New Roman" w:cs="Times New Roman"/>
          <w:b/>
          <w:sz w:val="16"/>
          <w:szCs w:val="16"/>
        </w:rPr>
        <w:t xml:space="preserve">г.                  </w:t>
      </w:r>
      <w:r w:rsidR="003175BE" w:rsidRPr="00FE78F2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</w:t>
      </w:r>
      <w:r w:rsidRPr="00FE78F2">
        <w:rPr>
          <w:rFonts w:ascii="Times New Roman" w:hAnsi="Times New Roman" w:cs="Times New Roman"/>
          <w:b/>
          <w:sz w:val="16"/>
          <w:szCs w:val="16"/>
        </w:rPr>
        <w:t>№</w:t>
      </w:r>
      <w:r w:rsidR="00502792" w:rsidRPr="00FE78F2">
        <w:rPr>
          <w:rFonts w:ascii="Times New Roman" w:hAnsi="Times New Roman" w:cs="Times New Roman"/>
          <w:b/>
          <w:sz w:val="16"/>
          <w:szCs w:val="16"/>
        </w:rPr>
        <w:t>20</w:t>
      </w:r>
    </w:p>
    <w:p w:rsidR="00C6655A" w:rsidRPr="00FE78F2" w:rsidRDefault="00C6655A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16"/>
          <w:szCs w:val="16"/>
        </w:rPr>
      </w:pPr>
    </w:p>
    <w:p w:rsidR="00C6655A" w:rsidRPr="00FE78F2" w:rsidRDefault="00C6655A" w:rsidP="00C6655A">
      <w:pPr>
        <w:tabs>
          <w:tab w:val="left" w:pos="2820"/>
        </w:tabs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 xml:space="preserve">             Об исполнении  бюджета  Никольского сельского поселения</w:t>
      </w:r>
    </w:p>
    <w:p w:rsidR="00C6655A" w:rsidRPr="00FE78F2" w:rsidRDefault="00C6655A" w:rsidP="00C6655A">
      <w:pPr>
        <w:pStyle w:val="a3"/>
        <w:rPr>
          <w:rFonts w:ascii="Times New Roman" w:hAnsi="Times New Roman"/>
          <w:b/>
          <w:sz w:val="16"/>
          <w:szCs w:val="16"/>
        </w:rPr>
      </w:pPr>
      <w:r w:rsidRPr="00FE78F2">
        <w:rPr>
          <w:rFonts w:ascii="Times New Roman" w:hAnsi="Times New Roman"/>
          <w:b/>
          <w:sz w:val="16"/>
          <w:szCs w:val="16"/>
        </w:rPr>
        <w:t xml:space="preserve">                                                    За </w:t>
      </w:r>
      <w:r w:rsidR="00E35A01" w:rsidRPr="00FE78F2">
        <w:rPr>
          <w:rFonts w:ascii="Times New Roman" w:hAnsi="Times New Roman"/>
          <w:b/>
          <w:sz w:val="16"/>
          <w:szCs w:val="16"/>
        </w:rPr>
        <w:t>2</w:t>
      </w:r>
      <w:r w:rsidRPr="00FE78F2">
        <w:rPr>
          <w:rFonts w:ascii="Times New Roman" w:hAnsi="Times New Roman"/>
          <w:b/>
          <w:sz w:val="16"/>
          <w:szCs w:val="16"/>
        </w:rPr>
        <w:t xml:space="preserve"> </w:t>
      </w:r>
      <w:r w:rsidR="00E35A01" w:rsidRPr="00FE78F2">
        <w:rPr>
          <w:rFonts w:ascii="Times New Roman" w:hAnsi="Times New Roman"/>
          <w:b/>
          <w:sz w:val="16"/>
          <w:szCs w:val="16"/>
        </w:rPr>
        <w:t>квартал</w:t>
      </w:r>
      <w:r w:rsidRPr="00FE78F2">
        <w:rPr>
          <w:rFonts w:ascii="Times New Roman" w:hAnsi="Times New Roman"/>
          <w:b/>
          <w:sz w:val="16"/>
          <w:szCs w:val="16"/>
        </w:rPr>
        <w:t xml:space="preserve"> 201</w:t>
      </w:r>
      <w:r w:rsidR="001847D8" w:rsidRPr="00FE78F2">
        <w:rPr>
          <w:rFonts w:ascii="Times New Roman" w:hAnsi="Times New Roman"/>
          <w:b/>
          <w:sz w:val="16"/>
          <w:szCs w:val="16"/>
        </w:rPr>
        <w:t>8</w:t>
      </w:r>
      <w:r w:rsidRPr="00FE78F2">
        <w:rPr>
          <w:rFonts w:ascii="Times New Roman" w:hAnsi="Times New Roman"/>
          <w:b/>
          <w:sz w:val="16"/>
          <w:szCs w:val="16"/>
        </w:rPr>
        <w:t xml:space="preserve"> г. </w:t>
      </w:r>
    </w:p>
    <w:p w:rsidR="00C6655A" w:rsidRPr="00FE78F2" w:rsidRDefault="00C6655A" w:rsidP="00C6655A">
      <w:pPr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C6655A" w:rsidRPr="00FE78F2" w:rsidRDefault="006779EB" w:rsidP="006779EB">
      <w:pPr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 </w:t>
      </w:r>
      <w:r w:rsidR="00C6655A" w:rsidRPr="00FE78F2">
        <w:rPr>
          <w:rFonts w:ascii="Times New Roman" w:hAnsi="Times New Roman" w:cs="Times New Roman"/>
          <w:sz w:val="16"/>
          <w:szCs w:val="16"/>
        </w:rPr>
        <w:t>В соответствии с п.5 ст. 264.2  Бюджетного кодекса РФ,  п.4 ст.39 решения Совета депутатов Никольского сельского поселения №100 от 15.09.2014г.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C6655A" w:rsidRPr="00FE78F2" w:rsidRDefault="006779EB" w:rsidP="006779EB">
      <w:pPr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</w:t>
      </w:r>
      <w:r w:rsidR="00C6655A" w:rsidRPr="00FE78F2">
        <w:rPr>
          <w:rFonts w:ascii="Times New Roman" w:hAnsi="Times New Roman" w:cs="Times New Roman"/>
          <w:sz w:val="16"/>
          <w:szCs w:val="16"/>
        </w:rPr>
        <w:t>1. Утвердить отчет об исполнении бюджета Никольского сельского поселения за</w:t>
      </w:r>
      <w:r w:rsidR="001847D8" w:rsidRPr="00FE78F2">
        <w:rPr>
          <w:rFonts w:ascii="Times New Roman" w:hAnsi="Times New Roman" w:cs="Times New Roman"/>
          <w:sz w:val="16"/>
          <w:szCs w:val="16"/>
        </w:rPr>
        <w:t xml:space="preserve"> </w:t>
      </w:r>
      <w:r w:rsidR="00F21187" w:rsidRPr="00FE78F2">
        <w:rPr>
          <w:rFonts w:ascii="Times New Roman" w:hAnsi="Times New Roman" w:cs="Times New Roman"/>
          <w:sz w:val="16"/>
          <w:szCs w:val="16"/>
        </w:rPr>
        <w:t>2</w:t>
      </w:r>
      <w:r w:rsidR="001847D8" w:rsidRPr="00FE78F2">
        <w:rPr>
          <w:rFonts w:ascii="Times New Roman" w:hAnsi="Times New Roman" w:cs="Times New Roman"/>
          <w:sz w:val="16"/>
          <w:szCs w:val="16"/>
        </w:rPr>
        <w:t xml:space="preserve"> квартал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 201</w:t>
      </w:r>
      <w:r w:rsidR="001847D8" w:rsidRPr="00FE78F2">
        <w:rPr>
          <w:rFonts w:ascii="Times New Roman" w:hAnsi="Times New Roman" w:cs="Times New Roman"/>
          <w:sz w:val="16"/>
          <w:szCs w:val="16"/>
        </w:rPr>
        <w:t>8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г. по доходам в сумме  </w:t>
      </w:r>
      <w:r w:rsidR="001847D8" w:rsidRPr="00FE78F2">
        <w:rPr>
          <w:rFonts w:ascii="Times New Roman" w:hAnsi="Times New Roman" w:cs="Times New Roman"/>
          <w:sz w:val="16"/>
          <w:szCs w:val="16"/>
        </w:rPr>
        <w:t>2008,0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6655A" w:rsidRPr="00FE78F2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="00C6655A" w:rsidRPr="00FE78F2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="00C6655A" w:rsidRPr="00FE78F2">
        <w:rPr>
          <w:rFonts w:ascii="Times New Roman" w:hAnsi="Times New Roman" w:cs="Times New Roman"/>
          <w:sz w:val="16"/>
          <w:szCs w:val="16"/>
        </w:rPr>
        <w:t>уб</w:t>
      </w:r>
      <w:proofErr w:type="spellEnd"/>
      <w:r w:rsidR="00C6655A" w:rsidRPr="00FE78F2">
        <w:rPr>
          <w:rFonts w:ascii="Times New Roman" w:hAnsi="Times New Roman" w:cs="Times New Roman"/>
          <w:sz w:val="16"/>
          <w:szCs w:val="16"/>
        </w:rPr>
        <w:t xml:space="preserve">. и расходам   в  сумме  </w:t>
      </w:r>
      <w:r w:rsidR="001847D8" w:rsidRPr="00FE78F2">
        <w:rPr>
          <w:rFonts w:ascii="Times New Roman" w:hAnsi="Times New Roman" w:cs="Times New Roman"/>
          <w:sz w:val="16"/>
          <w:szCs w:val="16"/>
        </w:rPr>
        <w:t>2012,7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  тыс. руб., с превышением расходов над доходами  (</w:t>
      </w:r>
      <w:r w:rsidR="001847D8" w:rsidRPr="00FE78F2">
        <w:rPr>
          <w:rFonts w:ascii="Times New Roman" w:hAnsi="Times New Roman" w:cs="Times New Roman"/>
          <w:sz w:val="16"/>
          <w:szCs w:val="16"/>
        </w:rPr>
        <w:t>дефицит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 бюджета  Никольского сельского поселения)  в сумме </w:t>
      </w:r>
      <w:r w:rsidR="001847D8" w:rsidRPr="00FE78F2">
        <w:rPr>
          <w:rFonts w:ascii="Times New Roman" w:hAnsi="Times New Roman" w:cs="Times New Roman"/>
          <w:sz w:val="16"/>
          <w:szCs w:val="16"/>
        </w:rPr>
        <w:t>4,7</w:t>
      </w:r>
      <w:r w:rsidR="00C6655A" w:rsidRPr="00FE78F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6655A" w:rsidRPr="00FE78F2">
        <w:rPr>
          <w:rFonts w:ascii="Times New Roman" w:hAnsi="Times New Roman" w:cs="Times New Roman"/>
          <w:sz w:val="16"/>
          <w:szCs w:val="16"/>
        </w:rPr>
        <w:t>тыс.руб</w:t>
      </w:r>
      <w:proofErr w:type="spellEnd"/>
      <w:r w:rsidR="00C6655A" w:rsidRPr="00FE78F2">
        <w:rPr>
          <w:rFonts w:ascii="Times New Roman" w:hAnsi="Times New Roman" w:cs="Times New Roman"/>
          <w:sz w:val="16"/>
          <w:szCs w:val="16"/>
        </w:rPr>
        <w:t>. и со следующими показателями:</w:t>
      </w:r>
    </w:p>
    <w:p w:rsidR="00C6655A" w:rsidRPr="00FE78F2" w:rsidRDefault="00C6655A" w:rsidP="006779EB">
      <w:pPr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-  доходов  бюджета  Никольского сельского поселения за </w:t>
      </w:r>
      <w:r w:rsidR="00F21187" w:rsidRPr="00FE78F2">
        <w:rPr>
          <w:rFonts w:ascii="Times New Roman" w:hAnsi="Times New Roman" w:cs="Times New Roman"/>
          <w:sz w:val="16"/>
          <w:szCs w:val="16"/>
        </w:rPr>
        <w:t>2</w:t>
      </w:r>
      <w:r w:rsidRPr="00FE78F2">
        <w:rPr>
          <w:rFonts w:ascii="Times New Roman" w:hAnsi="Times New Roman" w:cs="Times New Roman"/>
          <w:sz w:val="16"/>
          <w:szCs w:val="16"/>
        </w:rPr>
        <w:t xml:space="preserve"> квартал 201</w:t>
      </w:r>
      <w:r w:rsidR="001847D8" w:rsidRPr="00FE78F2">
        <w:rPr>
          <w:rFonts w:ascii="Times New Roman" w:hAnsi="Times New Roman" w:cs="Times New Roman"/>
          <w:sz w:val="16"/>
          <w:szCs w:val="16"/>
        </w:rPr>
        <w:t>8</w:t>
      </w:r>
      <w:r w:rsidRPr="00FE78F2">
        <w:rPr>
          <w:rFonts w:ascii="Times New Roman" w:hAnsi="Times New Roman" w:cs="Times New Roman"/>
          <w:sz w:val="16"/>
          <w:szCs w:val="16"/>
        </w:rPr>
        <w:t xml:space="preserve"> г. по кодам классификации доходов бюджета, </w:t>
      </w:r>
      <w:proofErr w:type="gramStart"/>
      <w:r w:rsidRPr="00FE78F2">
        <w:rPr>
          <w:rFonts w:ascii="Times New Roman" w:hAnsi="Times New Roman" w:cs="Times New Roman"/>
          <w:sz w:val="16"/>
          <w:szCs w:val="16"/>
        </w:rPr>
        <w:t>согласно</w:t>
      </w:r>
      <w:r w:rsidR="00ED4F64" w:rsidRPr="00FE78F2">
        <w:rPr>
          <w:rFonts w:ascii="Times New Roman" w:hAnsi="Times New Roman" w:cs="Times New Roman"/>
          <w:sz w:val="16"/>
          <w:szCs w:val="16"/>
        </w:rPr>
        <w:t xml:space="preserve"> </w:t>
      </w:r>
      <w:r w:rsidRPr="00FE78F2">
        <w:rPr>
          <w:rFonts w:ascii="Times New Roman" w:hAnsi="Times New Roman" w:cs="Times New Roman"/>
          <w:sz w:val="16"/>
          <w:szCs w:val="16"/>
        </w:rPr>
        <w:t xml:space="preserve"> приложения</w:t>
      </w:r>
      <w:proofErr w:type="gramEnd"/>
      <w:r w:rsidRPr="00FE78F2">
        <w:rPr>
          <w:rFonts w:ascii="Times New Roman" w:hAnsi="Times New Roman" w:cs="Times New Roman"/>
          <w:sz w:val="16"/>
          <w:szCs w:val="16"/>
        </w:rPr>
        <w:t xml:space="preserve"> № 1;</w:t>
      </w:r>
    </w:p>
    <w:p w:rsidR="00C6655A" w:rsidRPr="00FE78F2" w:rsidRDefault="00C6655A" w:rsidP="006779EB">
      <w:pPr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F21187" w:rsidRPr="00FE78F2">
        <w:rPr>
          <w:rFonts w:ascii="Times New Roman" w:hAnsi="Times New Roman" w:cs="Times New Roman"/>
          <w:sz w:val="16"/>
          <w:szCs w:val="16"/>
        </w:rPr>
        <w:t>2</w:t>
      </w:r>
      <w:r w:rsidRPr="00FE78F2">
        <w:rPr>
          <w:rFonts w:ascii="Times New Roman" w:hAnsi="Times New Roman" w:cs="Times New Roman"/>
          <w:sz w:val="16"/>
          <w:szCs w:val="16"/>
        </w:rPr>
        <w:t xml:space="preserve"> квартал 201</w:t>
      </w:r>
      <w:r w:rsidR="001847D8" w:rsidRPr="00FE78F2">
        <w:rPr>
          <w:rFonts w:ascii="Times New Roman" w:hAnsi="Times New Roman" w:cs="Times New Roman"/>
          <w:sz w:val="16"/>
          <w:szCs w:val="16"/>
        </w:rPr>
        <w:t>8</w:t>
      </w:r>
      <w:r w:rsidRPr="00FE78F2">
        <w:rPr>
          <w:rFonts w:ascii="Times New Roman" w:hAnsi="Times New Roman" w:cs="Times New Roman"/>
          <w:sz w:val="16"/>
          <w:szCs w:val="16"/>
        </w:rPr>
        <w:t xml:space="preserve"> г., </w:t>
      </w:r>
      <w:proofErr w:type="gramStart"/>
      <w:r w:rsidRPr="00FE78F2">
        <w:rPr>
          <w:rFonts w:ascii="Times New Roman" w:hAnsi="Times New Roman" w:cs="Times New Roman"/>
          <w:sz w:val="16"/>
          <w:szCs w:val="16"/>
        </w:rPr>
        <w:t>согласно  приложения</w:t>
      </w:r>
      <w:proofErr w:type="gramEnd"/>
      <w:r w:rsidRPr="00FE78F2">
        <w:rPr>
          <w:rFonts w:ascii="Times New Roman" w:hAnsi="Times New Roman" w:cs="Times New Roman"/>
          <w:sz w:val="16"/>
          <w:szCs w:val="16"/>
        </w:rPr>
        <w:t xml:space="preserve">  № 2;</w:t>
      </w:r>
    </w:p>
    <w:p w:rsidR="00C6655A" w:rsidRPr="00FE78F2" w:rsidRDefault="00C6655A" w:rsidP="006779EB">
      <w:pPr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-  расходов бюджета   Никольского сельского поселения за </w:t>
      </w:r>
      <w:r w:rsidR="00F21187" w:rsidRPr="00FE78F2">
        <w:rPr>
          <w:rFonts w:ascii="Times New Roman" w:hAnsi="Times New Roman" w:cs="Times New Roman"/>
          <w:sz w:val="16"/>
          <w:szCs w:val="16"/>
        </w:rPr>
        <w:t>2</w:t>
      </w:r>
      <w:r w:rsidRPr="00FE78F2">
        <w:rPr>
          <w:rFonts w:ascii="Times New Roman" w:hAnsi="Times New Roman" w:cs="Times New Roman"/>
          <w:sz w:val="16"/>
          <w:szCs w:val="16"/>
        </w:rPr>
        <w:t xml:space="preserve"> квартал 201</w:t>
      </w:r>
      <w:r w:rsidR="001847D8" w:rsidRPr="00FE78F2">
        <w:rPr>
          <w:rFonts w:ascii="Times New Roman" w:hAnsi="Times New Roman" w:cs="Times New Roman"/>
          <w:sz w:val="16"/>
          <w:szCs w:val="16"/>
        </w:rPr>
        <w:t>8</w:t>
      </w:r>
      <w:r w:rsidRPr="00FE78F2">
        <w:rPr>
          <w:rFonts w:ascii="Times New Roman" w:hAnsi="Times New Roman" w:cs="Times New Roman"/>
          <w:sz w:val="16"/>
          <w:szCs w:val="16"/>
        </w:rPr>
        <w:t xml:space="preserve"> г. по разделам и  подразделам классификации расходов бюджета, </w:t>
      </w:r>
      <w:proofErr w:type="gramStart"/>
      <w:r w:rsidRPr="00FE78F2">
        <w:rPr>
          <w:rFonts w:ascii="Times New Roman" w:hAnsi="Times New Roman" w:cs="Times New Roman"/>
          <w:sz w:val="16"/>
          <w:szCs w:val="16"/>
        </w:rPr>
        <w:t>согласно  приложения</w:t>
      </w:r>
      <w:proofErr w:type="gramEnd"/>
      <w:r w:rsidRPr="00FE78F2">
        <w:rPr>
          <w:rFonts w:ascii="Times New Roman" w:hAnsi="Times New Roman" w:cs="Times New Roman"/>
          <w:sz w:val="16"/>
          <w:szCs w:val="16"/>
        </w:rPr>
        <w:t xml:space="preserve"> № 3;</w:t>
      </w:r>
    </w:p>
    <w:p w:rsidR="00C6655A" w:rsidRPr="00FE78F2" w:rsidRDefault="00C6655A" w:rsidP="006779EB">
      <w:pPr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-источников  финансирования дефицита бюджета Никольского сельского поселения за </w:t>
      </w:r>
      <w:r w:rsidR="00F21187" w:rsidRPr="00FE78F2">
        <w:rPr>
          <w:rFonts w:ascii="Times New Roman" w:hAnsi="Times New Roman" w:cs="Times New Roman"/>
          <w:sz w:val="16"/>
          <w:szCs w:val="16"/>
        </w:rPr>
        <w:t>2</w:t>
      </w:r>
      <w:r w:rsidRPr="00FE78F2">
        <w:rPr>
          <w:rFonts w:ascii="Times New Roman" w:hAnsi="Times New Roman" w:cs="Times New Roman"/>
          <w:sz w:val="16"/>
          <w:szCs w:val="16"/>
        </w:rPr>
        <w:t xml:space="preserve"> квартал 201</w:t>
      </w:r>
      <w:r w:rsidR="001847D8" w:rsidRPr="00FE78F2">
        <w:rPr>
          <w:rFonts w:ascii="Times New Roman" w:hAnsi="Times New Roman" w:cs="Times New Roman"/>
          <w:sz w:val="16"/>
          <w:szCs w:val="16"/>
        </w:rPr>
        <w:t>8</w:t>
      </w:r>
      <w:r w:rsidRPr="00FE78F2">
        <w:rPr>
          <w:rFonts w:ascii="Times New Roman" w:hAnsi="Times New Roman" w:cs="Times New Roman"/>
          <w:sz w:val="16"/>
          <w:szCs w:val="16"/>
        </w:rPr>
        <w:t xml:space="preserve"> г.  по кодам классификации источников финансирования дефицитов  бюджетов,  </w:t>
      </w:r>
      <w:proofErr w:type="gramStart"/>
      <w:r w:rsidRPr="00FE78F2">
        <w:rPr>
          <w:rFonts w:ascii="Times New Roman" w:hAnsi="Times New Roman" w:cs="Times New Roman"/>
          <w:sz w:val="16"/>
          <w:szCs w:val="16"/>
        </w:rPr>
        <w:t>согласно  приложения</w:t>
      </w:r>
      <w:proofErr w:type="gramEnd"/>
      <w:r w:rsidRPr="00FE78F2">
        <w:rPr>
          <w:rFonts w:ascii="Times New Roman" w:hAnsi="Times New Roman" w:cs="Times New Roman"/>
          <w:sz w:val="16"/>
          <w:szCs w:val="16"/>
        </w:rPr>
        <w:t xml:space="preserve">  № 4.</w:t>
      </w:r>
    </w:p>
    <w:p w:rsidR="00C6655A" w:rsidRPr="00FE78F2" w:rsidRDefault="00C6655A" w:rsidP="006779EB">
      <w:pPr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>2. Направить настоящее постановление в Совет депутатов Никольского сельского поселения.</w:t>
      </w:r>
    </w:p>
    <w:p w:rsidR="00C6655A" w:rsidRPr="00FE78F2" w:rsidRDefault="006779EB" w:rsidP="006779EB">
      <w:pPr>
        <w:spacing w:before="225" w:after="225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</w:t>
      </w:r>
      <w:r w:rsidR="00C6655A" w:rsidRPr="00FE78F2">
        <w:rPr>
          <w:rFonts w:ascii="Times New Roman" w:hAnsi="Times New Roman" w:cs="Times New Roman"/>
          <w:sz w:val="16"/>
          <w:szCs w:val="16"/>
        </w:rPr>
        <w:t>3. Настоящее постановление  вступает в силу с момента его опубликования.</w:t>
      </w:r>
    </w:p>
    <w:p w:rsidR="006779EB" w:rsidRPr="00FE78F2" w:rsidRDefault="006779EB" w:rsidP="006779EB">
      <w:pPr>
        <w:spacing w:before="225" w:after="225"/>
        <w:jc w:val="both"/>
        <w:rPr>
          <w:rFonts w:ascii="Times New Roman" w:hAnsi="Times New Roman" w:cs="Times New Roman"/>
          <w:sz w:val="16"/>
          <w:szCs w:val="16"/>
        </w:rPr>
      </w:pPr>
    </w:p>
    <w:p w:rsidR="00C6655A" w:rsidRPr="00FE78F2" w:rsidRDefault="00C6655A" w:rsidP="006779EB">
      <w:pPr>
        <w:spacing w:before="225" w:after="225"/>
        <w:jc w:val="both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Глава Никольского сельского поселения                          </w:t>
      </w:r>
      <w:proofErr w:type="spellStart"/>
      <w:r w:rsidRPr="00FE78F2">
        <w:rPr>
          <w:rFonts w:ascii="Times New Roman" w:hAnsi="Times New Roman" w:cs="Times New Roman"/>
          <w:sz w:val="16"/>
          <w:szCs w:val="16"/>
        </w:rPr>
        <w:t>Л.А.Котова</w:t>
      </w:r>
      <w:proofErr w:type="spellEnd"/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2802"/>
        <w:gridCol w:w="3391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FE78F2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</w:t>
            </w:r>
          </w:p>
          <w:p w:rsidR="00FE78F2" w:rsidRDefault="00FE78F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EA7A02" w:rsidP="00FE78F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</w:t>
            </w:r>
          </w:p>
          <w:p w:rsidR="00AE45AA" w:rsidRDefault="00EA7A02" w:rsidP="00FE78F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 xml:space="preserve">                                                                                           </w:t>
            </w:r>
          </w:p>
          <w:p w:rsidR="00AE45AA" w:rsidRDefault="00AE45AA" w:rsidP="00FE78F2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AE45AA" w:rsidRDefault="00EA7A02" w:rsidP="00AE45A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Приложение №1  </w:t>
            </w:r>
          </w:p>
          <w:p w:rsidR="00FE78F2" w:rsidRDefault="00ED4F64" w:rsidP="00AE45A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к</w:t>
            </w:r>
            <w:r w:rsidR="00EA7A02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постановлению администрации    </w:t>
            </w:r>
          </w:p>
          <w:p w:rsidR="00FE78F2" w:rsidRDefault="00EA7A02" w:rsidP="00AE45A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Никольского сельского поселения    </w:t>
            </w:r>
          </w:p>
          <w:p w:rsidR="00EA7A02" w:rsidRPr="00FE78F2" w:rsidRDefault="00ED4F64" w:rsidP="00AE45A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</w:t>
            </w:r>
            <w:r w:rsidR="00EA7A02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о</w:t>
            </w:r>
            <w:r w:rsidR="00EA7A02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т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3175BE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31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.0</w:t>
            </w:r>
            <w:r w:rsidR="003175BE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7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.201</w:t>
            </w:r>
            <w:r w:rsidR="003175BE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8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№2</w:t>
            </w:r>
            <w:r w:rsidR="003175BE"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РАСПРЕДЕЛЕНИЕ ДОХОДОВ БЮДЖЕТА НИКОЛЬСКОГО СЕЛЬСКОГО ПОСЕЛЕНИЯ ТОРБЕЕВСКОГО МУНИЦИПАЛЬНОГО РАЙОНА РЕСПУБЛИКИ МОРДОВИЯ НА </w:t>
            </w:r>
            <w:r w:rsidR="00027A20"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квартал 201</w:t>
            </w:r>
            <w:r w:rsidR="001847D8"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ГОД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A7A02" w:rsidRPr="00FE78F2" w:rsidTr="003175BE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A02" w:rsidRPr="00FE78F2" w:rsidTr="003175BE">
        <w:trPr>
          <w:gridAfter w:val="1"/>
          <w:wAfter w:w="1155" w:type="dxa"/>
          <w:trHeight w:val="2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(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gram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уб</w:t>
            </w:r>
            <w:proofErr w:type="spell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Исполнено (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gram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уб</w:t>
            </w:r>
            <w:proofErr w:type="spell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% исполнения 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55</w:t>
            </w:r>
          </w:p>
        </w:tc>
      </w:tr>
      <w:tr w:rsidR="00EA7A02" w:rsidRPr="00FE78F2" w:rsidTr="006779EB">
        <w:trPr>
          <w:gridAfter w:val="1"/>
          <w:wAfter w:w="1155" w:type="dxa"/>
          <w:trHeight w:val="61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</w:t>
            </w: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C3FCA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</w:t>
            </w: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44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</w:t>
            </w: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1,5</w:t>
            </w:r>
            <w:r w:rsidR="00EA7A02"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FCA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</w:t>
            </w:r>
            <w:r w:rsidR="00435806"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</w:tr>
      <w:tr w:rsidR="00EA7A02" w:rsidRPr="00FE78F2" w:rsidTr="003175BE">
        <w:trPr>
          <w:gridAfter w:val="1"/>
          <w:wAfter w:w="1155" w:type="dxa"/>
          <w:trHeight w:val="98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3FCA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5806"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3FCA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5806"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EA7A02" w:rsidRPr="00FE78F2" w:rsidTr="003175BE">
        <w:trPr>
          <w:gridAfter w:val="1"/>
          <w:wAfter w:w="1155" w:type="dxa"/>
          <w:trHeight w:val="336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45</w:t>
            </w:r>
          </w:p>
        </w:tc>
      </w:tr>
      <w:tr w:rsidR="00EA7A02" w:rsidRPr="00FE78F2" w:rsidTr="003175BE">
        <w:trPr>
          <w:gridAfter w:val="1"/>
          <w:wAfter w:w="1155" w:type="dxa"/>
          <w:trHeight w:val="30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140,3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</w:tr>
      <w:tr w:rsidR="00EA7A02" w:rsidRPr="00FE78F2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000 1 06 06033 10 0000  110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 w:rsidR="00435806" w:rsidRPr="00FE78F2">
              <w:rPr>
                <w:rFonts w:ascii="Times New Roman" w:hAnsi="Times New Roman" w:cs="Times New Roman"/>
                <w:sz w:val="16"/>
                <w:szCs w:val="16"/>
              </w:rPr>
              <w:t>22,9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="00435806" w:rsidRPr="00FE78F2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</w:tr>
      <w:tr w:rsidR="00EA7A02" w:rsidRPr="00FE78F2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000 1 06 06043 10 0000  110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</w:p>
          <w:p w:rsidR="00EA7A02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</w:t>
            </w:r>
          </w:p>
          <w:p w:rsidR="00027A20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2040AD" w:rsidRPr="00FE78F2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920 2 02 00000 00 0000 000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920 2 02 10000 00 0000 151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56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920 2 02 15001 00 0000 151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56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2 02 15001 10 0000 151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1847D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Cs/>
                <w:sz w:val="16"/>
                <w:szCs w:val="16"/>
              </w:rPr>
              <w:t>56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920 2 02 02000 00 0000 151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</w:tr>
      <w:tr w:rsidR="00EA7A02" w:rsidRPr="00FE78F2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920 2 02 29999 00 0000 151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</w:tr>
      <w:tr w:rsidR="00EA7A02" w:rsidRPr="00FE78F2" w:rsidTr="006779EB">
        <w:trPr>
          <w:gridAfter w:val="1"/>
          <w:wAfter w:w="1155" w:type="dxa"/>
          <w:trHeight w:val="66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2 02 02999 10 0000 151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467,1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920 2 02 30000 00 0000 151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Субвенции бюджетам бюджетной системы </w:t>
            </w:r>
            <w:r w:rsidR="003175BE"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РФ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</w:t>
            </w:r>
          </w:p>
        </w:tc>
      </w:tr>
      <w:tr w:rsidR="00EA7A02" w:rsidRPr="00FE78F2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2 02 35118 00 0000 151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AE7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85AE7" w:rsidRPr="00FE78F2">
              <w:rPr>
                <w:rFonts w:ascii="Times New Roman" w:hAnsi="Times New Roman" w:cs="Times New Roman"/>
                <w:sz w:val="16"/>
                <w:szCs w:val="16"/>
              </w:rPr>
              <w:t>9,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920  2 02 30024 00 0000 151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2 02 03024 10 0000 151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2 02 40014 10 0000 151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Межбюджетные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трансферты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32,0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1</w:t>
            </w:r>
          </w:p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A02" w:rsidRPr="00FE78F2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2 02 49999 10 8019 151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7A02" w:rsidRPr="00FE78F2" w:rsidRDefault="00585AE7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A7A02" w:rsidRPr="00FE78F2" w:rsidTr="003175BE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A02" w:rsidRPr="00FE78F2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7A02" w:rsidRPr="00FE78F2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FE78F2" w:rsidRDefault="00EA7A02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01C33" w:rsidRPr="00FE78F2" w:rsidRDefault="002D4858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</w:p>
    <w:p w:rsidR="00A01C33" w:rsidRPr="00FE78F2" w:rsidRDefault="00A01C33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  <w:sz w:val="16"/>
          <w:szCs w:val="16"/>
        </w:rPr>
      </w:pPr>
    </w:p>
    <w:p w:rsidR="00FE78F2" w:rsidRDefault="00FE78F2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r w:rsidR="002D4858" w:rsidRPr="00FE78F2">
        <w:rPr>
          <w:rFonts w:ascii="Times New Roman" w:hAnsi="Times New Roman" w:cs="Times New Roman"/>
          <w:sz w:val="16"/>
          <w:szCs w:val="16"/>
        </w:rPr>
        <w:t xml:space="preserve">   Приложение №2</w:t>
      </w:r>
      <w:r w:rsidR="003175BE"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 w:rsidR="002D4858"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  <w:r w:rsidR="00ED4F64" w:rsidRPr="00FE78F2">
        <w:rPr>
          <w:rFonts w:ascii="Times New Roman" w:hAnsi="Times New Roman" w:cs="Times New Roman"/>
          <w:sz w:val="16"/>
          <w:szCs w:val="16"/>
        </w:rPr>
        <w:t>к</w:t>
      </w:r>
      <w:r w:rsidR="002D4858" w:rsidRPr="00FE78F2">
        <w:rPr>
          <w:rFonts w:ascii="Times New Roman" w:hAnsi="Times New Roman" w:cs="Times New Roman"/>
          <w:sz w:val="16"/>
          <w:szCs w:val="16"/>
        </w:rPr>
        <w:t xml:space="preserve"> постановлению администрации</w:t>
      </w:r>
      <w:r w:rsidR="003175BE" w:rsidRPr="00FE78F2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FE78F2" w:rsidRDefault="002D4858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Никольского сельского поселения</w:t>
      </w:r>
      <w:r w:rsidR="003175BE" w:rsidRPr="00FE78F2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2D4858" w:rsidRPr="00FE78F2" w:rsidRDefault="003175BE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</w:t>
      </w:r>
      <w:r w:rsidRPr="00FE78F2">
        <w:rPr>
          <w:rFonts w:ascii="Times New Roman" w:hAnsi="Times New Roman" w:cs="Times New Roman"/>
          <w:bCs/>
          <w:sz w:val="16"/>
          <w:szCs w:val="16"/>
        </w:rPr>
        <w:t xml:space="preserve">от 31.07.2018 №20                     </w:t>
      </w:r>
      <w:r w:rsidR="00ED4F64" w:rsidRPr="00FE78F2">
        <w:rPr>
          <w:rFonts w:ascii="Times New Roman" w:hAnsi="Times New Roman" w:cs="Times New Roman"/>
          <w:bCs/>
          <w:sz w:val="16"/>
          <w:szCs w:val="16"/>
        </w:rPr>
        <w:t xml:space="preserve">                     </w:t>
      </w:r>
    </w:p>
    <w:p w:rsidR="002D4858" w:rsidRPr="00FE78F2" w:rsidRDefault="002D4858" w:rsidP="006779EB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 xml:space="preserve">Распределение расходов бюджета по ведомственной классификации расходов бюджета Никольского сельского поселения за </w:t>
      </w:r>
      <w:r w:rsidR="007C6F8D" w:rsidRPr="00FE78F2">
        <w:rPr>
          <w:rFonts w:ascii="Times New Roman" w:hAnsi="Times New Roman" w:cs="Times New Roman"/>
          <w:b/>
          <w:sz w:val="16"/>
          <w:szCs w:val="16"/>
        </w:rPr>
        <w:t>2</w:t>
      </w:r>
      <w:r w:rsidRPr="00FE78F2">
        <w:rPr>
          <w:rFonts w:ascii="Times New Roman" w:hAnsi="Times New Roman" w:cs="Times New Roman"/>
          <w:b/>
          <w:sz w:val="16"/>
          <w:szCs w:val="16"/>
        </w:rPr>
        <w:t xml:space="preserve"> квартал 2017 год  </w:t>
      </w:r>
    </w:p>
    <w:tbl>
      <w:tblPr>
        <w:tblW w:w="10740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3936"/>
        <w:gridCol w:w="567"/>
        <w:gridCol w:w="567"/>
        <w:gridCol w:w="708"/>
        <w:gridCol w:w="426"/>
        <w:gridCol w:w="992"/>
        <w:gridCol w:w="709"/>
        <w:gridCol w:w="992"/>
        <w:gridCol w:w="992"/>
        <w:gridCol w:w="851"/>
      </w:tblGrid>
      <w:tr w:rsidR="003175BE" w:rsidRPr="00FE78F2" w:rsidTr="003175BE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ind w:right="-10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           (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gram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уб</w:t>
            </w:r>
            <w:proofErr w:type="spell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.))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Исполнено, Тыс. 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</w:tr>
      <w:tr w:rsidR="003175BE" w:rsidRPr="00FE78F2" w:rsidTr="003175BE">
        <w:trPr>
          <w:trHeight w:val="9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</w:tr>
      <w:tr w:rsidR="003175BE" w:rsidRPr="00FE78F2" w:rsidTr="003175BE">
        <w:trPr>
          <w:trHeight w:val="107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3175BE" w:rsidRPr="00FE78F2" w:rsidTr="003175BE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3175BE" w:rsidRPr="00FE78F2" w:rsidTr="003175BE">
        <w:trPr>
          <w:trHeight w:val="108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3175BE" w:rsidRPr="00FE78F2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83</w:t>
            </w:r>
          </w:p>
        </w:tc>
      </w:tr>
      <w:tr w:rsidR="003175BE" w:rsidRPr="00FE78F2" w:rsidTr="003175BE">
        <w:trPr>
          <w:trHeight w:val="3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</w:tr>
      <w:tr w:rsidR="003175BE" w:rsidRPr="00FE78F2" w:rsidTr="003175BE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3175BE" w:rsidRPr="00FE78F2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 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3175BE" w:rsidRPr="00FE78F2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Со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3175BE" w:rsidRPr="00FE78F2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16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FE78F2">
        <w:trPr>
          <w:trHeight w:val="304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3175BE" w:rsidRPr="00FE78F2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99</w:t>
            </w:r>
          </w:p>
        </w:tc>
      </w:tr>
      <w:tr w:rsidR="003175BE" w:rsidRPr="00FE78F2" w:rsidTr="003175BE">
        <w:trPr>
          <w:trHeight w:val="240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99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работ и услуг для обеспечения государственных (муниципальных)нужд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45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58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3175BE" w:rsidRPr="00FE78F2" w:rsidTr="003175BE">
        <w:trPr>
          <w:trHeight w:val="43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3175BE" w:rsidRPr="00FE78F2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(оказания услуг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)м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            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3175BE" w:rsidRPr="00FE78F2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государственного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(муниципального) долго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3175BE" w:rsidRPr="00FE78F2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FE78F2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</w:tbl>
    <w:p w:rsidR="007C6F8D" w:rsidRPr="00FE78F2" w:rsidRDefault="007C6F8D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</w:p>
    <w:p w:rsidR="00DE22BA" w:rsidRPr="00FE78F2" w:rsidRDefault="00CA1470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="00A01C33" w:rsidRPr="00FE78F2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</w:p>
    <w:p w:rsidR="00FE78F2" w:rsidRDefault="00A01C33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="00CA1470" w:rsidRPr="00FE78F2">
        <w:rPr>
          <w:rFonts w:ascii="Times New Roman" w:hAnsi="Times New Roman" w:cs="Times New Roman"/>
          <w:sz w:val="16"/>
          <w:szCs w:val="16"/>
        </w:rPr>
        <w:t xml:space="preserve">     </w:t>
      </w:r>
      <w:r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="00CA1470" w:rsidRPr="00FE78F2">
        <w:rPr>
          <w:rFonts w:ascii="Times New Roman" w:hAnsi="Times New Roman" w:cs="Times New Roman"/>
          <w:sz w:val="16"/>
          <w:szCs w:val="16"/>
        </w:rPr>
        <w:t>Приложение №3</w:t>
      </w:r>
      <w:r w:rsidR="003175BE" w:rsidRPr="00FE78F2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="00CA1470"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к постановлению администрации</w:t>
      </w:r>
    </w:p>
    <w:p w:rsidR="00FE78F2" w:rsidRDefault="00CA1470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Никольского сельского </w:t>
      </w:r>
      <w:r w:rsidR="003175BE" w:rsidRPr="00FE78F2">
        <w:rPr>
          <w:rFonts w:ascii="Times New Roman" w:hAnsi="Times New Roman" w:cs="Times New Roman"/>
          <w:sz w:val="16"/>
          <w:szCs w:val="16"/>
        </w:rPr>
        <w:t xml:space="preserve">поселения </w:t>
      </w:r>
    </w:p>
    <w:p w:rsidR="003175BE" w:rsidRPr="00FE78F2" w:rsidRDefault="003175BE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</w:t>
      </w:r>
      <w:r w:rsidRPr="00FE78F2">
        <w:rPr>
          <w:rFonts w:ascii="Times New Roman" w:hAnsi="Times New Roman" w:cs="Times New Roman"/>
          <w:bCs/>
          <w:sz w:val="16"/>
          <w:szCs w:val="16"/>
        </w:rPr>
        <w:t>от 31.07.2018 №20</w:t>
      </w:r>
      <w:r w:rsidR="00CA1470" w:rsidRPr="00FE78F2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FE78F2">
        <w:rPr>
          <w:rFonts w:ascii="Times New Roman" w:hAnsi="Times New Roman" w:cs="Times New Roman"/>
          <w:sz w:val="16"/>
          <w:szCs w:val="16"/>
        </w:rPr>
        <w:t xml:space="preserve">                 </w:t>
      </w:r>
    </w:p>
    <w:p w:rsidR="00CA1470" w:rsidRPr="00FE78F2" w:rsidRDefault="002B5E5A" w:rsidP="006779EB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b/>
          <w:bCs/>
          <w:sz w:val="16"/>
          <w:szCs w:val="16"/>
        </w:rPr>
        <w:t>ВЕДОМСТВЕННАЯ СТРУКТУРА РАСХОДОВ БЮДЖЕТА НИКОЛЬСКОГО СЕЛЬСКОГО ПОСЕЛЕНИЯ ТОРБЕЕВСКОГО МУНИЦИПАЛЬНОГО РАЙОНА РЕСПУБЛИКИ МОРДОВИЯ за 2 КВАРТАЛ   2018 ГОД</w:t>
      </w:r>
    </w:p>
    <w:p w:rsidR="00CA1470" w:rsidRPr="00FE78F2" w:rsidRDefault="00CA1470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1023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3936"/>
        <w:gridCol w:w="708"/>
        <w:gridCol w:w="567"/>
        <w:gridCol w:w="567"/>
        <w:gridCol w:w="567"/>
        <w:gridCol w:w="426"/>
        <w:gridCol w:w="992"/>
        <w:gridCol w:w="567"/>
        <w:gridCol w:w="992"/>
        <w:gridCol w:w="992"/>
        <w:gridCol w:w="709"/>
      </w:tblGrid>
      <w:tr w:rsidR="00965F9C" w:rsidRPr="00FE78F2" w:rsidTr="00965F9C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           (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тыс</w:t>
            </w:r>
            <w:proofErr w:type="gram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уб</w:t>
            </w:r>
            <w:proofErr w:type="spellEnd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.))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Исполнено, Тыс. </w:t>
            </w:r>
            <w:proofErr w:type="spellStart"/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965F9C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65F9C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FE78F2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</w:tr>
      <w:tr w:rsidR="00435806" w:rsidRPr="00FE78F2" w:rsidTr="00965F9C">
        <w:trPr>
          <w:trHeight w:val="9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1 006,8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</w:tr>
      <w:tr w:rsidR="00435806" w:rsidRPr="00FE78F2" w:rsidTr="00F874E3">
        <w:trPr>
          <w:trHeight w:val="107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435806" w:rsidRPr="00FE78F2" w:rsidTr="00965F9C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435806" w:rsidRPr="00FE78F2" w:rsidTr="001D6441">
        <w:trPr>
          <w:trHeight w:val="108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435806" w:rsidRPr="00FE78F2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</w:tr>
      <w:tr w:rsidR="00435806" w:rsidRPr="00FE78F2" w:rsidTr="00965F9C">
        <w:trPr>
          <w:trHeight w:val="3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</w:tr>
      <w:tr w:rsidR="00435806" w:rsidRPr="00FE78F2" w:rsidTr="00965F9C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435806" w:rsidRPr="00FE78F2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435806" w:rsidRPr="00FE78F2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Со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435806" w:rsidRPr="00FE78F2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0075010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16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283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  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</w:tr>
      <w:tr w:rsidR="00435806" w:rsidRPr="00FE78F2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435806" w:rsidRPr="00FE78F2" w:rsidTr="00965F9C">
        <w:trPr>
          <w:trHeight w:val="240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99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обеспечения деятельности главных распределителей бюджетных </w:t>
            </w: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работ и услуг для обеспечения государственных (муниципальных)нужд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45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58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435806" w:rsidRPr="00FE78F2" w:rsidTr="00965F9C">
        <w:trPr>
          <w:trHeight w:val="43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435806" w:rsidRPr="00FE78F2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Подпрограмма «Культура»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(оказания услуг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)м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     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             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  <w:tr w:rsidR="00435806" w:rsidRPr="00FE78F2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 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государственного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(муниципального) долго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99</w:t>
            </w:r>
          </w:p>
        </w:tc>
      </w:tr>
      <w:tr w:rsidR="00435806" w:rsidRPr="00FE78F2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FE78F2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</w:tr>
    </w:tbl>
    <w:p w:rsidR="00CA1470" w:rsidRPr="00FE78F2" w:rsidRDefault="00CA1470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  <w:r w:rsidRPr="00FE78F2">
        <w:rPr>
          <w:rFonts w:ascii="Times New Roman" w:hAnsi="Times New Roman" w:cs="Times New Roman"/>
          <w:sz w:val="16"/>
          <w:szCs w:val="16"/>
        </w:rPr>
        <w:tab/>
      </w:r>
    </w:p>
    <w:p w:rsidR="00CA1470" w:rsidRPr="00FE78F2" w:rsidRDefault="00CA1470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FE78F2" w:rsidRDefault="002D4858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</w:t>
      </w:r>
      <w:r w:rsidR="00CA1470" w:rsidRPr="00FE78F2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FE78F2">
        <w:rPr>
          <w:rFonts w:ascii="Times New Roman" w:hAnsi="Times New Roman" w:cs="Times New Roman"/>
          <w:sz w:val="16"/>
          <w:szCs w:val="16"/>
        </w:rPr>
        <w:t xml:space="preserve"> Приложение № 4                                                                                            к постановлению администрации  </w:t>
      </w:r>
    </w:p>
    <w:p w:rsidR="00FE78F2" w:rsidRDefault="002D4858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Никольского сельского поселения      </w:t>
      </w:r>
    </w:p>
    <w:p w:rsidR="003175BE" w:rsidRPr="00FE78F2" w:rsidRDefault="002D4858" w:rsidP="006779EB">
      <w:pPr>
        <w:spacing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FE78F2">
        <w:rPr>
          <w:rFonts w:ascii="Times New Roman" w:hAnsi="Times New Roman" w:cs="Times New Roman"/>
          <w:sz w:val="16"/>
          <w:szCs w:val="16"/>
        </w:rPr>
        <w:t xml:space="preserve"> </w:t>
      </w:r>
      <w:r w:rsidR="00ED4F64" w:rsidRPr="00FE78F2">
        <w:rPr>
          <w:rFonts w:ascii="Times New Roman" w:hAnsi="Times New Roman" w:cs="Times New Roman"/>
          <w:bCs/>
          <w:sz w:val="16"/>
          <w:szCs w:val="16"/>
        </w:rPr>
        <w:t>от 2</w:t>
      </w:r>
      <w:r w:rsidR="009034E5" w:rsidRPr="00FE78F2">
        <w:rPr>
          <w:rFonts w:ascii="Times New Roman" w:hAnsi="Times New Roman" w:cs="Times New Roman"/>
          <w:bCs/>
          <w:sz w:val="16"/>
          <w:szCs w:val="16"/>
        </w:rPr>
        <w:t>7</w:t>
      </w:r>
      <w:r w:rsidR="00ED4F64" w:rsidRPr="00FE78F2">
        <w:rPr>
          <w:rFonts w:ascii="Times New Roman" w:hAnsi="Times New Roman" w:cs="Times New Roman"/>
          <w:bCs/>
          <w:sz w:val="16"/>
          <w:szCs w:val="16"/>
        </w:rPr>
        <w:t>.06.2017 №2</w:t>
      </w:r>
      <w:r w:rsidR="009034E5" w:rsidRPr="00FE78F2">
        <w:rPr>
          <w:rFonts w:ascii="Times New Roman" w:hAnsi="Times New Roman" w:cs="Times New Roman"/>
          <w:bCs/>
          <w:sz w:val="16"/>
          <w:szCs w:val="16"/>
        </w:rPr>
        <w:t>6</w:t>
      </w:r>
    </w:p>
    <w:p w:rsidR="002D4858" w:rsidRPr="00FE78F2" w:rsidRDefault="00ED4F64" w:rsidP="006779EB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E78F2">
        <w:rPr>
          <w:rFonts w:ascii="Times New Roman" w:hAnsi="Times New Roman" w:cs="Times New Roman"/>
          <w:bCs/>
          <w:sz w:val="16"/>
          <w:szCs w:val="16"/>
        </w:rPr>
        <w:t xml:space="preserve">                     </w:t>
      </w:r>
    </w:p>
    <w:p w:rsidR="002D4858" w:rsidRPr="00FE78F2" w:rsidRDefault="002D4858" w:rsidP="006779EB">
      <w:pPr>
        <w:spacing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FE78F2">
        <w:rPr>
          <w:rFonts w:ascii="Times New Roman" w:hAnsi="Times New Roman" w:cs="Times New Roman"/>
          <w:b/>
          <w:sz w:val="16"/>
          <w:szCs w:val="16"/>
        </w:rPr>
        <w:t>Источники внутреннего финансирования  дефицита (профицита)  бюджета Никольского сельского  поселения за  1 квартал 2017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FE78F2" w:rsidTr="00FE78F2">
        <w:trPr>
          <w:trHeight w:val="45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Код источника финансирования по КИВФ, </w:t>
            </w:r>
            <w:proofErr w:type="spell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Исполнено</w:t>
            </w:r>
          </w:p>
        </w:tc>
      </w:tr>
      <w:tr w:rsidR="002D4858" w:rsidRPr="00FE78F2" w:rsidTr="00FE78F2">
        <w:trPr>
          <w:trHeight w:val="3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</w:t>
            </w:r>
            <w:proofErr w:type="gramStart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(-) </w:t>
            </w:r>
            <w:proofErr w:type="gramEnd"/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D20C73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2040AD" w:rsidRPr="00FE78F2">
              <w:rPr>
                <w:rFonts w:ascii="Times New Roman" w:hAnsi="Times New Roman" w:cs="Times New Roman"/>
                <w:sz w:val="16"/>
                <w:szCs w:val="16"/>
              </w:rPr>
              <w:t>99,1</w:t>
            </w:r>
          </w:p>
        </w:tc>
      </w:tr>
      <w:tr w:rsidR="002D4858" w:rsidRPr="00FE78F2" w:rsidTr="00FE78F2">
        <w:trPr>
          <w:trHeight w:val="39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D20C73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2040AD" w:rsidRPr="00FE78F2">
              <w:rPr>
                <w:rFonts w:ascii="Times New Roman" w:hAnsi="Times New Roman" w:cs="Times New Roman"/>
                <w:sz w:val="16"/>
                <w:szCs w:val="16"/>
              </w:rPr>
              <w:t>99,1</w:t>
            </w:r>
          </w:p>
        </w:tc>
      </w:tr>
      <w:tr w:rsidR="002D4858" w:rsidRPr="00FE78F2" w:rsidTr="00FE78F2">
        <w:trPr>
          <w:trHeight w:val="41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D20C73" w:rsidRPr="00FE78F2">
              <w:rPr>
                <w:rFonts w:ascii="Times New Roman" w:hAnsi="Times New Roman" w:cs="Times New Roman"/>
                <w:sz w:val="16"/>
                <w:szCs w:val="16"/>
              </w:rPr>
              <w:t>2008,0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2040AD" w:rsidRPr="00FE78F2">
              <w:rPr>
                <w:rFonts w:ascii="Times New Roman" w:hAnsi="Times New Roman" w:cs="Times New Roman"/>
                <w:sz w:val="16"/>
                <w:szCs w:val="16"/>
              </w:rPr>
              <w:t>1105,9</w:t>
            </w:r>
          </w:p>
        </w:tc>
      </w:tr>
      <w:tr w:rsidR="002D4858" w:rsidRPr="00FE78F2" w:rsidTr="00FE78F2">
        <w:trPr>
          <w:trHeight w:val="46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20C73" w:rsidRPr="00FE78F2">
              <w:rPr>
                <w:rFonts w:ascii="Times New Roman" w:hAnsi="Times New Roman" w:cs="Times New Roman"/>
                <w:sz w:val="16"/>
                <w:szCs w:val="16"/>
              </w:rPr>
              <w:t>2012,7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FE78F2" w:rsidRDefault="002040AD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78F2">
              <w:rPr>
                <w:rFonts w:ascii="Times New Roman" w:hAnsi="Times New Roman" w:cs="Times New Roman"/>
                <w:sz w:val="16"/>
                <w:szCs w:val="16"/>
              </w:rPr>
              <w:t>1006,8</w:t>
            </w:r>
          </w:p>
          <w:p w:rsidR="002D4858" w:rsidRPr="00FE78F2" w:rsidRDefault="002D4858" w:rsidP="006779E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D4858" w:rsidRPr="00FE78F2" w:rsidRDefault="002D4858" w:rsidP="006779EB">
      <w:pPr>
        <w:spacing w:line="240" w:lineRule="auto"/>
        <w:ind w:left="-426"/>
        <w:rPr>
          <w:rFonts w:ascii="Times New Roman" w:hAnsi="Times New Roman" w:cs="Times New Roman"/>
          <w:sz w:val="16"/>
          <w:szCs w:val="16"/>
        </w:rPr>
      </w:pPr>
    </w:p>
    <w:p w:rsidR="002D4858" w:rsidRPr="00FE78F2" w:rsidRDefault="002D4858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Pr="0068555C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Pr="0068555C" w:rsidRDefault="00237768" w:rsidP="00237768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37768" w:rsidRPr="0068555C" w:rsidRDefault="00237768" w:rsidP="00237768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237768" w:rsidRPr="0068555C" w:rsidTr="00C5591A">
        <w:trPr>
          <w:trHeight w:val="66"/>
        </w:trPr>
        <w:tc>
          <w:tcPr>
            <w:tcW w:w="3364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237768" w:rsidRPr="0068555C" w:rsidRDefault="00237768" w:rsidP="00237768">
      <w:pPr>
        <w:rPr>
          <w:rFonts w:ascii="Times New Roman" w:hAnsi="Times New Roman" w:cs="Times New Roman"/>
          <w:sz w:val="20"/>
          <w:szCs w:val="20"/>
        </w:rPr>
      </w:pPr>
    </w:p>
    <w:p w:rsidR="00705A20" w:rsidRPr="00FE78F2" w:rsidRDefault="00705A20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705A20" w:rsidRPr="00FE78F2" w:rsidSect="006779E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0405"/>
    <w:rsid w:val="00027A20"/>
    <w:rsid w:val="000C5A86"/>
    <w:rsid w:val="00125915"/>
    <w:rsid w:val="001847D8"/>
    <w:rsid w:val="001D6441"/>
    <w:rsid w:val="002040AD"/>
    <w:rsid w:val="00215BC9"/>
    <w:rsid w:val="00237768"/>
    <w:rsid w:val="002473E1"/>
    <w:rsid w:val="00254573"/>
    <w:rsid w:val="002B21D1"/>
    <w:rsid w:val="002B5E5A"/>
    <w:rsid w:val="002B6C9B"/>
    <w:rsid w:val="002D4858"/>
    <w:rsid w:val="002E749E"/>
    <w:rsid w:val="003175BE"/>
    <w:rsid w:val="003328AE"/>
    <w:rsid w:val="0035044E"/>
    <w:rsid w:val="00372E01"/>
    <w:rsid w:val="003A2242"/>
    <w:rsid w:val="003A2F8C"/>
    <w:rsid w:val="003F6DC7"/>
    <w:rsid w:val="00431274"/>
    <w:rsid w:val="00435806"/>
    <w:rsid w:val="00452602"/>
    <w:rsid w:val="00502792"/>
    <w:rsid w:val="00567F24"/>
    <w:rsid w:val="00576222"/>
    <w:rsid w:val="00584FF4"/>
    <w:rsid w:val="00585AE7"/>
    <w:rsid w:val="005A69EB"/>
    <w:rsid w:val="006729E9"/>
    <w:rsid w:val="006779EB"/>
    <w:rsid w:val="006933EE"/>
    <w:rsid w:val="006B1F5B"/>
    <w:rsid w:val="00705A20"/>
    <w:rsid w:val="007768BB"/>
    <w:rsid w:val="007C6F8D"/>
    <w:rsid w:val="008019BB"/>
    <w:rsid w:val="008350F3"/>
    <w:rsid w:val="009034E5"/>
    <w:rsid w:val="00906341"/>
    <w:rsid w:val="00965F9C"/>
    <w:rsid w:val="009A2EA4"/>
    <w:rsid w:val="00A01C33"/>
    <w:rsid w:val="00A778EE"/>
    <w:rsid w:val="00AE45AA"/>
    <w:rsid w:val="00C11524"/>
    <w:rsid w:val="00C22550"/>
    <w:rsid w:val="00C3053B"/>
    <w:rsid w:val="00C42408"/>
    <w:rsid w:val="00C6655A"/>
    <w:rsid w:val="00CA1470"/>
    <w:rsid w:val="00CB3027"/>
    <w:rsid w:val="00D20C73"/>
    <w:rsid w:val="00DC32C8"/>
    <w:rsid w:val="00DE22BA"/>
    <w:rsid w:val="00E35A01"/>
    <w:rsid w:val="00E94B16"/>
    <w:rsid w:val="00EA7A02"/>
    <w:rsid w:val="00EC3FCA"/>
    <w:rsid w:val="00ED4F64"/>
    <w:rsid w:val="00EF4448"/>
    <w:rsid w:val="00F21187"/>
    <w:rsid w:val="00F21688"/>
    <w:rsid w:val="00F60B07"/>
    <w:rsid w:val="00F77CB5"/>
    <w:rsid w:val="00F874E3"/>
    <w:rsid w:val="00FE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9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6001</Words>
  <Characters>34208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2018-08-31T12:34:00Z</cp:lastPrinted>
  <dcterms:created xsi:type="dcterms:W3CDTF">2017-06-29T09:06:00Z</dcterms:created>
  <dcterms:modified xsi:type="dcterms:W3CDTF">2018-08-31T12:36:00Z</dcterms:modified>
</cp:coreProperties>
</file>