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0E14" w:rsidRPr="0013169B" w:rsidRDefault="00E60E14" w:rsidP="00E60E14">
      <w:pPr>
        <w:jc w:val="center"/>
        <w:rPr>
          <w:bCs/>
          <w:sz w:val="28"/>
          <w:szCs w:val="28"/>
        </w:rPr>
      </w:pPr>
      <w:r w:rsidRPr="0013169B">
        <w:rPr>
          <w:bCs/>
          <w:sz w:val="28"/>
          <w:szCs w:val="28"/>
        </w:rPr>
        <w:t xml:space="preserve">АДМИНИСТРАЦИЯ </w:t>
      </w:r>
    </w:p>
    <w:p w:rsidR="00E60E14" w:rsidRPr="0013169B" w:rsidRDefault="00E60E14" w:rsidP="00E60E14">
      <w:pPr>
        <w:jc w:val="center"/>
        <w:rPr>
          <w:bCs/>
          <w:sz w:val="28"/>
          <w:szCs w:val="28"/>
        </w:rPr>
      </w:pPr>
      <w:r w:rsidRPr="0013169B">
        <w:rPr>
          <w:bCs/>
          <w:sz w:val="28"/>
          <w:szCs w:val="28"/>
        </w:rPr>
        <w:t xml:space="preserve">ТОРБЕЕВСКОГО МУНИЦИПАЛЬНОГО РАЙОНА </w:t>
      </w:r>
    </w:p>
    <w:p w:rsidR="00E60E14" w:rsidRPr="0047618D" w:rsidRDefault="00E60E14" w:rsidP="00E60E14">
      <w:pPr>
        <w:pStyle w:val="FR1"/>
        <w:spacing w:line="240" w:lineRule="auto"/>
        <w:ind w:left="0"/>
        <w:rPr>
          <w:sz w:val="28"/>
          <w:szCs w:val="28"/>
        </w:rPr>
      </w:pPr>
      <w:r w:rsidRPr="0013169B">
        <w:rPr>
          <w:b w:val="0"/>
          <w:sz w:val="28"/>
          <w:szCs w:val="28"/>
        </w:rPr>
        <w:t>РЕСПУБЛИКИ МОРДОВИЯ</w:t>
      </w:r>
    </w:p>
    <w:p w:rsidR="00E60E14" w:rsidRPr="0047618D" w:rsidRDefault="00E60E14" w:rsidP="00E60E14">
      <w:pPr>
        <w:pStyle w:val="FR1"/>
        <w:spacing w:line="240" w:lineRule="auto"/>
        <w:ind w:left="0"/>
        <w:rPr>
          <w:b w:val="0"/>
          <w:bCs/>
          <w:sz w:val="28"/>
        </w:rPr>
      </w:pPr>
    </w:p>
    <w:p w:rsidR="00E60E14" w:rsidRPr="0047618D" w:rsidRDefault="00E60E14" w:rsidP="00E60E14">
      <w:pPr>
        <w:spacing w:line="252" w:lineRule="auto"/>
        <w:jc w:val="center"/>
        <w:rPr>
          <w:sz w:val="28"/>
          <w:szCs w:val="28"/>
        </w:rPr>
      </w:pPr>
      <w:r w:rsidRPr="0047618D">
        <w:rPr>
          <w:sz w:val="28"/>
          <w:szCs w:val="28"/>
        </w:rPr>
        <w:t>ПОСТАНОВЛЕНИЕ</w:t>
      </w:r>
    </w:p>
    <w:p w:rsidR="00E60E14" w:rsidRPr="0047618D" w:rsidRDefault="00E60E14" w:rsidP="00E60E14">
      <w:pPr>
        <w:spacing w:line="252" w:lineRule="auto"/>
        <w:jc w:val="center"/>
        <w:rPr>
          <w:b/>
          <w:bCs/>
          <w:sz w:val="28"/>
          <w:szCs w:val="28"/>
        </w:rPr>
      </w:pPr>
    </w:p>
    <w:p w:rsidR="00E60E14" w:rsidRPr="0047618D" w:rsidRDefault="0013169B" w:rsidP="0013169B">
      <w:pPr>
        <w:snapToGrid w:val="0"/>
        <w:spacing w:line="252" w:lineRule="auto"/>
        <w:jc w:val="center"/>
        <w:rPr>
          <w:sz w:val="28"/>
        </w:rPr>
      </w:pPr>
      <w:r>
        <w:rPr>
          <w:sz w:val="28"/>
          <w:szCs w:val="28"/>
        </w:rPr>
        <w:t>09.04.2020 Г. № 238</w:t>
      </w:r>
    </w:p>
    <w:p w:rsidR="00B87A1C" w:rsidRPr="0047618D" w:rsidRDefault="00B87A1C" w:rsidP="001D10FD">
      <w:pPr>
        <w:pStyle w:val="ConsPlusTitlePage"/>
        <w:rPr>
          <w:rFonts w:ascii="Times New Roman" w:hAnsi="Times New Roman" w:cs="Times New Roman"/>
          <w:sz w:val="28"/>
          <w:szCs w:val="28"/>
        </w:rPr>
      </w:pPr>
    </w:p>
    <w:p w:rsidR="00B87A1C" w:rsidRPr="0047618D" w:rsidRDefault="0013169B">
      <w:pPr>
        <w:pStyle w:val="ConsPlusTitle"/>
        <w:jc w:val="center"/>
        <w:rPr>
          <w:rFonts w:ascii="Times New Roman" w:hAnsi="Times New Roman" w:cs="Times New Roman"/>
          <w:sz w:val="28"/>
          <w:szCs w:val="28"/>
        </w:rPr>
      </w:pPr>
      <w:r w:rsidRPr="0048449A">
        <w:rPr>
          <w:rFonts w:ascii="Times New Roman" w:hAnsi="Times New Roman" w:cs="Times New Roman"/>
          <w:b w:val="0"/>
          <w:sz w:val="28"/>
          <w:szCs w:val="28"/>
        </w:rPr>
        <w:t>О</w:t>
      </w:r>
      <w:r>
        <w:rPr>
          <w:rFonts w:ascii="Times New Roman" w:hAnsi="Times New Roman" w:cs="Times New Roman"/>
          <w:b w:val="0"/>
          <w:sz w:val="28"/>
          <w:szCs w:val="28"/>
        </w:rPr>
        <w:t>Б</w:t>
      </w:r>
      <w:r w:rsidRPr="0048449A">
        <w:rPr>
          <w:rFonts w:ascii="Times New Roman" w:hAnsi="Times New Roman" w:cs="Times New Roman"/>
          <w:b w:val="0"/>
          <w:sz w:val="28"/>
          <w:szCs w:val="28"/>
        </w:rPr>
        <w:t xml:space="preserve"> </w:t>
      </w:r>
      <w:r>
        <w:rPr>
          <w:rFonts w:ascii="Times New Roman" w:hAnsi="Times New Roman" w:cs="Times New Roman"/>
          <w:b w:val="0"/>
          <w:sz w:val="28"/>
          <w:szCs w:val="28"/>
        </w:rPr>
        <w:t>УТВЕРЖДЕНИИ</w:t>
      </w:r>
      <w:r w:rsidRPr="0048449A">
        <w:rPr>
          <w:rFonts w:ascii="Times New Roman" w:hAnsi="Times New Roman" w:cs="Times New Roman"/>
          <w:b w:val="0"/>
          <w:sz w:val="28"/>
          <w:szCs w:val="28"/>
        </w:rPr>
        <w:t xml:space="preserve"> </w:t>
      </w:r>
      <w:r>
        <w:rPr>
          <w:rFonts w:ascii="Times New Roman" w:hAnsi="Times New Roman" w:cs="Times New Roman"/>
          <w:b w:val="0"/>
          <w:sz w:val="28"/>
          <w:szCs w:val="28"/>
        </w:rPr>
        <w:t>АДМИНИСТРАТИВНОГО РЕГЛАМЕНТА</w:t>
      </w:r>
      <w:r w:rsidRPr="0048449A">
        <w:rPr>
          <w:rFonts w:ascii="Times New Roman" w:hAnsi="Times New Roman" w:cs="Times New Roman"/>
          <w:b w:val="0"/>
          <w:sz w:val="28"/>
          <w:szCs w:val="28"/>
        </w:rPr>
        <w:t xml:space="preserve"> </w:t>
      </w:r>
      <w:r>
        <w:rPr>
          <w:rFonts w:ascii="Times New Roman" w:hAnsi="Times New Roman" w:cs="Times New Roman"/>
          <w:b w:val="0"/>
          <w:sz w:val="28"/>
          <w:szCs w:val="28"/>
        </w:rPr>
        <w:t>АДМИНИСТРАЦИИ</w:t>
      </w:r>
      <w:r w:rsidRPr="0048449A">
        <w:rPr>
          <w:rFonts w:ascii="Times New Roman" w:hAnsi="Times New Roman" w:cs="Times New Roman"/>
          <w:b w:val="0"/>
          <w:sz w:val="28"/>
          <w:szCs w:val="28"/>
        </w:rPr>
        <w:t xml:space="preserve"> </w:t>
      </w:r>
      <w:r w:rsidRPr="00DD7B1E">
        <w:rPr>
          <w:rFonts w:ascii="Times New Roman" w:hAnsi="Times New Roman" w:cs="Times New Roman"/>
          <w:b w:val="0"/>
          <w:sz w:val="28"/>
          <w:szCs w:val="28"/>
        </w:rPr>
        <w:t>ТОРБЕЕВСКОГО МУНИЦИПАЛЬНОГО РАЙОНА  ПРЕДОСТАВЛЕНИЯ МУНИЦИПАЛЬНОЙ УСЛУГИ "ВЫДАЧА РАЗРЕШЕНИЙ НА ПРАВО ОРГАНИЗАЦИИ РОЗНИЧНЫХ РЫНКОВ НА ТЕРРИТОРИИ ТОРБЕЕВСКОГО МУНИЦИПАЛЬНОГО РАЙОНА"</w:t>
      </w:r>
    </w:p>
    <w:p w:rsidR="00B87A1C" w:rsidRPr="0047618D" w:rsidRDefault="00B87A1C">
      <w:pPr>
        <w:pStyle w:val="ConsPlusNormal"/>
        <w:ind w:firstLine="540"/>
        <w:jc w:val="both"/>
        <w:rPr>
          <w:rFonts w:ascii="Times New Roman" w:hAnsi="Times New Roman" w:cs="Times New Roman"/>
          <w:sz w:val="28"/>
          <w:szCs w:val="28"/>
        </w:rPr>
      </w:pPr>
    </w:p>
    <w:p w:rsidR="00B87A1C" w:rsidRPr="00DD7B1E" w:rsidRDefault="00DD7B1E" w:rsidP="0013169B">
      <w:pPr>
        <w:pStyle w:val="ConsPlusNormal"/>
        <w:ind w:firstLine="540"/>
        <w:jc w:val="both"/>
        <w:rPr>
          <w:rFonts w:ascii="Times New Roman" w:hAnsi="Times New Roman" w:cs="Times New Roman"/>
          <w:caps/>
          <w:sz w:val="28"/>
          <w:szCs w:val="28"/>
        </w:rPr>
      </w:pPr>
      <w:proofErr w:type="gramStart"/>
      <w:r w:rsidRPr="006B4E99">
        <w:rPr>
          <w:rFonts w:ascii="Times New Roman" w:hAnsi="Times New Roman"/>
          <w:sz w:val="28"/>
          <w:szCs w:val="28"/>
        </w:rPr>
        <w:t xml:space="preserve">В соответствии с пунктом 1 части 1 статьи 6 Федерального закона от 27.07.2010 </w:t>
      </w:r>
      <w:r>
        <w:rPr>
          <w:rFonts w:ascii="Times New Roman" w:hAnsi="Times New Roman"/>
          <w:sz w:val="28"/>
          <w:szCs w:val="28"/>
        </w:rPr>
        <w:t xml:space="preserve">г. </w:t>
      </w:r>
      <w:r w:rsidRPr="006B4E99">
        <w:rPr>
          <w:rFonts w:ascii="Times New Roman" w:hAnsi="Times New Roman"/>
          <w:sz w:val="28"/>
          <w:szCs w:val="28"/>
        </w:rPr>
        <w:t>N</w:t>
      </w:r>
      <w:r>
        <w:rPr>
          <w:rFonts w:ascii="Times New Roman" w:hAnsi="Times New Roman"/>
          <w:sz w:val="28"/>
          <w:szCs w:val="28"/>
        </w:rPr>
        <w:t xml:space="preserve"> </w:t>
      </w:r>
      <w:r w:rsidRPr="006B4E99">
        <w:rPr>
          <w:rFonts w:ascii="Times New Roman" w:hAnsi="Times New Roman"/>
          <w:sz w:val="28"/>
          <w:szCs w:val="28"/>
        </w:rPr>
        <w:t xml:space="preserve">210-ФЗ "Об организации предоставления государственных и муниципальных услуг", </w:t>
      </w:r>
      <w:hyperlink r:id="rId5" w:history="1">
        <w:r w:rsidRPr="00DD7B1E">
          <w:rPr>
            <w:rStyle w:val="a7"/>
            <w:rFonts w:ascii="Times New Roman" w:hAnsi="Times New Roman"/>
            <w:b w:val="0"/>
            <w:color w:val="auto"/>
            <w:sz w:val="28"/>
            <w:szCs w:val="28"/>
          </w:rPr>
          <w:t>постановлением</w:t>
        </w:r>
      </w:hyperlink>
      <w:r w:rsidRPr="006B4E99">
        <w:rPr>
          <w:rFonts w:ascii="Times New Roman" w:hAnsi="Times New Roman"/>
          <w:sz w:val="28"/>
          <w:szCs w:val="28"/>
        </w:rPr>
        <w:t xml:space="preserve"> Правительства Российской Федерации от 11.11.2005</w:t>
      </w:r>
      <w:r>
        <w:rPr>
          <w:rFonts w:ascii="Times New Roman" w:hAnsi="Times New Roman"/>
          <w:sz w:val="28"/>
          <w:szCs w:val="28"/>
        </w:rPr>
        <w:t xml:space="preserve"> г.</w:t>
      </w:r>
      <w:r w:rsidRPr="006B4E99">
        <w:rPr>
          <w:rFonts w:ascii="Times New Roman" w:hAnsi="Times New Roman"/>
          <w:sz w:val="28"/>
          <w:szCs w:val="28"/>
        </w:rPr>
        <w:t xml:space="preserve"> N 679 "О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w:t>
      </w:r>
      <w:r w:rsidR="004D0DA7">
        <w:rPr>
          <w:rFonts w:ascii="Times New Roman" w:hAnsi="Times New Roman"/>
          <w:sz w:val="28"/>
          <w:szCs w:val="28"/>
        </w:rPr>
        <w:t xml:space="preserve"> с пунктом 3 части 5 статьи 25.1.</w:t>
      </w:r>
      <w:proofErr w:type="gramEnd"/>
      <w:r w:rsidR="004D0DA7">
        <w:rPr>
          <w:rFonts w:ascii="Times New Roman" w:hAnsi="Times New Roman"/>
          <w:sz w:val="28"/>
          <w:szCs w:val="28"/>
        </w:rPr>
        <w:t xml:space="preserve"> Устава </w:t>
      </w:r>
      <w:proofErr w:type="spellStart"/>
      <w:r w:rsidR="004D0DA7">
        <w:rPr>
          <w:rFonts w:ascii="Times New Roman" w:hAnsi="Times New Roman"/>
          <w:sz w:val="28"/>
          <w:szCs w:val="28"/>
        </w:rPr>
        <w:t>Торбеевского</w:t>
      </w:r>
      <w:proofErr w:type="spellEnd"/>
      <w:r w:rsidR="004D0DA7">
        <w:rPr>
          <w:rFonts w:ascii="Times New Roman" w:hAnsi="Times New Roman"/>
          <w:sz w:val="28"/>
          <w:szCs w:val="28"/>
        </w:rPr>
        <w:t xml:space="preserve"> муниципального района, </w:t>
      </w:r>
      <w:r w:rsidR="00E60E14" w:rsidRPr="0047618D">
        <w:rPr>
          <w:rFonts w:ascii="Times New Roman" w:hAnsi="Times New Roman" w:cs="Times New Roman"/>
          <w:sz w:val="28"/>
          <w:szCs w:val="28"/>
        </w:rPr>
        <w:t xml:space="preserve"> </w:t>
      </w:r>
      <w:r>
        <w:rPr>
          <w:rFonts w:ascii="Times New Roman" w:hAnsi="Times New Roman" w:cs="Times New Roman"/>
          <w:sz w:val="28"/>
          <w:szCs w:val="28"/>
        </w:rPr>
        <w:t>а</w:t>
      </w:r>
      <w:r w:rsidR="00E60E14" w:rsidRPr="0047618D">
        <w:rPr>
          <w:rFonts w:ascii="Times New Roman" w:hAnsi="Times New Roman" w:cs="Times New Roman"/>
          <w:sz w:val="28"/>
          <w:szCs w:val="28"/>
        </w:rPr>
        <w:t>дмин</w:t>
      </w:r>
      <w:r w:rsidR="00B87A1C" w:rsidRPr="0047618D">
        <w:rPr>
          <w:rFonts w:ascii="Times New Roman" w:hAnsi="Times New Roman" w:cs="Times New Roman"/>
          <w:sz w:val="28"/>
          <w:szCs w:val="28"/>
        </w:rPr>
        <w:t xml:space="preserve">истрация </w:t>
      </w:r>
      <w:proofErr w:type="spellStart"/>
      <w:r w:rsidR="00E60E14" w:rsidRPr="0047618D">
        <w:rPr>
          <w:rFonts w:ascii="Times New Roman" w:hAnsi="Times New Roman" w:cs="Times New Roman"/>
          <w:sz w:val="28"/>
          <w:szCs w:val="28"/>
        </w:rPr>
        <w:t>Торбеевского</w:t>
      </w:r>
      <w:proofErr w:type="spellEnd"/>
      <w:r w:rsidR="00E60E14" w:rsidRPr="0047618D">
        <w:rPr>
          <w:rFonts w:ascii="Times New Roman" w:hAnsi="Times New Roman" w:cs="Times New Roman"/>
          <w:sz w:val="28"/>
          <w:szCs w:val="28"/>
        </w:rPr>
        <w:t xml:space="preserve"> муниципального района</w:t>
      </w:r>
      <w:r w:rsidR="00B87A1C" w:rsidRPr="0047618D">
        <w:rPr>
          <w:rFonts w:ascii="Times New Roman" w:hAnsi="Times New Roman" w:cs="Times New Roman"/>
          <w:sz w:val="28"/>
          <w:szCs w:val="28"/>
        </w:rPr>
        <w:t xml:space="preserve"> </w:t>
      </w:r>
      <w:r w:rsidR="00B87A1C" w:rsidRPr="00DD7B1E">
        <w:rPr>
          <w:rFonts w:ascii="Times New Roman" w:hAnsi="Times New Roman" w:cs="Times New Roman"/>
          <w:caps/>
          <w:sz w:val="28"/>
          <w:szCs w:val="28"/>
        </w:rPr>
        <w:t>постановляет:</w:t>
      </w:r>
    </w:p>
    <w:p w:rsidR="00DD7B1E" w:rsidRPr="0047618D" w:rsidRDefault="00DD7B1E" w:rsidP="00DD7B1E">
      <w:pPr>
        <w:pStyle w:val="ConsPlusNormal"/>
        <w:ind w:firstLine="540"/>
        <w:jc w:val="center"/>
        <w:rPr>
          <w:rFonts w:ascii="Times New Roman" w:hAnsi="Times New Roman" w:cs="Times New Roman"/>
          <w:sz w:val="28"/>
          <w:szCs w:val="28"/>
        </w:rPr>
      </w:pPr>
    </w:p>
    <w:p w:rsidR="00B87A1C" w:rsidRPr="0047618D" w:rsidRDefault="00B87A1C">
      <w:pPr>
        <w:pStyle w:val="ConsPlusNormal"/>
        <w:ind w:firstLine="540"/>
        <w:jc w:val="both"/>
        <w:rPr>
          <w:rFonts w:ascii="Times New Roman" w:hAnsi="Times New Roman" w:cs="Times New Roman"/>
          <w:sz w:val="28"/>
          <w:szCs w:val="28"/>
        </w:rPr>
      </w:pPr>
      <w:r w:rsidRPr="0047618D">
        <w:rPr>
          <w:rFonts w:ascii="Times New Roman" w:hAnsi="Times New Roman" w:cs="Times New Roman"/>
          <w:sz w:val="28"/>
          <w:szCs w:val="28"/>
        </w:rPr>
        <w:t xml:space="preserve">1. Утвердить прилагаемый Административный </w:t>
      </w:r>
      <w:hyperlink w:anchor="P37" w:history="1">
        <w:r w:rsidRPr="0047618D">
          <w:rPr>
            <w:rFonts w:ascii="Times New Roman" w:hAnsi="Times New Roman" w:cs="Times New Roman"/>
            <w:color w:val="0000FF"/>
            <w:sz w:val="28"/>
            <w:szCs w:val="28"/>
          </w:rPr>
          <w:t>регламент</w:t>
        </w:r>
      </w:hyperlink>
      <w:r w:rsidRPr="0047618D">
        <w:rPr>
          <w:rFonts w:ascii="Times New Roman" w:hAnsi="Times New Roman" w:cs="Times New Roman"/>
          <w:sz w:val="28"/>
          <w:szCs w:val="28"/>
        </w:rPr>
        <w:t xml:space="preserve"> Администрации </w:t>
      </w:r>
      <w:proofErr w:type="spellStart"/>
      <w:r w:rsidR="00E60E14" w:rsidRPr="0047618D">
        <w:rPr>
          <w:rFonts w:ascii="Times New Roman" w:hAnsi="Times New Roman" w:cs="Times New Roman"/>
          <w:sz w:val="28"/>
          <w:szCs w:val="28"/>
        </w:rPr>
        <w:t>Торбеевского</w:t>
      </w:r>
      <w:proofErr w:type="spellEnd"/>
      <w:r w:rsidR="00E60E14" w:rsidRPr="0047618D">
        <w:rPr>
          <w:rFonts w:ascii="Times New Roman" w:hAnsi="Times New Roman" w:cs="Times New Roman"/>
          <w:sz w:val="28"/>
          <w:szCs w:val="28"/>
        </w:rPr>
        <w:t xml:space="preserve"> муниципального района </w:t>
      </w:r>
      <w:r w:rsidRPr="0047618D">
        <w:rPr>
          <w:rFonts w:ascii="Times New Roman" w:hAnsi="Times New Roman" w:cs="Times New Roman"/>
          <w:sz w:val="28"/>
          <w:szCs w:val="28"/>
        </w:rPr>
        <w:t xml:space="preserve"> предоставления муниципальной услуги "Выдача разрешений на право организации розничных рынков на территории </w:t>
      </w:r>
      <w:proofErr w:type="spellStart"/>
      <w:r w:rsidR="00E60E14" w:rsidRPr="0047618D">
        <w:rPr>
          <w:rFonts w:ascii="Times New Roman" w:hAnsi="Times New Roman" w:cs="Times New Roman"/>
          <w:sz w:val="28"/>
          <w:szCs w:val="28"/>
        </w:rPr>
        <w:t>Торбеевского</w:t>
      </w:r>
      <w:proofErr w:type="spellEnd"/>
      <w:r w:rsidR="00E60E14" w:rsidRPr="0047618D">
        <w:rPr>
          <w:rFonts w:ascii="Times New Roman" w:hAnsi="Times New Roman" w:cs="Times New Roman"/>
          <w:sz w:val="28"/>
          <w:szCs w:val="28"/>
        </w:rPr>
        <w:t xml:space="preserve"> муниципального района</w:t>
      </w:r>
      <w:r w:rsidRPr="0047618D">
        <w:rPr>
          <w:rFonts w:ascii="Times New Roman" w:hAnsi="Times New Roman" w:cs="Times New Roman"/>
          <w:sz w:val="28"/>
          <w:szCs w:val="28"/>
        </w:rPr>
        <w:t>" в новой редакции.</w:t>
      </w:r>
    </w:p>
    <w:p w:rsidR="00B87A1C" w:rsidRPr="0047618D" w:rsidRDefault="00B87A1C">
      <w:pPr>
        <w:pStyle w:val="ConsPlusNormal"/>
        <w:ind w:firstLine="540"/>
        <w:jc w:val="both"/>
        <w:rPr>
          <w:rFonts w:ascii="Times New Roman" w:hAnsi="Times New Roman" w:cs="Times New Roman"/>
          <w:sz w:val="28"/>
          <w:szCs w:val="28"/>
        </w:rPr>
      </w:pPr>
      <w:r w:rsidRPr="0047618D">
        <w:rPr>
          <w:rFonts w:ascii="Times New Roman" w:hAnsi="Times New Roman" w:cs="Times New Roman"/>
          <w:sz w:val="28"/>
          <w:szCs w:val="28"/>
        </w:rPr>
        <w:t xml:space="preserve">2. Признать утратившим силу </w:t>
      </w:r>
      <w:hyperlink r:id="rId6" w:history="1">
        <w:r w:rsidRPr="0047618D">
          <w:rPr>
            <w:rFonts w:ascii="Times New Roman" w:hAnsi="Times New Roman" w:cs="Times New Roman"/>
            <w:color w:val="0000FF"/>
            <w:sz w:val="28"/>
            <w:szCs w:val="28"/>
          </w:rPr>
          <w:t>постановление</w:t>
        </w:r>
      </w:hyperlink>
      <w:r w:rsidRPr="0047618D">
        <w:rPr>
          <w:rFonts w:ascii="Times New Roman" w:hAnsi="Times New Roman" w:cs="Times New Roman"/>
          <w:sz w:val="28"/>
          <w:szCs w:val="28"/>
        </w:rPr>
        <w:t xml:space="preserve"> Администрации </w:t>
      </w:r>
      <w:proofErr w:type="spellStart"/>
      <w:r w:rsidR="00E60E14" w:rsidRPr="0047618D">
        <w:rPr>
          <w:rFonts w:ascii="Times New Roman" w:hAnsi="Times New Roman" w:cs="Times New Roman"/>
          <w:sz w:val="28"/>
          <w:szCs w:val="28"/>
        </w:rPr>
        <w:t>Торбеевского</w:t>
      </w:r>
      <w:proofErr w:type="spellEnd"/>
      <w:r w:rsidR="00E60E14" w:rsidRPr="0047618D">
        <w:rPr>
          <w:rFonts w:ascii="Times New Roman" w:hAnsi="Times New Roman" w:cs="Times New Roman"/>
          <w:sz w:val="28"/>
          <w:szCs w:val="28"/>
        </w:rPr>
        <w:t xml:space="preserve"> муниципального района от 2</w:t>
      </w:r>
      <w:r w:rsidR="00FE6F4B">
        <w:rPr>
          <w:rFonts w:ascii="Times New Roman" w:hAnsi="Times New Roman" w:cs="Times New Roman"/>
          <w:sz w:val="28"/>
          <w:szCs w:val="28"/>
        </w:rPr>
        <w:t>8 марта</w:t>
      </w:r>
      <w:r w:rsidRPr="0047618D">
        <w:rPr>
          <w:rFonts w:ascii="Times New Roman" w:hAnsi="Times New Roman" w:cs="Times New Roman"/>
          <w:sz w:val="28"/>
          <w:szCs w:val="28"/>
        </w:rPr>
        <w:t xml:space="preserve"> 201</w:t>
      </w:r>
      <w:r w:rsidR="00FE6F4B">
        <w:rPr>
          <w:rFonts w:ascii="Times New Roman" w:hAnsi="Times New Roman" w:cs="Times New Roman"/>
          <w:sz w:val="28"/>
          <w:szCs w:val="28"/>
        </w:rPr>
        <w:t>8</w:t>
      </w:r>
      <w:r w:rsidRPr="0047618D">
        <w:rPr>
          <w:rFonts w:ascii="Times New Roman" w:hAnsi="Times New Roman" w:cs="Times New Roman"/>
          <w:sz w:val="28"/>
          <w:szCs w:val="28"/>
        </w:rPr>
        <w:t xml:space="preserve"> года N </w:t>
      </w:r>
      <w:r w:rsidR="00FE6F4B">
        <w:rPr>
          <w:rFonts w:ascii="Times New Roman" w:hAnsi="Times New Roman" w:cs="Times New Roman"/>
          <w:sz w:val="28"/>
          <w:szCs w:val="28"/>
        </w:rPr>
        <w:t>255</w:t>
      </w:r>
      <w:r w:rsidRPr="0047618D">
        <w:rPr>
          <w:rFonts w:ascii="Times New Roman" w:hAnsi="Times New Roman" w:cs="Times New Roman"/>
          <w:sz w:val="28"/>
          <w:szCs w:val="28"/>
        </w:rPr>
        <w:t xml:space="preserve"> "Об утверждении Административного регламента Администрации </w:t>
      </w:r>
      <w:proofErr w:type="spellStart"/>
      <w:r w:rsidR="00E60E14" w:rsidRPr="0047618D">
        <w:rPr>
          <w:rFonts w:ascii="Times New Roman" w:hAnsi="Times New Roman" w:cs="Times New Roman"/>
          <w:sz w:val="28"/>
          <w:szCs w:val="28"/>
        </w:rPr>
        <w:t>Торбеевского</w:t>
      </w:r>
      <w:proofErr w:type="spellEnd"/>
      <w:r w:rsidR="00E60E14" w:rsidRPr="0047618D">
        <w:rPr>
          <w:rFonts w:ascii="Times New Roman" w:hAnsi="Times New Roman" w:cs="Times New Roman"/>
          <w:sz w:val="28"/>
          <w:szCs w:val="28"/>
        </w:rPr>
        <w:t xml:space="preserve"> муниципального района по исполнению муниц</w:t>
      </w:r>
      <w:r w:rsidR="001D10FD" w:rsidRPr="0047618D">
        <w:rPr>
          <w:rFonts w:ascii="Times New Roman" w:hAnsi="Times New Roman" w:cs="Times New Roman"/>
          <w:sz w:val="28"/>
          <w:szCs w:val="28"/>
        </w:rPr>
        <w:t>и</w:t>
      </w:r>
      <w:r w:rsidR="00E60E14" w:rsidRPr="0047618D">
        <w:rPr>
          <w:rFonts w:ascii="Times New Roman" w:hAnsi="Times New Roman" w:cs="Times New Roman"/>
          <w:sz w:val="28"/>
          <w:szCs w:val="28"/>
        </w:rPr>
        <w:t xml:space="preserve">пальной услуги по выдаче разрешений на право организации розничных рынков на территории </w:t>
      </w:r>
      <w:proofErr w:type="spellStart"/>
      <w:r w:rsidR="00E60E14" w:rsidRPr="0047618D">
        <w:rPr>
          <w:rFonts w:ascii="Times New Roman" w:hAnsi="Times New Roman" w:cs="Times New Roman"/>
          <w:sz w:val="28"/>
          <w:szCs w:val="28"/>
        </w:rPr>
        <w:t>Торбеевского</w:t>
      </w:r>
      <w:proofErr w:type="spellEnd"/>
      <w:r w:rsidR="00E60E14" w:rsidRPr="0047618D">
        <w:rPr>
          <w:rFonts w:ascii="Times New Roman" w:hAnsi="Times New Roman" w:cs="Times New Roman"/>
          <w:sz w:val="28"/>
          <w:szCs w:val="28"/>
        </w:rPr>
        <w:t xml:space="preserve">  муниципального района</w:t>
      </w:r>
      <w:r w:rsidRPr="0047618D">
        <w:rPr>
          <w:rFonts w:ascii="Times New Roman" w:hAnsi="Times New Roman" w:cs="Times New Roman"/>
          <w:sz w:val="28"/>
          <w:szCs w:val="28"/>
        </w:rPr>
        <w:t>".</w:t>
      </w:r>
    </w:p>
    <w:p w:rsidR="00B87A1C" w:rsidRPr="0047618D" w:rsidRDefault="00B87A1C">
      <w:pPr>
        <w:pStyle w:val="ConsPlusNormal"/>
        <w:ind w:firstLine="540"/>
        <w:jc w:val="both"/>
        <w:rPr>
          <w:rFonts w:ascii="Times New Roman" w:hAnsi="Times New Roman" w:cs="Times New Roman"/>
          <w:sz w:val="28"/>
          <w:szCs w:val="28"/>
        </w:rPr>
      </w:pPr>
      <w:r w:rsidRPr="0047618D">
        <w:rPr>
          <w:rFonts w:ascii="Times New Roman" w:hAnsi="Times New Roman" w:cs="Times New Roman"/>
          <w:sz w:val="28"/>
          <w:szCs w:val="28"/>
        </w:rPr>
        <w:t xml:space="preserve">3. </w:t>
      </w:r>
      <w:proofErr w:type="gramStart"/>
      <w:r w:rsidRPr="0047618D">
        <w:rPr>
          <w:rFonts w:ascii="Times New Roman" w:hAnsi="Times New Roman" w:cs="Times New Roman"/>
          <w:sz w:val="28"/>
          <w:szCs w:val="28"/>
        </w:rPr>
        <w:t>Контроль</w:t>
      </w:r>
      <w:r w:rsidR="001D10FD" w:rsidRPr="0047618D">
        <w:rPr>
          <w:rFonts w:ascii="Times New Roman" w:hAnsi="Times New Roman" w:cs="Times New Roman"/>
          <w:sz w:val="28"/>
          <w:szCs w:val="28"/>
        </w:rPr>
        <w:t xml:space="preserve"> </w:t>
      </w:r>
      <w:r w:rsidRPr="0047618D">
        <w:rPr>
          <w:rFonts w:ascii="Times New Roman" w:hAnsi="Times New Roman" w:cs="Times New Roman"/>
          <w:sz w:val="28"/>
          <w:szCs w:val="28"/>
        </w:rPr>
        <w:t>за</w:t>
      </w:r>
      <w:proofErr w:type="gramEnd"/>
      <w:r w:rsidRPr="0047618D">
        <w:rPr>
          <w:rFonts w:ascii="Times New Roman" w:hAnsi="Times New Roman" w:cs="Times New Roman"/>
          <w:sz w:val="28"/>
          <w:szCs w:val="28"/>
        </w:rPr>
        <w:t xml:space="preserve"> исполнением настоящего постановления возложить на Заместителя Главы </w:t>
      </w:r>
      <w:proofErr w:type="spellStart"/>
      <w:r w:rsidR="00E60E14" w:rsidRPr="0047618D">
        <w:rPr>
          <w:rFonts w:ascii="Times New Roman" w:hAnsi="Times New Roman" w:cs="Times New Roman"/>
          <w:sz w:val="28"/>
          <w:szCs w:val="28"/>
        </w:rPr>
        <w:t>Торбеевского</w:t>
      </w:r>
      <w:proofErr w:type="spellEnd"/>
      <w:r w:rsidR="00E60E14" w:rsidRPr="0047618D">
        <w:rPr>
          <w:rFonts w:ascii="Times New Roman" w:hAnsi="Times New Roman" w:cs="Times New Roman"/>
          <w:sz w:val="28"/>
          <w:szCs w:val="28"/>
        </w:rPr>
        <w:t xml:space="preserve"> муниципального района</w:t>
      </w:r>
      <w:r w:rsidRPr="0047618D">
        <w:rPr>
          <w:rFonts w:ascii="Times New Roman" w:hAnsi="Times New Roman" w:cs="Times New Roman"/>
          <w:sz w:val="28"/>
          <w:szCs w:val="28"/>
        </w:rPr>
        <w:t xml:space="preserve"> </w:t>
      </w:r>
      <w:r w:rsidR="00E60E14" w:rsidRPr="0047618D">
        <w:rPr>
          <w:rFonts w:ascii="Times New Roman" w:hAnsi="Times New Roman" w:cs="Times New Roman"/>
          <w:sz w:val="28"/>
          <w:szCs w:val="28"/>
        </w:rPr>
        <w:t>–</w:t>
      </w:r>
      <w:r w:rsidRPr="0047618D">
        <w:rPr>
          <w:rFonts w:ascii="Times New Roman" w:hAnsi="Times New Roman" w:cs="Times New Roman"/>
          <w:sz w:val="28"/>
          <w:szCs w:val="28"/>
        </w:rPr>
        <w:t xml:space="preserve"> </w:t>
      </w:r>
      <w:r w:rsidR="00E60E14" w:rsidRPr="0047618D">
        <w:rPr>
          <w:rFonts w:ascii="Times New Roman" w:hAnsi="Times New Roman" w:cs="Times New Roman"/>
          <w:sz w:val="28"/>
          <w:szCs w:val="28"/>
        </w:rPr>
        <w:t>начальника экономического управления Корнееву С.А.</w:t>
      </w:r>
    </w:p>
    <w:p w:rsidR="00B87A1C" w:rsidRPr="0047618D" w:rsidRDefault="00B87A1C">
      <w:pPr>
        <w:pStyle w:val="ConsPlusNormal"/>
        <w:ind w:firstLine="540"/>
        <w:jc w:val="both"/>
        <w:rPr>
          <w:rFonts w:ascii="Times New Roman" w:hAnsi="Times New Roman" w:cs="Times New Roman"/>
          <w:sz w:val="28"/>
          <w:szCs w:val="28"/>
        </w:rPr>
      </w:pPr>
      <w:r w:rsidRPr="0047618D">
        <w:rPr>
          <w:rFonts w:ascii="Times New Roman" w:hAnsi="Times New Roman" w:cs="Times New Roman"/>
          <w:sz w:val="28"/>
          <w:szCs w:val="28"/>
        </w:rPr>
        <w:t>4. Настоящее постановление вступает в силу со дня его официального опубликования.</w:t>
      </w:r>
    </w:p>
    <w:p w:rsidR="00261C75" w:rsidRDefault="00261C75" w:rsidP="00261C75">
      <w:pPr>
        <w:pStyle w:val="a3"/>
        <w:snapToGrid w:val="0"/>
        <w:rPr>
          <w:sz w:val="28"/>
          <w:szCs w:val="28"/>
        </w:rPr>
      </w:pPr>
    </w:p>
    <w:p w:rsidR="00261C75" w:rsidRDefault="00261C75" w:rsidP="00261C75">
      <w:pPr>
        <w:pStyle w:val="a3"/>
        <w:snapToGrid w:val="0"/>
        <w:rPr>
          <w:sz w:val="28"/>
          <w:szCs w:val="28"/>
        </w:rPr>
      </w:pPr>
    </w:p>
    <w:p w:rsidR="00261C75" w:rsidRDefault="00261C75" w:rsidP="00261C75">
      <w:pPr>
        <w:pStyle w:val="a3"/>
        <w:snapToGrid w:val="0"/>
        <w:rPr>
          <w:sz w:val="28"/>
          <w:szCs w:val="28"/>
        </w:rPr>
      </w:pPr>
    </w:p>
    <w:p w:rsidR="003A2385" w:rsidRPr="003A2385" w:rsidRDefault="003A2385" w:rsidP="00261C75">
      <w:pPr>
        <w:pStyle w:val="a3"/>
        <w:snapToGrid w:val="0"/>
        <w:rPr>
          <w:sz w:val="28"/>
          <w:szCs w:val="28"/>
        </w:rPr>
      </w:pPr>
      <w:r w:rsidRPr="003A2385">
        <w:rPr>
          <w:sz w:val="28"/>
          <w:szCs w:val="28"/>
        </w:rPr>
        <w:t xml:space="preserve">Глава  </w:t>
      </w:r>
      <w:proofErr w:type="spellStart"/>
      <w:r w:rsidRPr="003A2385">
        <w:rPr>
          <w:sz w:val="28"/>
          <w:szCs w:val="28"/>
        </w:rPr>
        <w:t>Торбеевского</w:t>
      </w:r>
      <w:proofErr w:type="spellEnd"/>
    </w:p>
    <w:p w:rsidR="001D10FD" w:rsidRPr="0047618D" w:rsidRDefault="003A2385" w:rsidP="00261C75">
      <w:pPr>
        <w:pStyle w:val="ConsPlusNormal"/>
        <w:rPr>
          <w:rFonts w:ascii="Times New Roman" w:hAnsi="Times New Roman" w:cs="Times New Roman"/>
        </w:rPr>
      </w:pPr>
      <w:r w:rsidRPr="003A2385">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w:t>
      </w:r>
      <w:r w:rsidR="00261C75">
        <w:rPr>
          <w:rFonts w:ascii="Times New Roman" w:hAnsi="Times New Roman" w:cs="Times New Roman"/>
          <w:sz w:val="28"/>
          <w:szCs w:val="28"/>
        </w:rPr>
        <w:tab/>
      </w:r>
      <w:r w:rsidR="00261C75">
        <w:rPr>
          <w:rFonts w:ascii="Times New Roman" w:hAnsi="Times New Roman" w:cs="Times New Roman"/>
          <w:sz w:val="28"/>
          <w:szCs w:val="28"/>
        </w:rPr>
        <w:tab/>
      </w:r>
      <w:r w:rsidR="00261C75">
        <w:rPr>
          <w:rFonts w:ascii="Times New Roman" w:hAnsi="Times New Roman" w:cs="Times New Roman"/>
          <w:sz w:val="28"/>
          <w:szCs w:val="28"/>
        </w:rPr>
        <w:tab/>
      </w:r>
      <w:r w:rsidR="00261C75">
        <w:rPr>
          <w:rFonts w:ascii="Times New Roman" w:hAnsi="Times New Roman" w:cs="Times New Roman"/>
          <w:sz w:val="28"/>
          <w:szCs w:val="28"/>
        </w:rPr>
        <w:tab/>
      </w:r>
      <w:r w:rsidR="00261C75">
        <w:rPr>
          <w:rFonts w:ascii="Times New Roman" w:hAnsi="Times New Roman" w:cs="Times New Roman"/>
          <w:sz w:val="28"/>
          <w:szCs w:val="28"/>
        </w:rPr>
        <w:tab/>
      </w:r>
      <w:r w:rsidR="00261C75">
        <w:rPr>
          <w:rFonts w:ascii="Times New Roman" w:hAnsi="Times New Roman" w:cs="Times New Roman"/>
          <w:sz w:val="28"/>
          <w:szCs w:val="28"/>
        </w:rPr>
        <w:tab/>
      </w:r>
      <w:r w:rsidRPr="003A2385">
        <w:rPr>
          <w:rFonts w:ascii="Times New Roman" w:hAnsi="Times New Roman" w:cs="Times New Roman"/>
          <w:sz w:val="28"/>
          <w:szCs w:val="28"/>
        </w:rPr>
        <w:t>С.</w:t>
      </w:r>
      <w:r w:rsidR="00FE6F4B">
        <w:rPr>
          <w:rFonts w:ascii="Times New Roman" w:hAnsi="Times New Roman" w:cs="Times New Roman"/>
          <w:sz w:val="28"/>
          <w:szCs w:val="28"/>
        </w:rPr>
        <w:t>Ф</w:t>
      </w:r>
      <w:r w:rsidRPr="003A2385">
        <w:rPr>
          <w:rFonts w:ascii="Times New Roman" w:hAnsi="Times New Roman" w:cs="Times New Roman"/>
          <w:sz w:val="28"/>
          <w:szCs w:val="28"/>
        </w:rPr>
        <w:t>.</w:t>
      </w:r>
      <w:r w:rsidR="00261C75">
        <w:rPr>
          <w:rFonts w:ascii="Times New Roman" w:hAnsi="Times New Roman" w:cs="Times New Roman"/>
          <w:sz w:val="28"/>
          <w:szCs w:val="28"/>
        </w:rPr>
        <w:t xml:space="preserve"> </w:t>
      </w:r>
      <w:proofErr w:type="spellStart"/>
      <w:r w:rsidR="00FE6F4B">
        <w:rPr>
          <w:rFonts w:ascii="Times New Roman" w:hAnsi="Times New Roman" w:cs="Times New Roman"/>
          <w:sz w:val="28"/>
          <w:szCs w:val="28"/>
        </w:rPr>
        <w:t>Шичкин</w:t>
      </w:r>
      <w:proofErr w:type="spellEnd"/>
    </w:p>
    <w:p w:rsidR="0034478E" w:rsidRDefault="0034478E">
      <w:pPr>
        <w:pStyle w:val="ConsPlusNormal"/>
        <w:jc w:val="right"/>
        <w:rPr>
          <w:rFonts w:ascii="Times New Roman" w:hAnsi="Times New Roman" w:cs="Times New Roman"/>
        </w:rPr>
        <w:sectPr w:rsidR="0034478E" w:rsidSect="001D10FD">
          <w:pgSz w:w="11906" w:h="16838"/>
          <w:pgMar w:top="568" w:right="850" w:bottom="284" w:left="1701" w:header="708" w:footer="708" w:gutter="0"/>
          <w:cols w:space="708"/>
          <w:docGrid w:linePitch="360"/>
        </w:sectPr>
      </w:pPr>
    </w:p>
    <w:p w:rsidR="00B87A1C" w:rsidRPr="0047618D" w:rsidRDefault="0047618D">
      <w:pPr>
        <w:pStyle w:val="ConsPlusNormal"/>
        <w:jc w:val="right"/>
        <w:outlineLvl w:val="0"/>
        <w:rPr>
          <w:rFonts w:ascii="Times New Roman" w:hAnsi="Times New Roman" w:cs="Times New Roman"/>
        </w:rPr>
      </w:pPr>
      <w:r w:rsidRPr="0047618D">
        <w:rPr>
          <w:rFonts w:ascii="Times New Roman" w:hAnsi="Times New Roman" w:cs="Times New Roman"/>
        </w:rPr>
        <w:lastRenderedPageBreak/>
        <w:t xml:space="preserve">Приложение № 1 </w:t>
      </w:r>
    </w:p>
    <w:p w:rsidR="00B87A1C" w:rsidRPr="0047618D" w:rsidRDefault="00261C75">
      <w:pPr>
        <w:pStyle w:val="ConsPlusNormal"/>
        <w:jc w:val="right"/>
        <w:rPr>
          <w:rFonts w:ascii="Times New Roman" w:hAnsi="Times New Roman" w:cs="Times New Roman"/>
        </w:rPr>
      </w:pPr>
      <w:r w:rsidRPr="0047618D">
        <w:rPr>
          <w:rFonts w:ascii="Times New Roman" w:hAnsi="Times New Roman" w:cs="Times New Roman"/>
        </w:rPr>
        <w:t xml:space="preserve">к </w:t>
      </w:r>
      <w:r w:rsidR="00B87A1C" w:rsidRPr="0047618D">
        <w:rPr>
          <w:rFonts w:ascii="Times New Roman" w:hAnsi="Times New Roman" w:cs="Times New Roman"/>
        </w:rPr>
        <w:t>постановлени</w:t>
      </w:r>
      <w:r w:rsidR="0047618D" w:rsidRPr="0047618D">
        <w:rPr>
          <w:rFonts w:ascii="Times New Roman" w:hAnsi="Times New Roman" w:cs="Times New Roman"/>
        </w:rPr>
        <w:t>ю</w:t>
      </w:r>
      <w:r w:rsidR="00B87A1C" w:rsidRPr="0047618D">
        <w:rPr>
          <w:rFonts w:ascii="Times New Roman" w:hAnsi="Times New Roman" w:cs="Times New Roman"/>
        </w:rPr>
        <w:t xml:space="preserve"> </w:t>
      </w:r>
      <w:r>
        <w:rPr>
          <w:rFonts w:ascii="Times New Roman" w:hAnsi="Times New Roman" w:cs="Times New Roman"/>
        </w:rPr>
        <w:t>а</w:t>
      </w:r>
      <w:r w:rsidR="00B87A1C" w:rsidRPr="0047618D">
        <w:rPr>
          <w:rFonts w:ascii="Times New Roman" w:hAnsi="Times New Roman" w:cs="Times New Roman"/>
        </w:rPr>
        <w:t>дминистрации</w:t>
      </w:r>
    </w:p>
    <w:p w:rsidR="00B87A1C" w:rsidRPr="0047618D" w:rsidRDefault="00FE6A18">
      <w:pPr>
        <w:pStyle w:val="ConsPlusNormal"/>
        <w:jc w:val="right"/>
        <w:rPr>
          <w:rFonts w:ascii="Times New Roman" w:hAnsi="Times New Roman" w:cs="Times New Roman"/>
        </w:rPr>
      </w:pPr>
      <w:proofErr w:type="spellStart"/>
      <w:r w:rsidRPr="0047618D">
        <w:rPr>
          <w:rFonts w:ascii="Times New Roman" w:hAnsi="Times New Roman" w:cs="Times New Roman"/>
        </w:rPr>
        <w:t>Торбеевск</w:t>
      </w:r>
      <w:r w:rsidR="00B87A1C" w:rsidRPr="0047618D">
        <w:rPr>
          <w:rFonts w:ascii="Times New Roman" w:hAnsi="Times New Roman" w:cs="Times New Roman"/>
        </w:rPr>
        <w:t>ого</w:t>
      </w:r>
      <w:proofErr w:type="spellEnd"/>
      <w:r w:rsidRPr="0047618D">
        <w:rPr>
          <w:rFonts w:ascii="Times New Roman" w:hAnsi="Times New Roman" w:cs="Times New Roman"/>
        </w:rPr>
        <w:t xml:space="preserve"> муниципального района</w:t>
      </w:r>
    </w:p>
    <w:p w:rsidR="00B87A1C" w:rsidRPr="0047618D" w:rsidRDefault="00261C75">
      <w:pPr>
        <w:pStyle w:val="ConsPlusNormal"/>
        <w:jc w:val="right"/>
        <w:rPr>
          <w:rFonts w:ascii="Times New Roman" w:hAnsi="Times New Roman" w:cs="Times New Roman"/>
        </w:rPr>
      </w:pPr>
      <w:r>
        <w:rPr>
          <w:rFonts w:ascii="Times New Roman" w:hAnsi="Times New Roman" w:cs="Times New Roman"/>
        </w:rPr>
        <w:t>о</w:t>
      </w:r>
      <w:r w:rsidR="003A2385">
        <w:rPr>
          <w:rFonts w:ascii="Times New Roman" w:hAnsi="Times New Roman" w:cs="Times New Roman"/>
        </w:rPr>
        <w:t xml:space="preserve">т </w:t>
      </w:r>
      <w:r>
        <w:rPr>
          <w:rFonts w:ascii="Times New Roman" w:hAnsi="Times New Roman" w:cs="Times New Roman"/>
        </w:rPr>
        <w:t>«____»</w:t>
      </w:r>
      <w:r w:rsidR="003A2385">
        <w:rPr>
          <w:rFonts w:ascii="Times New Roman" w:hAnsi="Times New Roman" w:cs="Times New Roman"/>
        </w:rPr>
        <w:t>.</w:t>
      </w:r>
      <w:r>
        <w:rPr>
          <w:rFonts w:ascii="Times New Roman" w:hAnsi="Times New Roman" w:cs="Times New Roman"/>
        </w:rPr>
        <w:t>______________</w:t>
      </w:r>
      <w:r w:rsidR="003A2385">
        <w:rPr>
          <w:rFonts w:ascii="Times New Roman" w:hAnsi="Times New Roman" w:cs="Times New Roman"/>
        </w:rPr>
        <w:t>.20</w:t>
      </w:r>
      <w:r w:rsidR="00FE6F4B">
        <w:rPr>
          <w:rFonts w:ascii="Times New Roman" w:hAnsi="Times New Roman" w:cs="Times New Roman"/>
        </w:rPr>
        <w:t>20</w:t>
      </w:r>
      <w:r>
        <w:rPr>
          <w:rFonts w:ascii="Times New Roman" w:hAnsi="Times New Roman" w:cs="Times New Roman"/>
        </w:rPr>
        <w:t xml:space="preserve"> </w:t>
      </w:r>
      <w:r w:rsidR="003A2385">
        <w:rPr>
          <w:rFonts w:ascii="Times New Roman" w:hAnsi="Times New Roman" w:cs="Times New Roman"/>
        </w:rPr>
        <w:t>г.</w:t>
      </w:r>
      <w:r>
        <w:rPr>
          <w:rFonts w:ascii="Times New Roman" w:hAnsi="Times New Roman" w:cs="Times New Roman"/>
        </w:rPr>
        <w:t xml:space="preserve"> № ______</w:t>
      </w:r>
    </w:p>
    <w:p w:rsidR="00B87A1C" w:rsidRPr="0047618D" w:rsidRDefault="00B87A1C">
      <w:pPr>
        <w:pStyle w:val="ConsPlusNormal"/>
        <w:jc w:val="right"/>
        <w:rPr>
          <w:rFonts w:ascii="Times New Roman" w:hAnsi="Times New Roman" w:cs="Times New Roman"/>
        </w:rPr>
      </w:pPr>
    </w:p>
    <w:p w:rsidR="00B87A1C" w:rsidRPr="00261C75" w:rsidRDefault="00261C75">
      <w:pPr>
        <w:pStyle w:val="ConsPlusTitle"/>
        <w:jc w:val="center"/>
        <w:rPr>
          <w:rFonts w:ascii="Times New Roman" w:hAnsi="Times New Roman" w:cs="Times New Roman"/>
          <w:b w:val="0"/>
        </w:rPr>
      </w:pPr>
      <w:bookmarkStart w:id="0" w:name="P37"/>
      <w:bookmarkEnd w:id="0"/>
      <w:r w:rsidRPr="00261C75">
        <w:rPr>
          <w:rFonts w:ascii="Times New Roman" w:hAnsi="Times New Roman" w:cs="Times New Roman"/>
          <w:b w:val="0"/>
          <w:sz w:val="28"/>
          <w:szCs w:val="28"/>
        </w:rPr>
        <w:t xml:space="preserve">Административный </w:t>
      </w:r>
      <w:hyperlink w:anchor="P37" w:history="1">
        <w:r w:rsidRPr="00261C75">
          <w:rPr>
            <w:rFonts w:ascii="Times New Roman" w:hAnsi="Times New Roman" w:cs="Times New Roman"/>
            <w:b w:val="0"/>
            <w:sz w:val="28"/>
            <w:szCs w:val="28"/>
          </w:rPr>
          <w:t>регламент</w:t>
        </w:r>
      </w:hyperlink>
    </w:p>
    <w:p w:rsidR="00B87A1C" w:rsidRPr="003A2385" w:rsidRDefault="00261C75">
      <w:pPr>
        <w:pStyle w:val="ConsPlusTitle"/>
        <w:jc w:val="center"/>
        <w:rPr>
          <w:rFonts w:ascii="Times New Roman" w:hAnsi="Times New Roman" w:cs="Times New Roman"/>
          <w:b w:val="0"/>
        </w:rPr>
      </w:pPr>
      <w:r>
        <w:rPr>
          <w:rFonts w:ascii="Times New Roman" w:hAnsi="Times New Roman" w:cs="Times New Roman"/>
          <w:b w:val="0"/>
          <w:sz w:val="28"/>
          <w:szCs w:val="28"/>
        </w:rPr>
        <w:t>администрации</w:t>
      </w:r>
      <w:r w:rsidRPr="0048449A">
        <w:rPr>
          <w:rFonts w:ascii="Times New Roman" w:hAnsi="Times New Roman" w:cs="Times New Roman"/>
          <w:b w:val="0"/>
          <w:sz w:val="28"/>
          <w:szCs w:val="28"/>
        </w:rPr>
        <w:t xml:space="preserve"> </w:t>
      </w:r>
      <w:proofErr w:type="spellStart"/>
      <w:r w:rsidRPr="00DD7B1E">
        <w:rPr>
          <w:rFonts w:ascii="Times New Roman" w:hAnsi="Times New Roman" w:cs="Times New Roman"/>
          <w:b w:val="0"/>
          <w:sz w:val="28"/>
          <w:szCs w:val="28"/>
        </w:rPr>
        <w:t>Торбеевского</w:t>
      </w:r>
      <w:proofErr w:type="spellEnd"/>
      <w:r w:rsidRPr="00DD7B1E">
        <w:rPr>
          <w:rFonts w:ascii="Times New Roman" w:hAnsi="Times New Roman" w:cs="Times New Roman"/>
          <w:b w:val="0"/>
          <w:sz w:val="28"/>
          <w:szCs w:val="28"/>
        </w:rPr>
        <w:t xml:space="preserve"> муниципального района  предоставления муниципальной услуги "Выдача разрешений на право организации розничных рынков на территории </w:t>
      </w:r>
      <w:proofErr w:type="spellStart"/>
      <w:r w:rsidRPr="00DD7B1E">
        <w:rPr>
          <w:rFonts w:ascii="Times New Roman" w:hAnsi="Times New Roman" w:cs="Times New Roman"/>
          <w:b w:val="0"/>
          <w:sz w:val="28"/>
          <w:szCs w:val="28"/>
        </w:rPr>
        <w:t>Торбеевского</w:t>
      </w:r>
      <w:proofErr w:type="spellEnd"/>
      <w:r w:rsidRPr="00DD7B1E">
        <w:rPr>
          <w:rFonts w:ascii="Times New Roman" w:hAnsi="Times New Roman" w:cs="Times New Roman"/>
          <w:b w:val="0"/>
          <w:sz w:val="28"/>
          <w:szCs w:val="28"/>
        </w:rPr>
        <w:t xml:space="preserve"> муниципального района"</w:t>
      </w:r>
    </w:p>
    <w:p w:rsidR="00FE6A18" w:rsidRPr="003A2385" w:rsidRDefault="00FE6A18">
      <w:pPr>
        <w:pStyle w:val="ConsPlusNormal"/>
        <w:jc w:val="center"/>
        <w:outlineLvl w:val="1"/>
        <w:rPr>
          <w:rFonts w:ascii="Times New Roman" w:hAnsi="Times New Roman" w:cs="Times New Roman"/>
        </w:rPr>
      </w:pPr>
    </w:p>
    <w:p w:rsidR="00B87A1C" w:rsidRPr="0047618D" w:rsidRDefault="003A2385">
      <w:pPr>
        <w:pStyle w:val="ConsPlusNormal"/>
        <w:jc w:val="center"/>
        <w:outlineLvl w:val="1"/>
        <w:rPr>
          <w:rFonts w:ascii="Times New Roman" w:hAnsi="Times New Roman" w:cs="Times New Roman"/>
        </w:rPr>
      </w:pPr>
      <w:r w:rsidRPr="0047618D">
        <w:rPr>
          <w:rFonts w:ascii="Times New Roman" w:hAnsi="Times New Roman" w:cs="Times New Roman"/>
        </w:rPr>
        <w:t>РАЗДЕЛ 1. ОБЩИЕ ПОЛОЖЕНИЯ</w:t>
      </w:r>
    </w:p>
    <w:p w:rsidR="00B87A1C" w:rsidRPr="0047618D" w:rsidRDefault="00B87A1C">
      <w:pPr>
        <w:pStyle w:val="ConsPlusNormal"/>
        <w:jc w:val="center"/>
        <w:rPr>
          <w:rFonts w:ascii="Times New Roman" w:hAnsi="Times New Roman" w:cs="Times New Roman"/>
        </w:rPr>
      </w:pPr>
    </w:p>
    <w:p w:rsidR="00B87A1C" w:rsidRPr="0047618D" w:rsidRDefault="003A2385">
      <w:pPr>
        <w:pStyle w:val="ConsPlusNormal"/>
        <w:jc w:val="center"/>
        <w:outlineLvl w:val="2"/>
        <w:rPr>
          <w:rFonts w:ascii="Times New Roman" w:hAnsi="Times New Roman" w:cs="Times New Roman"/>
        </w:rPr>
      </w:pPr>
      <w:r w:rsidRPr="0047618D">
        <w:rPr>
          <w:rFonts w:ascii="Times New Roman" w:hAnsi="Times New Roman" w:cs="Times New Roman"/>
        </w:rPr>
        <w:t>ПОДРАЗДЕЛ 1. ПРЕДМЕТ РЕГУЛИРОВАНИЯ</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АДМИНИСТРАТИВНОГО РЕГЛАМЕНТА</w:t>
      </w:r>
    </w:p>
    <w:p w:rsidR="00B87A1C" w:rsidRPr="0047618D" w:rsidRDefault="00B87A1C">
      <w:pPr>
        <w:pStyle w:val="ConsPlusNormal"/>
        <w:jc w:val="center"/>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 xml:space="preserve">1. Наименование Административного регламента Администрации </w:t>
      </w:r>
      <w:proofErr w:type="spellStart"/>
      <w:r w:rsidR="00FE6A18" w:rsidRPr="0047618D">
        <w:rPr>
          <w:rFonts w:ascii="Times New Roman" w:hAnsi="Times New Roman" w:cs="Times New Roman"/>
        </w:rPr>
        <w:t>Торбеевского</w:t>
      </w:r>
      <w:proofErr w:type="spellEnd"/>
      <w:r w:rsidR="00FE6A18"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 "Выдача разрешений на право организации розничных рынков на территории </w:t>
      </w:r>
      <w:proofErr w:type="spellStart"/>
      <w:r w:rsidR="00FE6A18" w:rsidRPr="0047618D">
        <w:rPr>
          <w:rFonts w:ascii="Times New Roman" w:hAnsi="Times New Roman" w:cs="Times New Roman"/>
        </w:rPr>
        <w:t>Торбеевского</w:t>
      </w:r>
      <w:proofErr w:type="spellEnd"/>
      <w:r w:rsidR="00FE6A18" w:rsidRPr="0047618D">
        <w:rPr>
          <w:rFonts w:ascii="Times New Roman" w:hAnsi="Times New Roman" w:cs="Times New Roman"/>
        </w:rPr>
        <w:t xml:space="preserve"> муниципального района</w:t>
      </w:r>
      <w:r w:rsidRPr="0047618D">
        <w:rPr>
          <w:rFonts w:ascii="Times New Roman" w:hAnsi="Times New Roman" w:cs="Times New Roman"/>
        </w:rPr>
        <w:t>" (далее - регламент).</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3. Регламент регулирует порядок выдачи разрешений на право организации розничных рынков на территории </w:t>
      </w:r>
      <w:proofErr w:type="spellStart"/>
      <w:r w:rsidR="00FE6A18" w:rsidRPr="0047618D">
        <w:rPr>
          <w:rFonts w:ascii="Times New Roman" w:hAnsi="Times New Roman" w:cs="Times New Roman"/>
        </w:rPr>
        <w:t>Торбеевского</w:t>
      </w:r>
      <w:proofErr w:type="spellEnd"/>
      <w:r w:rsidR="00FE6A18" w:rsidRPr="0047618D">
        <w:rPr>
          <w:rFonts w:ascii="Times New Roman" w:hAnsi="Times New Roman" w:cs="Times New Roman"/>
        </w:rPr>
        <w:t xml:space="preserve"> муниципального района</w:t>
      </w:r>
      <w:r w:rsidRPr="0047618D">
        <w:rPr>
          <w:rFonts w:ascii="Times New Roman" w:hAnsi="Times New Roman" w:cs="Times New Roman"/>
        </w:rPr>
        <w:t>.</w:t>
      </w: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2"/>
        <w:rPr>
          <w:rFonts w:ascii="Times New Roman" w:hAnsi="Times New Roman" w:cs="Times New Roman"/>
        </w:rPr>
      </w:pPr>
      <w:r w:rsidRPr="0047618D">
        <w:rPr>
          <w:rFonts w:ascii="Times New Roman" w:hAnsi="Times New Roman" w:cs="Times New Roman"/>
        </w:rPr>
        <w:t>ПОДРАЗДЕЛ 2. КАТЕГОРИИ ЗАЯВИТЕЛЕЙ</w:t>
      </w:r>
    </w:p>
    <w:p w:rsidR="00B87A1C" w:rsidRPr="0047618D" w:rsidRDefault="00B87A1C">
      <w:pPr>
        <w:pStyle w:val="ConsPlusNormal"/>
        <w:jc w:val="center"/>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4. Заявителями являются юридические лица.</w:t>
      </w: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1"/>
        <w:rPr>
          <w:rFonts w:ascii="Times New Roman" w:hAnsi="Times New Roman" w:cs="Times New Roman"/>
        </w:rPr>
      </w:pPr>
      <w:r w:rsidRPr="0047618D">
        <w:rPr>
          <w:rFonts w:ascii="Times New Roman" w:hAnsi="Times New Roman" w:cs="Times New Roman"/>
        </w:rPr>
        <w:t>РАЗДЕЛ 2. СТАНДАРТ ПРЕДОСТАВЛЕНИЯ МУНИЦИПАЛЬНОЙ УСЛУГИ</w:t>
      </w:r>
    </w:p>
    <w:p w:rsidR="00B87A1C" w:rsidRPr="0047618D" w:rsidRDefault="00B87A1C">
      <w:pPr>
        <w:pStyle w:val="ConsPlusNormal"/>
        <w:jc w:val="center"/>
        <w:rPr>
          <w:rFonts w:ascii="Times New Roman" w:hAnsi="Times New Roman" w:cs="Times New Roman"/>
        </w:rPr>
      </w:pPr>
    </w:p>
    <w:p w:rsidR="00B87A1C" w:rsidRPr="0047618D" w:rsidRDefault="003A2385">
      <w:pPr>
        <w:pStyle w:val="ConsPlusNormal"/>
        <w:jc w:val="center"/>
        <w:outlineLvl w:val="2"/>
        <w:rPr>
          <w:rFonts w:ascii="Times New Roman" w:hAnsi="Times New Roman" w:cs="Times New Roman"/>
        </w:rPr>
      </w:pPr>
      <w:r w:rsidRPr="0047618D">
        <w:rPr>
          <w:rFonts w:ascii="Times New Roman" w:hAnsi="Times New Roman" w:cs="Times New Roman"/>
        </w:rPr>
        <w:t>ПОДРАЗДЕЛ 1. ОСНОВНЫЕ ПОЛОЖЕНИЯ СТАНДАРТА</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ПРЕДОСТАВЛЕНИЯ МУНИЦИПАЛЬНОЙ УСЛУГИ</w:t>
      </w:r>
    </w:p>
    <w:p w:rsidR="00B87A1C" w:rsidRPr="0047618D" w:rsidRDefault="00B87A1C">
      <w:pPr>
        <w:pStyle w:val="ConsPlusNormal"/>
        <w:jc w:val="center"/>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 xml:space="preserve">5. Муниципальная услуга Администрации </w:t>
      </w:r>
      <w:proofErr w:type="spellStart"/>
      <w:r w:rsidR="00FE6A18" w:rsidRPr="0047618D">
        <w:rPr>
          <w:rFonts w:ascii="Times New Roman" w:hAnsi="Times New Roman" w:cs="Times New Roman"/>
        </w:rPr>
        <w:t>Торбеевского</w:t>
      </w:r>
      <w:proofErr w:type="spellEnd"/>
      <w:r w:rsidR="00FE6A18"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 выдача разрешений на право организации розничных рынков на территории </w:t>
      </w:r>
      <w:proofErr w:type="spellStart"/>
      <w:r w:rsidR="00FE6A18" w:rsidRPr="0047618D">
        <w:rPr>
          <w:rFonts w:ascii="Times New Roman" w:hAnsi="Times New Roman" w:cs="Times New Roman"/>
        </w:rPr>
        <w:t>Торбеевского</w:t>
      </w:r>
      <w:proofErr w:type="spellEnd"/>
      <w:r w:rsidR="00FE6A18" w:rsidRPr="0047618D">
        <w:rPr>
          <w:rFonts w:ascii="Times New Roman" w:hAnsi="Times New Roman" w:cs="Times New Roman"/>
        </w:rPr>
        <w:t xml:space="preserve"> муниципального района</w:t>
      </w:r>
      <w:r w:rsidRPr="0047618D">
        <w:rPr>
          <w:rFonts w:ascii="Times New Roman" w:hAnsi="Times New Roman" w:cs="Times New Roman"/>
        </w:rPr>
        <w:t>.</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6. Подготовка и выдача разрешения на право организации розничных рынков на территории </w:t>
      </w:r>
      <w:proofErr w:type="spellStart"/>
      <w:r w:rsidR="00FE6A18" w:rsidRPr="0047618D">
        <w:rPr>
          <w:rFonts w:ascii="Times New Roman" w:hAnsi="Times New Roman" w:cs="Times New Roman"/>
        </w:rPr>
        <w:t>Торбеевского</w:t>
      </w:r>
      <w:proofErr w:type="spellEnd"/>
      <w:r w:rsidR="00FE6A18" w:rsidRPr="0047618D">
        <w:rPr>
          <w:rFonts w:ascii="Times New Roman" w:hAnsi="Times New Roman" w:cs="Times New Roman"/>
        </w:rPr>
        <w:t xml:space="preserve"> муниципального района </w:t>
      </w:r>
      <w:r w:rsidRPr="0047618D">
        <w:rPr>
          <w:rFonts w:ascii="Times New Roman" w:hAnsi="Times New Roman" w:cs="Times New Roman"/>
        </w:rPr>
        <w:t xml:space="preserve"> предоставляется в 30-дневный срок со дня регистрации заявления.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7. Результатом предоставления муниципальной услуги являются: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 разрешение на право организации розничных рынков на территории </w:t>
      </w:r>
      <w:proofErr w:type="spellStart"/>
      <w:r w:rsidR="00FE6A18" w:rsidRPr="0047618D">
        <w:rPr>
          <w:rFonts w:ascii="Times New Roman" w:hAnsi="Times New Roman" w:cs="Times New Roman"/>
        </w:rPr>
        <w:t>Торбеевского</w:t>
      </w:r>
      <w:proofErr w:type="spellEnd"/>
      <w:r w:rsidR="00FE6A18" w:rsidRPr="0047618D">
        <w:rPr>
          <w:rFonts w:ascii="Times New Roman" w:hAnsi="Times New Roman" w:cs="Times New Roman"/>
        </w:rPr>
        <w:t xml:space="preserve"> муниципального  района</w:t>
      </w:r>
      <w:r w:rsidRPr="0047618D">
        <w:rPr>
          <w:rFonts w:ascii="Times New Roman" w:hAnsi="Times New Roman" w:cs="Times New Roman"/>
        </w:rPr>
        <w:t>;</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 письмо Администрации </w:t>
      </w:r>
      <w:proofErr w:type="spellStart"/>
      <w:r w:rsidR="00FE6A18" w:rsidRPr="0047618D">
        <w:rPr>
          <w:rFonts w:ascii="Times New Roman" w:hAnsi="Times New Roman" w:cs="Times New Roman"/>
        </w:rPr>
        <w:t>Торбеевского</w:t>
      </w:r>
      <w:proofErr w:type="spellEnd"/>
      <w:r w:rsidR="00FE6A18"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с отказом в предоставлении муниципальной услуги.</w:t>
      </w: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2"/>
        <w:rPr>
          <w:rFonts w:ascii="Times New Roman" w:hAnsi="Times New Roman" w:cs="Times New Roman"/>
        </w:rPr>
      </w:pPr>
      <w:r w:rsidRPr="0047618D">
        <w:rPr>
          <w:rFonts w:ascii="Times New Roman" w:hAnsi="Times New Roman" w:cs="Times New Roman"/>
        </w:rPr>
        <w:t>ПОДРАЗДЕЛ 2. НАИМЕНОВАНИЕ ОРГАНА,</w:t>
      </w:r>
    </w:p>
    <w:p w:rsidR="00B87A1C" w:rsidRPr="0047618D" w:rsidRDefault="003A2385">
      <w:pPr>
        <w:pStyle w:val="ConsPlusNormal"/>
        <w:jc w:val="center"/>
        <w:rPr>
          <w:rFonts w:ascii="Times New Roman" w:hAnsi="Times New Roman" w:cs="Times New Roman"/>
        </w:rPr>
      </w:pPr>
      <w:proofErr w:type="gramStart"/>
      <w:r w:rsidRPr="0047618D">
        <w:rPr>
          <w:rFonts w:ascii="Times New Roman" w:hAnsi="Times New Roman" w:cs="Times New Roman"/>
        </w:rPr>
        <w:t>ПРЕДОСТАВЛЯЮЩЕГО</w:t>
      </w:r>
      <w:proofErr w:type="gramEnd"/>
      <w:r w:rsidRPr="0047618D">
        <w:rPr>
          <w:rFonts w:ascii="Times New Roman" w:hAnsi="Times New Roman" w:cs="Times New Roman"/>
        </w:rPr>
        <w:t xml:space="preserve"> МУНИЦИПАЛЬНУЮ УСЛУГУ</w:t>
      </w:r>
    </w:p>
    <w:p w:rsidR="00B87A1C" w:rsidRPr="0047618D" w:rsidRDefault="00B87A1C">
      <w:pPr>
        <w:pStyle w:val="ConsPlusNormal"/>
        <w:ind w:firstLine="540"/>
        <w:jc w:val="both"/>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 xml:space="preserve">8. Муниципальная услуга предоставляется Администрацией </w:t>
      </w:r>
      <w:proofErr w:type="spellStart"/>
      <w:r w:rsidR="00C95391" w:rsidRPr="0047618D">
        <w:rPr>
          <w:rFonts w:ascii="Times New Roman" w:hAnsi="Times New Roman" w:cs="Times New Roman"/>
        </w:rPr>
        <w:t>Торбеевского</w:t>
      </w:r>
      <w:proofErr w:type="spellEnd"/>
      <w:r w:rsidR="00C95391"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(далее - Администрация) в лице </w:t>
      </w:r>
      <w:r w:rsidR="00C95391" w:rsidRPr="0047618D">
        <w:rPr>
          <w:rFonts w:ascii="Times New Roman" w:hAnsi="Times New Roman" w:cs="Times New Roman"/>
        </w:rPr>
        <w:t>Экономического у</w:t>
      </w:r>
      <w:r w:rsidRPr="0047618D">
        <w:rPr>
          <w:rFonts w:ascii="Times New Roman" w:hAnsi="Times New Roman" w:cs="Times New Roman"/>
        </w:rPr>
        <w:t xml:space="preserve">правления  Администрации </w:t>
      </w:r>
      <w:proofErr w:type="spellStart"/>
      <w:r w:rsidR="00C95391" w:rsidRPr="0047618D">
        <w:rPr>
          <w:rFonts w:ascii="Times New Roman" w:hAnsi="Times New Roman" w:cs="Times New Roman"/>
        </w:rPr>
        <w:t>Торбеевского</w:t>
      </w:r>
      <w:proofErr w:type="spellEnd"/>
      <w:r w:rsidR="00C95391"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(далее - Управление).</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9. При предоставлении муниципальной услуги Администрация взаимодействует </w:t>
      </w:r>
      <w:proofErr w:type="gramStart"/>
      <w:r w:rsidRPr="0047618D">
        <w:rPr>
          <w:rFonts w:ascii="Times New Roman" w:hAnsi="Times New Roman" w:cs="Times New Roman"/>
        </w:rPr>
        <w:t>с</w:t>
      </w:r>
      <w:proofErr w:type="gramEnd"/>
      <w:r w:rsidRPr="0047618D">
        <w:rPr>
          <w:rFonts w:ascii="Times New Roman" w:hAnsi="Times New Roman" w:cs="Times New Roman"/>
        </w:rPr>
        <w:t>:</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Управлением Федеральной налоговой службы по Республике Мордовия;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 иными организациями, имеющими сведения, необходимые для подготовки в </w:t>
      </w:r>
      <w:r w:rsidRPr="0047618D">
        <w:rPr>
          <w:rFonts w:ascii="Times New Roman" w:hAnsi="Times New Roman" w:cs="Times New Roman"/>
        </w:rPr>
        <w:lastRenderedPageBreak/>
        <w:t>установленном порядке документов для предоставления муниципальной услуги.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10. В соответствии с Федеральным </w:t>
      </w:r>
      <w:hyperlink r:id="rId7" w:history="1">
        <w:r w:rsidRPr="0047618D">
          <w:rPr>
            <w:rFonts w:ascii="Times New Roman" w:hAnsi="Times New Roman" w:cs="Times New Roman"/>
            <w:color w:val="0000FF"/>
          </w:rPr>
          <w:t>законом</w:t>
        </w:r>
      </w:hyperlink>
      <w:r w:rsidRPr="0047618D">
        <w:rPr>
          <w:rFonts w:ascii="Times New Roman" w:hAnsi="Times New Roman" w:cs="Times New Roman"/>
        </w:rPr>
        <w:t xml:space="preserve">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w:t>
      </w:r>
      <w:hyperlink w:anchor="P78" w:history="1">
        <w:r w:rsidRPr="0047618D">
          <w:rPr>
            <w:rFonts w:ascii="Times New Roman" w:hAnsi="Times New Roman" w:cs="Times New Roman"/>
            <w:color w:val="0000FF"/>
          </w:rPr>
          <w:t>&lt;1&gt;</w:t>
        </w:r>
      </w:hyperlink>
      <w:r w:rsidRPr="0047618D">
        <w:rPr>
          <w:rFonts w:ascii="Times New Roman" w:hAnsi="Times New Roman" w:cs="Times New Roman"/>
        </w:rPr>
        <w:t>.</w:t>
      </w:r>
    </w:p>
    <w:p w:rsidR="00B87A1C" w:rsidRPr="0047618D" w:rsidRDefault="00B87A1C">
      <w:pPr>
        <w:pStyle w:val="ConsPlusNormal"/>
        <w:spacing w:before="220"/>
        <w:ind w:firstLine="540"/>
        <w:jc w:val="both"/>
        <w:rPr>
          <w:rFonts w:ascii="Times New Roman" w:hAnsi="Times New Roman" w:cs="Times New Roman"/>
        </w:rPr>
      </w:pPr>
      <w:bookmarkStart w:id="1" w:name="P78"/>
      <w:bookmarkEnd w:id="1"/>
      <w:r w:rsidRPr="0047618D">
        <w:rPr>
          <w:rFonts w:ascii="Times New Roman" w:hAnsi="Times New Roman" w:cs="Times New Roman"/>
        </w:rPr>
        <w:t>&lt;1&gt;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B87A1C" w:rsidRPr="0047618D" w:rsidRDefault="00B87A1C">
      <w:pPr>
        <w:pStyle w:val="ConsPlusNormal"/>
        <w:ind w:firstLine="540"/>
        <w:jc w:val="both"/>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10.1.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10.2. </w:t>
      </w:r>
      <w:proofErr w:type="gramStart"/>
      <w:r w:rsidRPr="0047618D">
        <w:rPr>
          <w:rFonts w:ascii="Times New Roman" w:hAnsi="Times New Roman" w:cs="Times New Roman"/>
        </w:rPr>
        <w:t xml:space="preserve">Перечень организаций, осуществляющих прием документов, необходимых для предоставления муниципальной услуги, указаны в </w:t>
      </w:r>
      <w:hyperlink w:anchor="P574" w:history="1">
        <w:r w:rsidRPr="0047618D">
          <w:rPr>
            <w:rFonts w:ascii="Times New Roman" w:hAnsi="Times New Roman" w:cs="Times New Roman"/>
            <w:color w:val="0000FF"/>
          </w:rPr>
          <w:t>приложении 3</w:t>
        </w:r>
      </w:hyperlink>
      <w:r w:rsidRPr="0047618D">
        <w:rPr>
          <w:rFonts w:ascii="Times New Roman" w:hAnsi="Times New Roman" w:cs="Times New Roman"/>
        </w:rPr>
        <w:t xml:space="preserve"> к регламенту.</w:t>
      </w:r>
      <w:proofErr w:type="gramEnd"/>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2"/>
        <w:rPr>
          <w:rFonts w:ascii="Times New Roman" w:hAnsi="Times New Roman" w:cs="Times New Roman"/>
        </w:rPr>
      </w:pPr>
      <w:r w:rsidRPr="0047618D">
        <w:rPr>
          <w:rFonts w:ascii="Times New Roman" w:hAnsi="Times New Roman" w:cs="Times New Roman"/>
        </w:rPr>
        <w:t>ПОДРАЗДЕЛ 3. ПРАВОВЫЕ ОСНОВАНИЯ</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ПРЕДОСТАВЛЕНИЯ МУНИЦИПАЛЬНОЙ УСЛУГИ</w:t>
      </w:r>
    </w:p>
    <w:p w:rsidR="00B87A1C" w:rsidRPr="0047618D" w:rsidRDefault="00B87A1C">
      <w:pPr>
        <w:pStyle w:val="ConsPlusNormal"/>
        <w:jc w:val="center"/>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 xml:space="preserve">11. Предоставление муниципальной услуги осуществляется в соответствии </w:t>
      </w:r>
      <w:proofErr w:type="gramStart"/>
      <w:r w:rsidRPr="0047618D">
        <w:rPr>
          <w:rFonts w:ascii="Times New Roman" w:hAnsi="Times New Roman" w:cs="Times New Roman"/>
        </w:rPr>
        <w:t>с</w:t>
      </w:r>
      <w:proofErr w:type="gramEnd"/>
      <w:r w:rsidRPr="0047618D">
        <w:rPr>
          <w:rFonts w:ascii="Times New Roman" w:hAnsi="Times New Roman" w:cs="Times New Roman"/>
        </w:rPr>
        <w:t>:</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 </w:t>
      </w:r>
      <w:hyperlink r:id="rId8" w:history="1">
        <w:r w:rsidRPr="0047618D">
          <w:rPr>
            <w:rFonts w:ascii="Times New Roman" w:hAnsi="Times New Roman" w:cs="Times New Roman"/>
            <w:color w:val="0000FF"/>
          </w:rPr>
          <w:t>Конституцией</w:t>
        </w:r>
      </w:hyperlink>
      <w:r w:rsidRPr="0047618D">
        <w:rPr>
          <w:rFonts w:ascii="Times New Roman" w:hAnsi="Times New Roman" w:cs="Times New Roman"/>
        </w:rPr>
        <w:t xml:space="preserve"> Российской Федерации;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 Федеральным </w:t>
      </w:r>
      <w:hyperlink r:id="rId9" w:history="1">
        <w:r w:rsidRPr="0047618D">
          <w:rPr>
            <w:rFonts w:ascii="Times New Roman" w:hAnsi="Times New Roman" w:cs="Times New Roman"/>
            <w:color w:val="0000FF"/>
          </w:rPr>
          <w:t>законом</w:t>
        </w:r>
      </w:hyperlink>
      <w:r w:rsidRPr="0047618D">
        <w:rPr>
          <w:rFonts w:ascii="Times New Roman" w:hAnsi="Times New Roman" w:cs="Times New Roman"/>
        </w:rPr>
        <w:t xml:space="preserve"> от 22 июля 2010 года N 210-ФЗ "Об организации предоставления государственных и муниципальных услуг" ("Российская газета", 30 июля 2010 года, N 5247);</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 Федеральным </w:t>
      </w:r>
      <w:hyperlink r:id="rId10" w:history="1">
        <w:r w:rsidRPr="0047618D">
          <w:rPr>
            <w:rFonts w:ascii="Times New Roman" w:hAnsi="Times New Roman" w:cs="Times New Roman"/>
            <w:color w:val="0000FF"/>
          </w:rPr>
          <w:t>законом</w:t>
        </w:r>
      </w:hyperlink>
      <w:r w:rsidRPr="0047618D">
        <w:rPr>
          <w:rFonts w:ascii="Times New Roman" w:hAnsi="Times New Roman" w:cs="Times New Roman"/>
        </w:rPr>
        <w:t xml:space="preserve"> от 30 декабря 2006 года N 271-ФЗ "О розничных рынках и о внесении изменений в Трудовой кодекс Российской Федерации" ("Российская газета", 10 января 2007 года, N 1);</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 </w:t>
      </w:r>
      <w:hyperlink r:id="rId11" w:history="1">
        <w:r w:rsidRPr="0047618D">
          <w:rPr>
            <w:rFonts w:ascii="Times New Roman" w:hAnsi="Times New Roman" w:cs="Times New Roman"/>
            <w:color w:val="0000FF"/>
          </w:rPr>
          <w:t>постановлением</w:t>
        </w:r>
      </w:hyperlink>
      <w:r w:rsidRPr="0047618D">
        <w:rPr>
          <w:rFonts w:ascii="Times New Roman" w:hAnsi="Times New Roman" w:cs="Times New Roman"/>
        </w:rPr>
        <w:t xml:space="preserve"> Правительства Российской Федерации от 10 марта 2007 года N 148 "Об утверждении Правил выдачи разрешений на право организации розничного рынка" ("Российская газета", 15 марта 2007 года, N 52);</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 </w:t>
      </w:r>
      <w:hyperlink r:id="rId12" w:history="1">
        <w:r w:rsidRPr="0047618D">
          <w:rPr>
            <w:rFonts w:ascii="Times New Roman" w:hAnsi="Times New Roman" w:cs="Times New Roman"/>
            <w:color w:val="0000FF"/>
          </w:rPr>
          <w:t>постановлением</w:t>
        </w:r>
      </w:hyperlink>
      <w:r w:rsidRPr="0047618D">
        <w:rPr>
          <w:rFonts w:ascii="Times New Roman" w:hAnsi="Times New Roman" w:cs="Times New Roman"/>
        </w:rPr>
        <w:t xml:space="preserve"> Правительства Российской Федерации от 28 апреля 2007 года N 255 "Об утверждении требований к оформлению паспорта безопасности розничного рынка и перечню содержащихся в нем сведений" (Собрание законодательства Российской Федерации, 30 апреля 2007 года, N 18, ст. 2240);</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 </w:t>
      </w:r>
      <w:hyperlink r:id="rId13" w:history="1">
        <w:r w:rsidRPr="0047618D">
          <w:rPr>
            <w:rFonts w:ascii="Times New Roman" w:hAnsi="Times New Roman" w:cs="Times New Roman"/>
            <w:color w:val="0000FF"/>
          </w:rPr>
          <w:t>Законом</w:t>
        </w:r>
      </w:hyperlink>
      <w:r w:rsidRPr="0047618D">
        <w:rPr>
          <w:rFonts w:ascii="Times New Roman" w:hAnsi="Times New Roman" w:cs="Times New Roman"/>
        </w:rPr>
        <w:t xml:space="preserve"> Республики Мордовия от 03 мая 2007 года N 41-З "О правовом регулировании отношений в сфере организации розничных рынков на территории Республики Мордовия" (газета "Известия Мордовии", 08 мая 2007 года, N 66-14);</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 </w:t>
      </w:r>
      <w:hyperlink r:id="rId14" w:history="1">
        <w:r w:rsidRPr="0047618D">
          <w:rPr>
            <w:rFonts w:ascii="Times New Roman" w:hAnsi="Times New Roman" w:cs="Times New Roman"/>
            <w:color w:val="0000FF"/>
          </w:rPr>
          <w:t>постановлением</w:t>
        </w:r>
      </w:hyperlink>
      <w:r w:rsidRPr="0047618D">
        <w:rPr>
          <w:rFonts w:ascii="Times New Roman" w:hAnsi="Times New Roman" w:cs="Times New Roman"/>
        </w:rPr>
        <w:t xml:space="preserve"> Правительства Республики Мордовия от 28 мая 2007 года N 238 "О Плане организации розничных рынков на территории Республики Мордовия";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 </w:t>
      </w:r>
      <w:hyperlink r:id="rId15" w:history="1">
        <w:r w:rsidRPr="0047618D">
          <w:rPr>
            <w:rFonts w:ascii="Times New Roman" w:hAnsi="Times New Roman" w:cs="Times New Roman"/>
            <w:color w:val="0000FF"/>
          </w:rPr>
          <w:t>постановлением</w:t>
        </w:r>
      </w:hyperlink>
      <w:r w:rsidRPr="0047618D">
        <w:rPr>
          <w:rFonts w:ascii="Times New Roman" w:hAnsi="Times New Roman" w:cs="Times New Roman"/>
        </w:rPr>
        <w:t xml:space="preserve"> Правительства Республики Мордовия от 21 мая 2007 года N 219 "О розничных рынках Республики Мордовия" ("Известия Мордовии", 7 июня 2007 года, N 83-17);</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 </w:t>
      </w:r>
      <w:hyperlink r:id="rId16" w:history="1">
        <w:r w:rsidRPr="0047618D">
          <w:rPr>
            <w:rFonts w:ascii="Times New Roman" w:hAnsi="Times New Roman" w:cs="Times New Roman"/>
            <w:color w:val="0000FF"/>
          </w:rPr>
          <w:t>постановлением</w:t>
        </w:r>
      </w:hyperlink>
      <w:r w:rsidRPr="0047618D">
        <w:rPr>
          <w:rFonts w:ascii="Times New Roman" w:hAnsi="Times New Roman" w:cs="Times New Roman"/>
        </w:rPr>
        <w:t xml:space="preserve"> Правительства Республики Мордовия от 06 марта 2007 года N 84 "Об утверждении Положения о Межведомственной комиссии по координации деятельности розничных рынков на территории Республики Мордовия" ("Известия Мордовии", 16 марта 2007 года, N 38-8);</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распоряжением Правительства Республики Мордовия от 15 января 2007 года N 7-Р "Об утверждении состава Межведомственной комиссии по координации деятельности розничных рынков на территории Республики Мордовия";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 </w:t>
      </w:r>
      <w:hyperlink r:id="rId17" w:history="1">
        <w:r w:rsidRPr="0047618D">
          <w:rPr>
            <w:rFonts w:ascii="Times New Roman" w:hAnsi="Times New Roman" w:cs="Times New Roman"/>
            <w:color w:val="0000FF"/>
          </w:rPr>
          <w:t>приказом</w:t>
        </w:r>
      </w:hyperlink>
      <w:r w:rsidRPr="0047618D">
        <w:rPr>
          <w:rFonts w:ascii="Times New Roman" w:hAnsi="Times New Roman" w:cs="Times New Roman"/>
        </w:rPr>
        <w:t xml:space="preserve"> Министерства торговли и предпринимательства Республики Мордовия от 18 июня 2007 года N 79 "Об утверждении Положения о порядке формирования и ведения реестра розничных рынков, расположенных на территории Республики Мордовия";</w:t>
      </w:r>
    </w:p>
    <w:p w:rsidR="00B87A1C" w:rsidRPr="0047618D" w:rsidRDefault="00B87A1C">
      <w:pPr>
        <w:pStyle w:val="ConsPlusNormal"/>
        <w:spacing w:before="220"/>
        <w:ind w:firstLine="540"/>
        <w:jc w:val="both"/>
        <w:rPr>
          <w:rFonts w:ascii="Times New Roman" w:hAnsi="Times New Roman" w:cs="Times New Roman"/>
          <w:highlight w:val="yellow"/>
        </w:rPr>
      </w:pPr>
      <w:r w:rsidRPr="0047618D">
        <w:rPr>
          <w:rFonts w:ascii="Times New Roman" w:hAnsi="Times New Roman" w:cs="Times New Roman"/>
        </w:rPr>
        <w:lastRenderedPageBreak/>
        <w:t xml:space="preserve">- </w:t>
      </w:r>
      <w:r w:rsidR="0047618D">
        <w:rPr>
          <w:rFonts w:ascii="Times New Roman" w:hAnsi="Times New Roman" w:cs="Times New Roman"/>
        </w:rPr>
        <w:t>п</w:t>
      </w:r>
      <w:r w:rsidR="0047618D" w:rsidRPr="0047618D">
        <w:rPr>
          <w:rFonts w:ascii="Times New Roman" w:hAnsi="Times New Roman" w:cs="Times New Roman"/>
        </w:rPr>
        <w:t>остановление</w:t>
      </w:r>
      <w:r w:rsidR="0047618D">
        <w:rPr>
          <w:rFonts w:ascii="Times New Roman" w:hAnsi="Times New Roman" w:cs="Times New Roman"/>
        </w:rPr>
        <w:t>м</w:t>
      </w:r>
      <w:r w:rsidR="0047618D" w:rsidRPr="0047618D">
        <w:rPr>
          <w:rFonts w:ascii="Times New Roman" w:hAnsi="Times New Roman" w:cs="Times New Roman"/>
        </w:rPr>
        <w:t xml:space="preserve"> Администрации </w:t>
      </w:r>
      <w:proofErr w:type="spellStart"/>
      <w:r w:rsidR="0047618D" w:rsidRPr="0047618D">
        <w:rPr>
          <w:rFonts w:ascii="Times New Roman" w:hAnsi="Times New Roman" w:cs="Times New Roman"/>
        </w:rPr>
        <w:t>Торбеевского</w:t>
      </w:r>
      <w:proofErr w:type="spellEnd"/>
      <w:r w:rsidR="0047618D" w:rsidRPr="0047618D">
        <w:rPr>
          <w:rFonts w:ascii="Times New Roman" w:hAnsi="Times New Roman" w:cs="Times New Roman"/>
        </w:rPr>
        <w:t xml:space="preserve"> муниципального района Республики Мордовия от 26 ноября 2009 г. N 190 "Об утверждении Стандарта муниципальных услуг на территории </w:t>
      </w:r>
      <w:proofErr w:type="spellStart"/>
      <w:r w:rsidR="0047618D" w:rsidRPr="0047618D">
        <w:rPr>
          <w:rFonts w:ascii="Times New Roman" w:hAnsi="Times New Roman" w:cs="Times New Roman"/>
        </w:rPr>
        <w:t>Торбеевскогомуниципального</w:t>
      </w:r>
      <w:proofErr w:type="spellEnd"/>
      <w:r w:rsidR="0047618D" w:rsidRPr="0047618D">
        <w:rPr>
          <w:rFonts w:ascii="Times New Roman" w:hAnsi="Times New Roman" w:cs="Times New Roman"/>
        </w:rPr>
        <w:t xml:space="preserve"> района"</w:t>
      </w:r>
      <w:r w:rsidRPr="0047618D">
        <w:rPr>
          <w:rFonts w:ascii="Times New Roman" w:hAnsi="Times New Roman" w:cs="Times New Roman"/>
        </w:rPr>
        <w:t>;</w:t>
      </w:r>
    </w:p>
    <w:p w:rsidR="00B87A1C" w:rsidRPr="0047618D" w:rsidRDefault="00B87A1C">
      <w:pPr>
        <w:pStyle w:val="ConsPlusNormal"/>
        <w:spacing w:before="220"/>
        <w:ind w:firstLine="540"/>
        <w:jc w:val="both"/>
        <w:rPr>
          <w:rFonts w:ascii="PT Serif" w:hAnsi="PT Serif"/>
          <w:color w:val="22272F"/>
          <w:sz w:val="23"/>
          <w:szCs w:val="23"/>
          <w:shd w:val="clear" w:color="auto" w:fill="FFFFFF"/>
        </w:rPr>
      </w:pPr>
      <w:r w:rsidRPr="0047618D">
        <w:rPr>
          <w:rFonts w:ascii="PT Serif" w:hAnsi="PT Serif"/>
          <w:color w:val="22272F"/>
          <w:sz w:val="23"/>
          <w:szCs w:val="23"/>
          <w:shd w:val="clear" w:color="auto" w:fill="FFFFFF"/>
        </w:rPr>
        <w:t xml:space="preserve">- </w:t>
      </w:r>
      <w:hyperlink r:id="rId18" w:history="1">
        <w:r w:rsidRPr="0047618D">
          <w:rPr>
            <w:rFonts w:ascii="PT Serif" w:hAnsi="PT Serif"/>
            <w:color w:val="22272F"/>
            <w:sz w:val="23"/>
            <w:szCs w:val="23"/>
            <w:shd w:val="clear" w:color="auto" w:fill="FFFFFF"/>
          </w:rPr>
          <w:t>постановлением</w:t>
        </w:r>
      </w:hyperlink>
      <w:r w:rsidRPr="0047618D">
        <w:rPr>
          <w:rFonts w:ascii="PT Serif" w:hAnsi="PT Serif"/>
          <w:color w:val="22272F"/>
          <w:sz w:val="23"/>
          <w:szCs w:val="23"/>
          <w:shd w:val="clear" w:color="auto" w:fill="FFFFFF"/>
        </w:rPr>
        <w:t xml:space="preserve"> </w:t>
      </w:r>
      <w:r w:rsidR="0047618D">
        <w:rPr>
          <w:rFonts w:ascii="PT Serif" w:hAnsi="PT Serif"/>
          <w:color w:val="22272F"/>
          <w:sz w:val="23"/>
          <w:szCs w:val="23"/>
          <w:shd w:val="clear" w:color="auto" w:fill="FFFFFF"/>
        </w:rPr>
        <w:t xml:space="preserve">Администрации </w:t>
      </w:r>
      <w:proofErr w:type="spellStart"/>
      <w:r w:rsidR="0047618D">
        <w:rPr>
          <w:rFonts w:ascii="PT Serif" w:hAnsi="PT Serif"/>
          <w:color w:val="22272F"/>
          <w:sz w:val="23"/>
          <w:szCs w:val="23"/>
          <w:shd w:val="clear" w:color="auto" w:fill="FFFFFF"/>
        </w:rPr>
        <w:t>Торбеевского</w:t>
      </w:r>
      <w:proofErr w:type="spellEnd"/>
      <w:r w:rsidR="0047618D">
        <w:rPr>
          <w:rFonts w:ascii="PT Serif" w:hAnsi="PT Serif"/>
          <w:color w:val="22272F"/>
          <w:sz w:val="23"/>
          <w:szCs w:val="23"/>
          <w:shd w:val="clear" w:color="auto" w:fill="FFFFFF"/>
        </w:rPr>
        <w:t xml:space="preserve"> муниципального района Республики Мордовия от 23 марта 2015 г. N 254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w:t>
      </w:r>
      <w:proofErr w:type="spellStart"/>
      <w:r w:rsidR="0047618D">
        <w:rPr>
          <w:rFonts w:ascii="PT Serif" w:hAnsi="PT Serif"/>
          <w:color w:val="22272F"/>
          <w:sz w:val="23"/>
          <w:szCs w:val="23"/>
          <w:shd w:val="clear" w:color="auto" w:fill="FFFFFF"/>
        </w:rPr>
        <w:t>Торбеевского</w:t>
      </w:r>
      <w:proofErr w:type="spellEnd"/>
      <w:r w:rsidR="0047618D">
        <w:rPr>
          <w:rFonts w:ascii="PT Serif" w:hAnsi="PT Serif"/>
          <w:color w:val="22272F"/>
          <w:sz w:val="23"/>
          <w:szCs w:val="23"/>
          <w:shd w:val="clear" w:color="auto" w:fill="FFFFFF"/>
        </w:rPr>
        <w:t xml:space="preserve"> муниципального района"</w:t>
      </w:r>
      <w:r w:rsidRPr="0047618D">
        <w:rPr>
          <w:rFonts w:ascii="PT Serif" w:hAnsi="PT Serif"/>
          <w:color w:val="22272F"/>
          <w:sz w:val="23"/>
          <w:szCs w:val="23"/>
          <w:shd w:val="clear" w:color="auto" w:fill="FFFFFF"/>
        </w:rPr>
        <w:t>;</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настоящим регламентом и иными правовыми актами.</w:t>
      </w: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2"/>
        <w:rPr>
          <w:rFonts w:ascii="Times New Roman" w:hAnsi="Times New Roman" w:cs="Times New Roman"/>
        </w:rPr>
      </w:pPr>
      <w:r w:rsidRPr="0047618D">
        <w:rPr>
          <w:rFonts w:ascii="Times New Roman" w:hAnsi="Times New Roman" w:cs="Times New Roman"/>
        </w:rPr>
        <w:t>ПОДРАЗДЕЛ 4. ПОРЯДОК ИНФОРМИРОВАНИЯ</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О ПРЕДОСТАВЛЕНИИ МУНИЦИПАЛЬНОЙ УСЛУГИ</w:t>
      </w:r>
    </w:p>
    <w:p w:rsidR="00B87A1C" w:rsidRPr="0047618D" w:rsidRDefault="00B87A1C">
      <w:pPr>
        <w:pStyle w:val="ConsPlusNormal"/>
        <w:ind w:firstLine="540"/>
        <w:jc w:val="both"/>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12.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13.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14.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15.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B87A1C" w:rsidRPr="0047618D" w:rsidRDefault="00B87A1C" w:rsidP="0047618D">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16. </w:t>
      </w:r>
      <w:hyperlink w:anchor="P574" w:history="1">
        <w:r w:rsidRPr="0047618D">
          <w:rPr>
            <w:rFonts w:ascii="Times New Roman" w:hAnsi="Times New Roman" w:cs="Times New Roman"/>
            <w:color w:val="0000FF"/>
          </w:rPr>
          <w:t>Сведения</w:t>
        </w:r>
      </w:hyperlink>
      <w:r w:rsidRPr="0047618D">
        <w:rPr>
          <w:rFonts w:ascii="Times New Roman" w:hAnsi="Times New Roman" w:cs="Times New Roman"/>
        </w:rPr>
        <w:t xml:space="preserve"> о месте нахождения, контактных телефонах (телефонах для справок), адресах электронной почты и графике работы организаций, осуществляющих функции приема документов, указаны в приложении 3 к настоящему регламенту.</w:t>
      </w:r>
    </w:p>
    <w:p w:rsidR="00B87A1C" w:rsidRPr="0047618D" w:rsidRDefault="00B87A1C" w:rsidP="0047618D">
      <w:pPr>
        <w:jc w:val="both"/>
      </w:pPr>
      <w:proofErr w:type="gramStart"/>
      <w:r w:rsidRPr="0047618D">
        <w:t xml:space="preserve">Заявитель может получить всю необходимую информацию о порядке предоставления услуги на официальных сайтах Администрации </w:t>
      </w:r>
      <w:hyperlink r:id="rId19" w:history="1">
        <w:r w:rsidR="002045FB" w:rsidRPr="0047618D">
          <w:rPr>
            <w:rStyle w:val="a4"/>
          </w:rPr>
          <w:t>http://www.</w:t>
        </w:r>
        <w:r w:rsidR="002045FB" w:rsidRPr="0047618D">
          <w:rPr>
            <w:rStyle w:val="a4"/>
            <w:lang w:val="en-US"/>
          </w:rPr>
          <w:t>torbeevo</w:t>
        </w:r>
        <w:r w:rsidR="002045FB" w:rsidRPr="0047618D">
          <w:rPr>
            <w:rStyle w:val="a4"/>
          </w:rPr>
          <w:t>.</w:t>
        </w:r>
        <w:r w:rsidR="002045FB" w:rsidRPr="0047618D">
          <w:rPr>
            <w:rStyle w:val="a4"/>
            <w:lang w:val="en-US"/>
          </w:rPr>
          <w:t>e</w:t>
        </w:r>
        <w:r w:rsidR="002045FB" w:rsidRPr="0047618D">
          <w:rPr>
            <w:rStyle w:val="a4"/>
          </w:rPr>
          <w:t>-</w:t>
        </w:r>
        <w:r w:rsidR="002045FB" w:rsidRPr="0047618D">
          <w:rPr>
            <w:rStyle w:val="a4"/>
            <w:lang w:val="en-US"/>
          </w:rPr>
          <w:t>mordovia</w:t>
        </w:r>
        <w:r w:rsidR="002045FB" w:rsidRPr="0047618D">
          <w:rPr>
            <w:rStyle w:val="a4"/>
          </w:rPr>
          <w:t>.ru</w:t>
        </w:r>
      </w:hyperlink>
      <w:r w:rsidR="002045FB" w:rsidRPr="0047618D">
        <w:t xml:space="preserve"> </w:t>
      </w:r>
      <w:r w:rsidRPr="0047618D">
        <w:t>(далее - официальный сайт) и уполномоченного</w:t>
      </w:r>
      <w:r w:rsidR="00FE6F4B" w:rsidRPr="00FE6F4B">
        <w:t xml:space="preserve"> </w:t>
      </w:r>
      <w:r w:rsidR="00FE6F4B">
        <w:t xml:space="preserve">ГБУ «МФЦ предоставления государственных и муниципальных услуг» в </w:t>
      </w:r>
      <w:proofErr w:type="spellStart"/>
      <w:r w:rsidR="00FE6F4B">
        <w:t>Торбеевском</w:t>
      </w:r>
      <w:proofErr w:type="spellEnd"/>
      <w:r w:rsidR="00FE6F4B">
        <w:t xml:space="preserve"> муниципальном районе в Республике Мордовия</w:t>
      </w:r>
      <w:r w:rsidRPr="0047618D">
        <w:t xml:space="preserve"> </w:t>
      </w:r>
      <w:hyperlink r:id="rId20" w:tgtFrame="_blank" w:history="1">
        <w:r w:rsidR="002045FB" w:rsidRPr="0047618D">
          <w:rPr>
            <w:rStyle w:val="a4"/>
          </w:rPr>
          <w:t>http://mfc13.ru</w:t>
        </w:r>
      </w:hyperlink>
      <w:r w:rsidR="00BA07D0" w:rsidRPr="0047618D">
        <w:t xml:space="preserve"> </w:t>
      </w:r>
      <w:r w:rsidR="002045FB" w:rsidRPr="0047618D">
        <w:t xml:space="preserve"> </w:t>
      </w:r>
      <w:r w:rsidRPr="0047618D">
        <w:t>(далее - МФЦ), а также на Портале государственных и муниципальных услуг (функций) Республики Мордовия http://gosuslugi.e-mordovia.ru и на</w:t>
      </w:r>
      <w:proofErr w:type="gramEnd"/>
      <w:r w:rsidRPr="0047618D">
        <w:t xml:space="preserve"> информационных </w:t>
      </w:r>
      <w:proofErr w:type="gramStart"/>
      <w:r w:rsidRPr="0047618D">
        <w:t>стендах</w:t>
      </w:r>
      <w:proofErr w:type="gramEnd"/>
      <w:r w:rsidRPr="0047618D">
        <w:t xml:space="preserve"> в местах приема документов.</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17.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Заместителем Главы </w:t>
      </w:r>
      <w:proofErr w:type="spellStart"/>
      <w:r w:rsidR="002045FB" w:rsidRPr="0047618D">
        <w:rPr>
          <w:rFonts w:ascii="Times New Roman" w:hAnsi="Times New Roman" w:cs="Times New Roman"/>
        </w:rPr>
        <w:t>Торбеевского</w:t>
      </w:r>
      <w:proofErr w:type="spellEnd"/>
      <w:r w:rsidR="002045FB"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w:t>
      </w:r>
      <w:r w:rsidR="002045FB" w:rsidRPr="0047618D">
        <w:rPr>
          <w:rFonts w:ascii="Times New Roman" w:hAnsi="Times New Roman" w:cs="Times New Roman"/>
        </w:rPr>
        <w:t>–</w:t>
      </w:r>
      <w:r w:rsidRPr="0047618D">
        <w:rPr>
          <w:rFonts w:ascii="Times New Roman" w:hAnsi="Times New Roman" w:cs="Times New Roman"/>
        </w:rPr>
        <w:t xml:space="preserve"> </w:t>
      </w:r>
      <w:r w:rsidR="002045FB" w:rsidRPr="0047618D">
        <w:rPr>
          <w:rFonts w:ascii="Times New Roman" w:hAnsi="Times New Roman" w:cs="Times New Roman"/>
        </w:rPr>
        <w:t xml:space="preserve">начальником </w:t>
      </w:r>
      <w:r w:rsidRPr="0047618D">
        <w:rPr>
          <w:rFonts w:ascii="Times New Roman" w:hAnsi="Times New Roman" w:cs="Times New Roman"/>
        </w:rPr>
        <w:t>экономическо</w:t>
      </w:r>
      <w:r w:rsidR="002045FB" w:rsidRPr="0047618D">
        <w:rPr>
          <w:rFonts w:ascii="Times New Roman" w:hAnsi="Times New Roman" w:cs="Times New Roman"/>
        </w:rPr>
        <w:t>го управления</w:t>
      </w:r>
      <w:r w:rsidRPr="0047618D">
        <w:rPr>
          <w:rFonts w:ascii="Times New Roman" w:hAnsi="Times New Roman" w:cs="Times New Roman"/>
        </w:rPr>
        <w:t>. Срок рассмотрения письменных обращений составляет 30 календарных дней со дня их регистрации.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18. </w:t>
      </w:r>
      <w:proofErr w:type="gramStart"/>
      <w:r w:rsidRPr="0047618D">
        <w:rPr>
          <w:rFonts w:ascii="Times New Roman" w:hAnsi="Times New Roman" w:cs="Times New Roman"/>
        </w:rPr>
        <w:t>При поступлении обращения в электронной форме от заявителя по вопросу предоставления муниципальной услуги на официальный сайт</w:t>
      </w:r>
      <w:proofErr w:type="gramEnd"/>
      <w:r w:rsidRPr="0047618D">
        <w:rPr>
          <w:rFonts w:ascii="Times New Roman" w:hAnsi="Times New Roman" w:cs="Times New Roman"/>
        </w:rPr>
        <w:t xml:space="preserve"> Администрации </w:t>
      </w:r>
      <w:hyperlink r:id="rId21" w:history="1">
        <w:r w:rsidR="002045FB" w:rsidRPr="0047618D">
          <w:rPr>
            <w:rStyle w:val="a4"/>
            <w:rFonts w:ascii="Times New Roman" w:hAnsi="Times New Roman" w:cs="Times New Roman"/>
          </w:rPr>
          <w:t>http://www.</w:t>
        </w:r>
        <w:r w:rsidR="002045FB" w:rsidRPr="0047618D">
          <w:rPr>
            <w:rStyle w:val="a4"/>
            <w:rFonts w:ascii="Times New Roman" w:hAnsi="Times New Roman" w:cs="Times New Roman"/>
            <w:lang w:val="en-US"/>
          </w:rPr>
          <w:t>torbeevo</w:t>
        </w:r>
        <w:r w:rsidR="002045FB" w:rsidRPr="0047618D">
          <w:rPr>
            <w:rStyle w:val="a4"/>
            <w:rFonts w:ascii="Times New Roman" w:hAnsi="Times New Roman" w:cs="Times New Roman"/>
          </w:rPr>
          <w:t>.</w:t>
        </w:r>
        <w:r w:rsidR="002045FB" w:rsidRPr="0047618D">
          <w:rPr>
            <w:rStyle w:val="a4"/>
            <w:rFonts w:ascii="Times New Roman" w:hAnsi="Times New Roman" w:cs="Times New Roman"/>
            <w:lang w:val="en-US"/>
          </w:rPr>
          <w:t>e</w:t>
        </w:r>
        <w:r w:rsidR="002045FB" w:rsidRPr="0047618D">
          <w:rPr>
            <w:rStyle w:val="a4"/>
            <w:rFonts w:ascii="Times New Roman" w:hAnsi="Times New Roman" w:cs="Times New Roman"/>
          </w:rPr>
          <w:t>-</w:t>
        </w:r>
        <w:r w:rsidR="002045FB" w:rsidRPr="0047618D">
          <w:rPr>
            <w:rStyle w:val="a4"/>
            <w:rFonts w:ascii="Times New Roman" w:hAnsi="Times New Roman" w:cs="Times New Roman"/>
            <w:lang w:val="en-US"/>
          </w:rPr>
          <w:t>mordovia</w:t>
        </w:r>
        <w:r w:rsidR="002045FB" w:rsidRPr="0047618D">
          <w:rPr>
            <w:rStyle w:val="a4"/>
            <w:rFonts w:ascii="Times New Roman" w:hAnsi="Times New Roman" w:cs="Times New Roman"/>
          </w:rPr>
          <w:t>.ru</w:t>
        </w:r>
      </w:hyperlink>
      <w:r w:rsidRPr="0047618D">
        <w:rPr>
          <w:rFonts w:ascii="Times New Roman" w:hAnsi="Times New Roman" w:cs="Times New Roman"/>
        </w:rPr>
        <w:t xml:space="preserve"> (электронную</w:t>
      </w:r>
      <w:r w:rsidR="007300A8" w:rsidRPr="0047618D">
        <w:rPr>
          <w:rFonts w:ascii="Times New Roman" w:hAnsi="Times New Roman" w:cs="Times New Roman"/>
        </w:rPr>
        <w:t xml:space="preserve"> почту:</w:t>
      </w:r>
      <w:r w:rsidRPr="0047618D">
        <w:rPr>
          <w:rFonts w:ascii="Times New Roman" w:hAnsi="Times New Roman" w:cs="Times New Roman"/>
        </w:rPr>
        <w:t xml:space="preserve"> </w:t>
      </w:r>
      <w:hyperlink r:id="rId22" w:history="1">
        <w:r w:rsidR="007300A8" w:rsidRPr="0047618D">
          <w:rPr>
            <w:rStyle w:val="a4"/>
            <w:rFonts w:ascii="Times New Roman" w:hAnsi="Times New Roman" w:cs="Times New Roman"/>
            <w:lang w:val="en-US"/>
          </w:rPr>
          <w:t>ectorb</w:t>
        </w:r>
        <w:r w:rsidR="007300A8" w:rsidRPr="0047618D">
          <w:rPr>
            <w:rStyle w:val="a4"/>
            <w:rFonts w:ascii="Times New Roman" w:hAnsi="Times New Roman" w:cs="Times New Roman"/>
          </w:rPr>
          <w:t>@</w:t>
        </w:r>
        <w:r w:rsidR="007300A8" w:rsidRPr="0047618D">
          <w:rPr>
            <w:rStyle w:val="a4"/>
            <w:rFonts w:ascii="Times New Roman" w:hAnsi="Times New Roman" w:cs="Times New Roman"/>
            <w:lang w:val="en-US"/>
          </w:rPr>
          <w:t>mail</w:t>
        </w:r>
        <w:r w:rsidR="007300A8" w:rsidRPr="0047618D">
          <w:rPr>
            <w:rStyle w:val="a4"/>
            <w:rFonts w:ascii="Times New Roman" w:hAnsi="Times New Roman" w:cs="Times New Roman"/>
          </w:rPr>
          <w:t>.</w:t>
        </w:r>
        <w:r w:rsidR="007300A8" w:rsidRPr="0047618D">
          <w:rPr>
            <w:rStyle w:val="a4"/>
            <w:rFonts w:ascii="Times New Roman" w:hAnsi="Times New Roman" w:cs="Times New Roman"/>
            <w:lang w:val="en-US"/>
          </w:rPr>
          <w:t>ru</w:t>
        </w:r>
      </w:hyperlink>
      <w:r w:rsidRPr="0047618D">
        <w:rPr>
          <w:rFonts w:ascii="Times New Roman" w:hAnsi="Times New Roman" w:cs="Times New Roman"/>
        </w:rPr>
        <w:t>) ответ в электронной форме по существу поставленного вопроса дается не позднее 30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При отсутствии электронной почты у заявителя ответ размещается на сайте Администрации, либо, по желанию заявителя, выдается на руки или направляется ему письмом, посредством почтовой связи.</w:t>
      </w: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2"/>
        <w:rPr>
          <w:rFonts w:ascii="Times New Roman" w:hAnsi="Times New Roman" w:cs="Times New Roman"/>
        </w:rPr>
      </w:pPr>
      <w:r w:rsidRPr="0047618D">
        <w:rPr>
          <w:rFonts w:ascii="Times New Roman" w:hAnsi="Times New Roman" w:cs="Times New Roman"/>
        </w:rPr>
        <w:t>ПОДРАЗДЕЛ 5. ПЕРЕЧЕНЬ ДОКУМЕНТОВ, НЕОБХОДИМЫХ</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ДЛЯ ПРЕДОСТАВЛЕНИЯ МУНИЦИПАЛЬНОЙ УСЛУГИ</w:t>
      </w:r>
    </w:p>
    <w:p w:rsidR="00B87A1C" w:rsidRPr="0047618D" w:rsidRDefault="00B87A1C">
      <w:pPr>
        <w:pStyle w:val="ConsPlusNormal"/>
        <w:ind w:firstLine="540"/>
        <w:jc w:val="both"/>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 xml:space="preserve">19. </w:t>
      </w:r>
      <w:proofErr w:type="gramStart"/>
      <w:r w:rsidRPr="0047618D">
        <w:rPr>
          <w:rFonts w:ascii="Times New Roman" w:hAnsi="Times New Roman" w:cs="Times New Roman"/>
        </w:rPr>
        <w:t xml:space="preserve">Для получения разрешения юридическое лицо (далее - заявитель) направляет через Портал государственных и муниципальных услуг Республики Мордовия или почтовую связь, или представляет в Администрацию </w:t>
      </w:r>
      <w:hyperlink w:anchor="P522" w:history="1">
        <w:r w:rsidRPr="0047618D">
          <w:rPr>
            <w:rFonts w:ascii="Times New Roman" w:hAnsi="Times New Roman" w:cs="Times New Roman"/>
            <w:color w:val="0000FF"/>
          </w:rPr>
          <w:t>заявление</w:t>
        </w:r>
      </w:hyperlink>
      <w:r w:rsidRPr="0047618D">
        <w:rPr>
          <w:rFonts w:ascii="Times New Roman" w:hAnsi="Times New Roman" w:cs="Times New Roman"/>
        </w:rPr>
        <w:t xml:space="preserve"> на имя Главы </w:t>
      </w:r>
      <w:proofErr w:type="spellStart"/>
      <w:r w:rsidR="007300A8" w:rsidRPr="0047618D">
        <w:rPr>
          <w:rFonts w:ascii="Times New Roman" w:hAnsi="Times New Roman" w:cs="Times New Roman"/>
        </w:rPr>
        <w:t>Торбеевского</w:t>
      </w:r>
      <w:proofErr w:type="spellEnd"/>
      <w:r w:rsidR="007300A8"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по </w:t>
      </w:r>
      <w:r w:rsidRPr="0047618D">
        <w:rPr>
          <w:rFonts w:ascii="Times New Roman" w:hAnsi="Times New Roman" w:cs="Times New Roman"/>
        </w:rPr>
        <w:lastRenderedPageBreak/>
        <w:t>форме согласно приложению 2 к регламенту, подписанное лицом, представляющим интересы юридического лица в соответствии с учредительными документами этого юридического лица или доверенностью, и удостоверенное печатью юридического лица, от имени</w:t>
      </w:r>
      <w:proofErr w:type="gramEnd"/>
      <w:r w:rsidRPr="0047618D">
        <w:rPr>
          <w:rFonts w:ascii="Times New Roman" w:hAnsi="Times New Roman" w:cs="Times New Roman"/>
        </w:rPr>
        <w:t xml:space="preserve"> </w:t>
      </w:r>
      <w:proofErr w:type="gramStart"/>
      <w:r w:rsidRPr="0047618D">
        <w:rPr>
          <w:rFonts w:ascii="Times New Roman" w:hAnsi="Times New Roman" w:cs="Times New Roman"/>
        </w:rPr>
        <w:t xml:space="preserve">которого подается заявление, в места приема документов, указанные в </w:t>
      </w:r>
      <w:hyperlink w:anchor="P574" w:history="1">
        <w:r w:rsidRPr="0047618D">
          <w:rPr>
            <w:rFonts w:ascii="Times New Roman" w:hAnsi="Times New Roman" w:cs="Times New Roman"/>
            <w:color w:val="0000FF"/>
          </w:rPr>
          <w:t>приложение 3</w:t>
        </w:r>
      </w:hyperlink>
      <w:r w:rsidRPr="0047618D">
        <w:rPr>
          <w:rFonts w:ascii="Times New Roman" w:hAnsi="Times New Roman" w:cs="Times New Roman"/>
        </w:rPr>
        <w:t xml:space="preserve"> к регламенту.</w:t>
      </w:r>
      <w:proofErr w:type="gramEnd"/>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19.1. В соответствии со </w:t>
      </w:r>
      <w:hyperlink r:id="rId23" w:history="1">
        <w:r w:rsidRPr="0047618D">
          <w:rPr>
            <w:rFonts w:ascii="Times New Roman" w:hAnsi="Times New Roman" w:cs="Times New Roman"/>
            <w:color w:val="0000FF"/>
          </w:rPr>
          <w:t>статьей 5</w:t>
        </w:r>
      </w:hyperlink>
      <w:r w:rsidRPr="0047618D">
        <w:rPr>
          <w:rFonts w:ascii="Times New Roman" w:hAnsi="Times New Roman" w:cs="Times New Roman"/>
        </w:rPr>
        <w:t xml:space="preserve"> Федерального закона от 30 декабря 2006 года N 271-ФЗ "О розничных рынках и о внесении изменений в Трудовой кодекс Российской Федерации" в заявлении должны быть указаны:</w:t>
      </w:r>
    </w:p>
    <w:p w:rsidR="00B87A1C" w:rsidRPr="0047618D" w:rsidRDefault="00B87A1C">
      <w:pPr>
        <w:pStyle w:val="ConsPlusNormal"/>
        <w:spacing w:before="220"/>
        <w:ind w:firstLine="540"/>
        <w:jc w:val="both"/>
        <w:rPr>
          <w:rFonts w:ascii="Times New Roman" w:hAnsi="Times New Roman" w:cs="Times New Roman"/>
        </w:rPr>
      </w:pPr>
      <w:proofErr w:type="gramStart"/>
      <w:r w:rsidRPr="0047618D">
        <w:rPr>
          <w:rFonts w:ascii="Times New Roman" w:hAnsi="Times New Roman" w:cs="Times New Roman"/>
        </w:rPr>
        <w:t>1) полное и сокращенное (в случае если имеется) наименования, в том числе фирменное наименование, и организационно-правовая форма юридического лица, место его нахождения, место расположения объекта или объектов недвижимости, где предполагается организовать рынок, государственный регистрационный номер записи о создании юридического лица и данные документа, подтверждающего факт внесения сведений о юридическом лице в единый государственный реестр юридических лиц;</w:t>
      </w:r>
      <w:proofErr w:type="gramEnd"/>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2) идентификационный номер налогоплательщика и данные документа о постановке юридического лица на учет в налоговом органе;</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3) тип рынка, который предполагается организовать.</w:t>
      </w:r>
    </w:p>
    <w:p w:rsidR="00B87A1C" w:rsidRPr="0047618D" w:rsidRDefault="00B87A1C">
      <w:pPr>
        <w:pStyle w:val="ConsPlusNormal"/>
        <w:spacing w:before="220"/>
        <w:ind w:firstLine="540"/>
        <w:jc w:val="both"/>
        <w:rPr>
          <w:rFonts w:ascii="Times New Roman" w:hAnsi="Times New Roman" w:cs="Times New Roman"/>
        </w:rPr>
      </w:pPr>
      <w:bookmarkStart w:id="2" w:name="P123"/>
      <w:bookmarkEnd w:id="2"/>
      <w:r w:rsidRPr="0047618D">
        <w:rPr>
          <w:rFonts w:ascii="Times New Roman" w:hAnsi="Times New Roman" w:cs="Times New Roman"/>
        </w:rPr>
        <w:t>19.2. К указанному заявлению прилагаются:</w:t>
      </w:r>
    </w:p>
    <w:p w:rsidR="00B87A1C" w:rsidRPr="0047618D" w:rsidRDefault="00B87A1C">
      <w:pPr>
        <w:pStyle w:val="ConsPlusNormal"/>
        <w:spacing w:before="220"/>
        <w:ind w:firstLine="540"/>
        <w:jc w:val="both"/>
        <w:rPr>
          <w:rFonts w:ascii="Times New Roman" w:hAnsi="Times New Roman" w:cs="Times New Roman"/>
        </w:rPr>
      </w:pPr>
      <w:bookmarkStart w:id="3" w:name="P124"/>
      <w:bookmarkEnd w:id="3"/>
      <w:r w:rsidRPr="0047618D">
        <w:rPr>
          <w:rFonts w:ascii="Times New Roman" w:hAnsi="Times New Roman" w:cs="Times New Roman"/>
        </w:rPr>
        <w:t>1) копии учредительных документов (оригиналы учредительных документов в случае, если верность копий не удостоверена нотариально);</w:t>
      </w:r>
    </w:p>
    <w:p w:rsidR="00B87A1C" w:rsidRPr="0047618D" w:rsidRDefault="00B87A1C">
      <w:pPr>
        <w:pStyle w:val="ConsPlusNormal"/>
        <w:spacing w:before="220"/>
        <w:ind w:firstLine="540"/>
        <w:jc w:val="both"/>
        <w:rPr>
          <w:rFonts w:ascii="Times New Roman" w:hAnsi="Times New Roman" w:cs="Times New Roman"/>
        </w:rPr>
      </w:pPr>
      <w:bookmarkStart w:id="4" w:name="P125"/>
      <w:bookmarkEnd w:id="4"/>
      <w:r w:rsidRPr="0047618D">
        <w:rPr>
          <w:rFonts w:ascii="Times New Roman" w:hAnsi="Times New Roman" w:cs="Times New Roman"/>
        </w:rPr>
        <w:t>2) выписка из единого государственного реестра юридических лиц или ее удостоверенная копия, включающая сведения о постановке юридического лица на учет в налоговом органе по месту нахождения юридического лица;</w:t>
      </w:r>
    </w:p>
    <w:p w:rsidR="00B87A1C" w:rsidRPr="0047618D" w:rsidRDefault="00B87A1C">
      <w:pPr>
        <w:pStyle w:val="ConsPlusNormal"/>
        <w:spacing w:before="220"/>
        <w:ind w:firstLine="540"/>
        <w:jc w:val="both"/>
        <w:rPr>
          <w:rFonts w:ascii="Times New Roman" w:hAnsi="Times New Roman" w:cs="Times New Roman"/>
        </w:rPr>
      </w:pPr>
      <w:bookmarkStart w:id="5" w:name="P126"/>
      <w:bookmarkEnd w:id="5"/>
      <w:r w:rsidRPr="0047618D">
        <w:rPr>
          <w:rFonts w:ascii="Times New Roman" w:hAnsi="Times New Roman" w:cs="Times New Roman"/>
        </w:rPr>
        <w:t>3) удостоверенная копия документа, подтверждающего право на объект или объекты недвижимости, расположенные на территории, в пределах которой предполагается организовать рынок.</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19.3. Документы, указанные в </w:t>
      </w:r>
      <w:hyperlink w:anchor="P124" w:history="1">
        <w:r w:rsidRPr="0047618D">
          <w:rPr>
            <w:rFonts w:ascii="Times New Roman" w:hAnsi="Times New Roman" w:cs="Times New Roman"/>
            <w:color w:val="0000FF"/>
          </w:rPr>
          <w:t>подпункте 1 пункта 19.2.</w:t>
        </w:r>
      </w:hyperlink>
      <w:r w:rsidRPr="0047618D">
        <w:rPr>
          <w:rFonts w:ascii="Times New Roman" w:hAnsi="Times New Roman" w:cs="Times New Roman"/>
        </w:rPr>
        <w:t xml:space="preserve"> регламента, представляются заявителем самостоятельно. Документы, указанные в </w:t>
      </w:r>
      <w:hyperlink w:anchor="P125" w:history="1">
        <w:r w:rsidRPr="0047618D">
          <w:rPr>
            <w:rFonts w:ascii="Times New Roman" w:hAnsi="Times New Roman" w:cs="Times New Roman"/>
            <w:color w:val="0000FF"/>
          </w:rPr>
          <w:t>подпунктах 2</w:t>
        </w:r>
      </w:hyperlink>
      <w:r w:rsidRPr="0047618D">
        <w:rPr>
          <w:rFonts w:ascii="Times New Roman" w:hAnsi="Times New Roman" w:cs="Times New Roman"/>
        </w:rPr>
        <w:t xml:space="preserve">, </w:t>
      </w:r>
      <w:hyperlink w:anchor="P126" w:history="1">
        <w:r w:rsidRPr="0047618D">
          <w:rPr>
            <w:rFonts w:ascii="Times New Roman" w:hAnsi="Times New Roman" w:cs="Times New Roman"/>
            <w:color w:val="0000FF"/>
          </w:rPr>
          <w:t>3 пункта 19.2.</w:t>
        </w:r>
      </w:hyperlink>
      <w:r w:rsidRPr="0047618D">
        <w:rPr>
          <w:rFonts w:ascii="Times New Roman" w:hAnsi="Times New Roman" w:cs="Times New Roman"/>
        </w:rPr>
        <w:t xml:space="preserve"> регламента, запрашиваются Администрацией по каналам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они не были представлены заявителем самостоятельно.</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Администрация не вправе требовать от заявителя представления иных документов.</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20. Заявитель вправе по собственной инициативе представить дополнительные документы.</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21. Специалист, осуществляющий прием и регистрацию документов, не вправе требовать от заявителя: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документов и информации, предусмотренных муниципальной услугой;</w:t>
      </w:r>
    </w:p>
    <w:p w:rsidR="00B87A1C" w:rsidRPr="0047618D" w:rsidRDefault="00B87A1C">
      <w:pPr>
        <w:pStyle w:val="ConsPlusNormal"/>
        <w:spacing w:before="220"/>
        <w:ind w:firstLine="540"/>
        <w:jc w:val="both"/>
        <w:rPr>
          <w:rFonts w:ascii="Times New Roman" w:hAnsi="Times New Roman" w:cs="Times New Roman"/>
        </w:rPr>
      </w:pPr>
      <w:proofErr w:type="gramStart"/>
      <w:r w:rsidRPr="0047618D">
        <w:rPr>
          <w:rFonts w:ascii="Times New Roman" w:hAnsi="Times New Roman" w:cs="Times New Roman"/>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w:t>
      </w:r>
      <w:hyperlink r:id="rId24" w:history="1">
        <w:r w:rsidRPr="0047618D">
          <w:rPr>
            <w:rFonts w:ascii="Times New Roman" w:hAnsi="Times New Roman" w:cs="Times New Roman"/>
            <w:color w:val="0000FF"/>
          </w:rPr>
          <w:t>перечни</w:t>
        </w:r>
      </w:hyperlink>
      <w:r w:rsidRPr="0047618D">
        <w:rPr>
          <w:rFonts w:ascii="Times New Roman" w:hAnsi="Times New Roman" w:cs="Times New Roman"/>
        </w:rPr>
        <w:t xml:space="preserve"> услуг, которые являются необходимыми и обязательными для предоставления муниципальной услуги.</w:t>
      </w:r>
      <w:proofErr w:type="gramEnd"/>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lastRenderedPageBreak/>
        <w:t xml:space="preserve">22. </w:t>
      </w:r>
      <w:proofErr w:type="gramStart"/>
      <w:r w:rsidRPr="0047618D">
        <w:rPr>
          <w:rFonts w:ascii="Times New Roman" w:hAnsi="Times New Roman" w:cs="Times New Roman"/>
        </w:rPr>
        <w:t xml:space="preserve">В случае если указанное заявление оформлено не в соответствии с требованиями настоящего регламента, установленными в соответствии со </w:t>
      </w:r>
      <w:hyperlink r:id="rId25" w:history="1">
        <w:r w:rsidRPr="0047618D">
          <w:rPr>
            <w:rFonts w:ascii="Times New Roman" w:hAnsi="Times New Roman" w:cs="Times New Roman"/>
            <w:color w:val="0000FF"/>
          </w:rPr>
          <w:t>статьей 5</w:t>
        </w:r>
      </w:hyperlink>
      <w:r w:rsidRPr="0047618D">
        <w:rPr>
          <w:rFonts w:ascii="Times New Roman" w:hAnsi="Times New Roman" w:cs="Times New Roman"/>
        </w:rPr>
        <w:t xml:space="preserve"> Федерального закона от 30 декабря 2006 года N 271-ФЗ "О розничных рынках и о внесении изменений в Трудовой кодекс Российской Федерации", а в приложении к нему отсутствуют документы, указанные в </w:t>
      </w:r>
      <w:hyperlink w:anchor="P124" w:history="1">
        <w:r w:rsidRPr="0047618D">
          <w:rPr>
            <w:rFonts w:ascii="Times New Roman" w:hAnsi="Times New Roman" w:cs="Times New Roman"/>
            <w:color w:val="0000FF"/>
          </w:rPr>
          <w:t>подпункте 1 пункта 19.2.</w:t>
        </w:r>
      </w:hyperlink>
      <w:r w:rsidRPr="0047618D">
        <w:rPr>
          <w:rFonts w:ascii="Times New Roman" w:hAnsi="Times New Roman" w:cs="Times New Roman"/>
        </w:rPr>
        <w:t xml:space="preserve"> регламента, заявителю вручается (направляется) уведомление о необходимости</w:t>
      </w:r>
      <w:proofErr w:type="gramEnd"/>
      <w:r w:rsidRPr="0047618D">
        <w:rPr>
          <w:rFonts w:ascii="Times New Roman" w:hAnsi="Times New Roman" w:cs="Times New Roman"/>
        </w:rPr>
        <w:t xml:space="preserve"> устранения нарушений в оформлении заявления и (или) представления отсутствующего документа.</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23.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организаций.</w:t>
      </w: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2"/>
        <w:rPr>
          <w:rFonts w:ascii="Times New Roman" w:hAnsi="Times New Roman" w:cs="Times New Roman"/>
        </w:rPr>
      </w:pPr>
      <w:r w:rsidRPr="0047618D">
        <w:rPr>
          <w:rFonts w:ascii="Times New Roman" w:hAnsi="Times New Roman" w:cs="Times New Roman"/>
        </w:rPr>
        <w:t>ПОДРАЗДЕЛ 6. ОСНОВАНИЯ ДЛЯ ОТКАЗА В ПРИЕМЕ</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 xml:space="preserve">ДОКУМЕНТОВ ИЛИ ОТКАЗА В ПРЕДОСТАВЛЕНИИ </w:t>
      </w:r>
      <w:proofErr w:type="gramStart"/>
      <w:r w:rsidRPr="0047618D">
        <w:rPr>
          <w:rFonts w:ascii="Times New Roman" w:hAnsi="Times New Roman" w:cs="Times New Roman"/>
        </w:rPr>
        <w:t>МУНИЦИПАЛЬНОЙ</w:t>
      </w:r>
      <w:proofErr w:type="gramEnd"/>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УСЛУГИ И ПРИОСТАНОВЛЕНИЯ ПРОЦЕССА ПРЕДОСТАВЛЕНИЯ</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МУНИЦИПАЛЬНОЙ УСЛУГИ</w:t>
      </w:r>
    </w:p>
    <w:p w:rsidR="00B87A1C" w:rsidRPr="0047618D" w:rsidRDefault="00B87A1C">
      <w:pPr>
        <w:pStyle w:val="ConsPlusNormal"/>
        <w:jc w:val="center"/>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bookmarkStart w:id="6" w:name="P142"/>
      <w:bookmarkEnd w:id="6"/>
      <w:r w:rsidRPr="0047618D">
        <w:rPr>
          <w:rFonts w:ascii="Times New Roman" w:hAnsi="Times New Roman" w:cs="Times New Roman"/>
        </w:rPr>
        <w:t>24. Основанием для отказа в приеме документов, необходимых для предоставления муниципальной услуги, является: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предоставление заявителем заявления и документов без удостоверения личности либо неуполномоченным лицом;</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предоставление заявителем заявления и документов с наличием исправлений, не позволяющих однозначно истолковать их содержание, с отсутствием обратного адреса, подписи, печати.</w:t>
      </w:r>
    </w:p>
    <w:p w:rsidR="00B87A1C" w:rsidRPr="0047618D" w:rsidRDefault="00B87A1C">
      <w:pPr>
        <w:pStyle w:val="ConsPlusNormal"/>
        <w:spacing w:before="220"/>
        <w:ind w:firstLine="540"/>
        <w:jc w:val="both"/>
        <w:rPr>
          <w:rFonts w:ascii="Times New Roman" w:hAnsi="Times New Roman" w:cs="Times New Roman"/>
        </w:rPr>
      </w:pPr>
      <w:bookmarkStart w:id="7" w:name="P145"/>
      <w:bookmarkEnd w:id="7"/>
      <w:r w:rsidRPr="0047618D">
        <w:rPr>
          <w:rFonts w:ascii="Times New Roman" w:hAnsi="Times New Roman" w:cs="Times New Roman"/>
        </w:rPr>
        <w:t>24.1. Основаниями для отказа в предоставлении муниципальной услуги являются:</w:t>
      </w:r>
    </w:p>
    <w:p w:rsidR="00B87A1C" w:rsidRPr="0047618D" w:rsidRDefault="00B87A1C">
      <w:pPr>
        <w:pStyle w:val="ConsPlusNormal"/>
        <w:spacing w:before="220"/>
        <w:ind w:firstLine="540"/>
        <w:jc w:val="both"/>
        <w:rPr>
          <w:rFonts w:ascii="Times New Roman" w:hAnsi="Times New Roman" w:cs="Times New Roman"/>
        </w:rPr>
      </w:pPr>
      <w:bookmarkStart w:id="8" w:name="P146"/>
      <w:bookmarkEnd w:id="8"/>
      <w:r w:rsidRPr="0047618D">
        <w:rPr>
          <w:rFonts w:ascii="Times New Roman" w:hAnsi="Times New Roman" w:cs="Times New Roman"/>
        </w:rPr>
        <w:t xml:space="preserve">1) отсутствие права на объект или объекты недвижимости в пределах территории, на которой предполагается организовать рынок в соответствии с </w:t>
      </w:r>
      <w:hyperlink r:id="rId26" w:history="1">
        <w:r w:rsidRPr="0047618D">
          <w:rPr>
            <w:rFonts w:ascii="Times New Roman" w:hAnsi="Times New Roman" w:cs="Times New Roman"/>
            <w:color w:val="0000FF"/>
          </w:rPr>
          <w:t>планом</w:t>
        </w:r>
      </w:hyperlink>
      <w:r w:rsidRPr="0047618D">
        <w:rPr>
          <w:rFonts w:ascii="Times New Roman" w:hAnsi="Times New Roman" w:cs="Times New Roman"/>
        </w:rPr>
        <w:t xml:space="preserve"> организации рынков на территории Республики Мордовия, утвержденным нормативным правовым актом Правительства Республики Мордовия;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2) несоответствие места расположения объекта или объектов недвижимости, принадлежащих заявителю, а также типа рынка, который предполагается организовать, </w:t>
      </w:r>
      <w:hyperlink r:id="rId27" w:history="1">
        <w:r w:rsidRPr="0047618D">
          <w:rPr>
            <w:rFonts w:ascii="Times New Roman" w:hAnsi="Times New Roman" w:cs="Times New Roman"/>
            <w:color w:val="0000FF"/>
          </w:rPr>
          <w:t>плану</w:t>
        </w:r>
      </w:hyperlink>
      <w:r w:rsidRPr="0047618D">
        <w:rPr>
          <w:rFonts w:ascii="Times New Roman" w:hAnsi="Times New Roman" w:cs="Times New Roman"/>
        </w:rPr>
        <w:t xml:space="preserve"> организации рынков на территории Республики Мордовия, утвержденному нормативным правовым актом Правительства Республики Мордовия;</w:t>
      </w:r>
    </w:p>
    <w:p w:rsidR="00B87A1C" w:rsidRPr="0047618D" w:rsidRDefault="00B87A1C">
      <w:pPr>
        <w:pStyle w:val="ConsPlusNormal"/>
        <w:spacing w:before="220"/>
        <w:ind w:firstLine="540"/>
        <w:jc w:val="both"/>
        <w:rPr>
          <w:rFonts w:ascii="Times New Roman" w:hAnsi="Times New Roman" w:cs="Times New Roman"/>
        </w:rPr>
      </w:pPr>
      <w:bookmarkStart w:id="9" w:name="P148"/>
      <w:bookmarkEnd w:id="9"/>
      <w:r w:rsidRPr="0047618D">
        <w:rPr>
          <w:rFonts w:ascii="Times New Roman" w:hAnsi="Times New Roman" w:cs="Times New Roman"/>
        </w:rPr>
        <w:t>3) подача заявления о выдаче разрешения с нарушением установленных требований и (или) предоставление документов, прилагаемых к заявлению, содержащих недостоверные сведения.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25. Отказ в предоставлении муниципальной услуги по основаниям, указанным в </w:t>
      </w:r>
      <w:hyperlink w:anchor="P146" w:history="1">
        <w:r w:rsidRPr="0047618D">
          <w:rPr>
            <w:rFonts w:ascii="Times New Roman" w:hAnsi="Times New Roman" w:cs="Times New Roman"/>
            <w:color w:val="0000FF"/>
          </w:rPr>
          <w:t>подпунктах 1</w:t>
        </w:r>
      </w:hyperlink>
      <w:r w:rsidRPr="0047618D">
        <w:rPr>
          <w:rFonts w:ascii="Times New Roman" w:hAnsi="Times New Roman" w:cs="Times New Roman"/>
        </w:rPr>
        <w:t xml:space="preserve"> - </w:t>
      </w:r>
      <w:hyperlink w:anchor="P148" w:history="1">
        <w:r w:rsidRPr="0047618D">
          <w:rPr>
            <w:rFonts w:ascii="Times New Roman" w:hAnsi="Times New Roman" w:cs="Times New Roman"/>
            <w:color w:val="0000FF"/>
          </w:rPr>
          <w:t>3 пункта 24.1.</w:t>
        </w:r>
      </w:hyperlink>
      <w:r w:rsidRPr="0047618D">
        <w:rPr>
          <w:rFonts w:ascii="Times New Roman" w:hAnsi="Times New Roman" w:cs="Times New Roman"/>
        </w:rPr>
        <w:t xml:space="preserve"> регламента, не препятствует повторному обращению заявителя после устранения причин, послуживших основанием для отказа.</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26. </w:t>
      </w:r>
      <w:proofErr w:type="gramStart"/>
      <w:r w:rsidRPr="0047618D">
        <w:rPr>
          <w:rFonts w:ascii="Times New Roman" w:hAnsi="Times New Roman" w:cs="Times New Roman"/>
        </w:rPr>
        <w:t xml:space="preserve">Основанием для приостановления процесса предоставления муниципальной услуги является - направленное заявителю уведомление о необходимости устранения нарушений в оформлении заявления и (или) представления отсутствующего документа, если заявление оформлено не в соответствии с требованиями настоящего регламента, установленными в соответствии со </w:t>
      </w:r>
      <w:hyperlink r:id="rId28" w:history="1">
        <w:r w:rsidRPr="0047618D">
          <w:rPr>
            <w:rFonts w:ascii="Times New Roman" w:hAnsi="Times New Roman" w:cs="Times New Roman"/>
            <w:color w:val="0000FF"/>
          </w:rPr>
          <w:t>статьей 5</w:t>
        </w:r>
      </w:hyperlink>
      <w:r w:rsidRPr="0047618D">
        <w:rPr>
          <w:rFonts w:ascii="Times New Roman" w:hAnsi="Times New Roman" w:cs="Times New Roman"/>
        </w:rPr>
        <w:t xml:space="preserve"> Федерального закона от 30 декабря 2006 года N 271-ФЗ "О розничных рынках и о внесении изменений в Трудовой кодекс Российской Федерации</w:t>
      </w:r>
      <w:proofErr w:type="gramEnd"/>
      <w:r w:rsidRPr="0047618D">
        <w:rPr>
          <w:rFonts w:ascii="Times New Roman" w:hAnsi="Times New Roman" w:cs="Times New Roman"/>
        </w:rPr>
        <w:t xml:space="preserve">", а в приложении к нему отсутствуют документы, указанные в </w:t>
      </w:r>
      <w:hyperlink w:anchor="P124" w:history="1">
        <w:r w:rsidRPr="0047618D">
          <w:rPr>
            <w:rFonts w:ascii="Times New Roman" w:hAnsi="Times New Roman" w:cs="Times New Roman"/>
            <w:color w:val="0000FF"/>
          </w:rPr>
          <w:t>подпункте 1 пункта 19.2.</w:t>
        </w:r>
      </w:hyperlink>
      <w:r w:rsidRPr="0047618D">
        <w:rPr>
          <w:rFonts w:ascii="Times New Roman" w:hAnsi="Times New Roman" w:cs="Times New Roman"/>
        </w:rPr>
        <w:t xml:space="preserve"> регламента.</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27. Администрация, принявшая решение о приостановлении процесса предоставления муниципальной услуги или об отказе в предоставлении муниципальной услуги, обязана уведомить заявителя о принятом решении с обоснованием причин приостановления или отказа в срок не позднее дня, следующего за днем принятия указанного решения.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Отказ в предоставлении муниципальной услуги может быть обжалован в порядке, установленном законодательством Российской Федерации.</w:t>
      </w: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2"/>
        <w:rPr>
          <w:rFonts w:ascii="Times New Roman" w:hAnsi="Times New Roman" w:cs="Times New Roman"/>
        </w:rPr>
      </w:pPr>
      <w:r w:rsidRPr="0047618D">
        <w:rPr>
          <w:rFonts w:ascii="Times New Roman" w:hAnsi="Times New Roman" w:cs="Times New Roman"/>
        </w:rPr>
        <w:t>ПОДРАЗДЕЛ 7. РАЗМЕР ПЛАТЫ ЗА ПРЕДОСТАВЛЕНИЕ</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МУНИЦИПАЛЬНОЙ УСЛУГИ</w:t>
      </w:r>
    </w:p>
    <w:p w:rsidR="00B87A1C" w:rsidRPr="0047618D" w:rsidRDefault="00B87A1C">
      <w:pPr>
        <w:pStyle w:val="ConsPlusNormal"/>
        <w:ind w:firstLine="540"/>
        <w:jc w:val="both"/>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28. Муниципальная услуга предоставляется бесплатно.</w:t>
      </w: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2"/>
        <w:rPr>
          <w:rFonts w:ascii="Times New Roman" w:hAnsi="Times New Roman" w:cs="Times New Roman"/>
        </w:rPr>
      </w:pPr>
      <w:r w:rsidRPr="0047618D">
        <w:rPr>
          <w:rFonts w:ascii="Times New Roman" w:hAnsi="Times New Roman" w:cs="Times New Roman"/>
        </w:rPr>
        <w:t>ПОДРАЗДЕЛ 8. СТАНДАРТ КОМФОРТНОСТИ</w:t>
      </w:r>
    </w:p>
    <w:p w:rsidR="00B87A1C" w:rsidRPr="0047618D" w:rsidRDefault="00B87A1C">
      <w:pPr>
        <w:pStyle w:val="ConsPlusNormal"/>
        <w:jc w:val="center"/>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29.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30. Максимальный срок ожидания в очереди при подаче запроса о предоставлении муниципальной услуги составляет не более 15 минут.</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Срок регистрации запроса заявителя о предоставлении муниципальной услуги составляет не более 15 минут.</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31. Помещение для предоставления муниципальной услуги должно быть оборудовано местами для ожидания, информирования и приема заявителей.</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Помещение должно быть оборудовано по принципу доступности инвалидов в соответствии с законодательством Российской Федерации о социальной защите инвалидов</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32. Для создания комфортных условий места ожидания, информирования и приема заявителей обеспечиваются стульями, столами и канцелярскими принадлежностями.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33. В месте оформления документов должны быть размещены образцы заполнения документов.</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34. На информационных стендах в местах предоставления муниципальной услуги и официальном интернет-сайте Администрации </w:t>
      </w:r>
      <w:proofErr w:type="spellStart"/>
      <w:r w:rsidR="007300A8" w:rsidRPr="0047618D">
        <w:rPr>
          <w:rFonts w:ascii="Times New Roman" w:hAnsi="Times New Roman" w:cs="Times New Roman"/>
        </w:rPr>
        <w:t>Торбеевского</w:t>
      </w:r>
      <w:proofErr w:type="spellEnd"/>
      <w:r w:rsidR="007300A8"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w:t>
      </w:r>
      <w:hyperlink r:id="rId29" w:history="1">
        <w:r w:rsidR="007300A8" w:rsidRPr="0047618D">
          <w:rPr>
            <w:rStyle w:val="a4"/>
            <w:rFonts w:ascii="Times New Roman" w:hAnsi="Times New Roman" w:cs="Times New Roman"/>
          </w:rPr>
          <w:t>http://www.</w:t>
        </w:r>
        <w:proofErr w:type="spellStart"/>
        <w:r w:rsidR="007300A8" w:rsidRPr="0047618D">
          <w:rPr>
            <w:rStyle w:val="a4"/>
            <w:rFonts w:ascii="Times New Roman" w:hAnsi="Times New Roman" w:cs="Times New Roman"/>
            <w:lang w:val="en-US"/>
          </w:rPr>
          <w:t>torbeevo</w:t>
        </w:r>
        <w:proofErr w:type="spellEnd"/>
        <w:r w:rsidR="007300A8" w:rsidRPr="0047618D">
          <w:rPr>
            <w:rStyle w:val="a4"/>
            <w:rFonts w:ascii="Times New Roman" w:hAnsi="Times New Roman" w:cs="Times New Roman"/>
          </w:rPr>
          <w:t>.</w:t>
        </w:r>
        <w:r w:rsidR="007300A8" w:rsidRPr="0047618D">
          <w:rPr>
            <w:rStyle w:val="a4"/>
            <w:rFonts w:ascii="Times New Roman" w:hAnsi="Times New Roman" w:cs="Times New Roman"/>
            <w:lang w:val="en-US"/>
          </w:rPr>
          <w:t>e</w:t>
        </w:r>
        <w:r w:rsidR="007300A8" w:rsidRPr="0047618D">
          <w:rPr>
            <w:rStyle w:val="a4"/>
            <w:rFonts w:ascii="Times New Roman" w:hAnsi="Times New Roman" w:cs="Times New Roman"/>
          </w:rPr>
          <w:t>-</w:t>
        </w:r>
        <w:proofErr w:type="spellStart"/>
        <w:r w:rsidR="007300A8" w:rsidRPr="0047618D">
          <w:rPr>
            <w:rStyle w:val="a4"/>
            <w:rFonts w:ascii="Times New Roman" w:hAnsi="Times New Roman" w:cs="Times New Roman"/>
            <w:lang w:val="en-US"/>
          </w:rPr>
          <w:t>mordovia</w:t>
        </w:r>
        <w:proofErr w:type="spellEnd"/>
        <w:r w:rsidR="007300A8" w:rsidRPr="0047618D">
          <w:rPr>
            <w:rStyle w:val="a4"/>
            <w:rFonts w:ascii="Times New Roman" w:hAnsi="Times New Roman" w:cs="Times New Roman"/>
          </w:rPr>
          <w:t>.</w:t>
        </w:r>
        <w:proofErr w:type="spellStart"/>
        <w:r w:rsidR="007300A8" w:rsidRPr="0047618D">
          <w:rPr>
            <w:rStyle w:val="a4"/>
            <w:rFonts w:ascii="Times New Roman" w:hAnsi="Times New Roman" w:cs="Times New Roman"/>
          </w:rPr>
          <w:t>ru</w:t>
        </w:r>
        <w:proofErr w:type="spellEnd"/>
      </w:hyperlink>
      <w:r w:rsidRPr="0047618D">
        <w:rPr>
          <w:rFonts w:ascii="Times New Roman" w:hAnsi="Times New Roman" w:cs="Times New Roman"/>
        </w:rPr>
        <w:t>) размещается следующая информация: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полные наименования органа, предоставляющего муниципальную услугу и организаций, участвующих в ее предоставлении;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процедуры предоставления муниципальной услуги в текстовом виде и в виде блок-схемы;</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перечень документов, представляемых заявителями для получения муниципальной услуги;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образец заявления;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перечень оснований для отказа в предоставлении муниципальной услуги.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35. Показатели доступности и качества муниципальной услуги: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простота и ясность изложения информационных документов;</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наличие различных каналов получения информации о предоставлении услуги;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доступность работы с заявителями;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точность предоставления муниципальной услуги;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профессиональная подготовка сотрудников органа, осуществляющего предоставление муниципальной услуги;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высокая культура обслуживания заявителей;</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строгое соблюдение сроков предоставления муниципальной услуги;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 количество обоснованных жалоб на решения органа, осуществляющего предоставление </w:t>
      </w:r>
      <w:r w:rsidRPr="0047618D">
        <w:rPr>
          <w:rFonts w:ascii="Times New Roman" w:hAnsi="Times New Roman" w:cs="Times New Roman"/>
        </w:rPr>
        <w:lastRenderedPageBreak/>
        <w:t>муниципальной услуги;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36.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37.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2"/>
        <w:rPr>
          <w:rFonts w:ascii="Times New Roman" w:hAnsi="Times New Roman" w:cs="Times New Roman"/>
        </w:rPr>
      </w:pPr>
      <w:r w:rsidRPr="0047618D">
        <w:rPr>
          <w:rFonts w:ascii="Times New Roman" w:hAnsi="Times New Roman" w:cs="Times New Roman"/>
        </w:rPr>
        <w:t>ПОДРАЗДЕЛ 9. ОСОБЕННОСТИ ПРЕДОСТАВЛЕНИЯ</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МУНИЦИПАЛЬНОЙ УСЛУГИ ЧЕРЕЗ МНОГОФУНКЦИОНАЛЬНЫЙ ЦЕНТР</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ПРЕДОСТАВЛЕНИЯ ГОСУДАРСТВЕННЫХ И МУНИЦИПАЛЬНЫХ УСЛУГ</w:t>
      </w:r>
    </w:p>
    <w:p w:rsidR="00B87A1C" w:rsidRPr="0047618D" w:rsidRDefault="00B87A1C">
      <w:pPr>
        <w:pStyle w:val="ConsPlusNormal"/>
        <w:jc w:val="center"/>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38.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39. В МФЦ обеспечивается: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а) функционирование автоматизированной информационной системы МФЦ;</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в) возможность оплаты государственных и муниципальных услуг.</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B87A1C" w:rsidRPr="0047618D" w:rsidRDefault="00B87A1C">
      <w:pPr>
        <w:pStyle w:val="ConsPlusNormal"/>
        <w:spacing w:before="220"/>
        <w:ind w:firstLine="540"/>
        <w:jc w:val="both"/>
        <w:rPr>
          <w:rFonts w:ascii="Times New Roman" w:hAnsi="Times New Roman" w:cs="Times New Roman"/>
        </w:rPr>
      </w:pPr>
      <w:proofErr w:type="spellStart"/>
      <w:r w:rsidRPr="0047618D">
        <w:rPr>
          <w:rFonts w:ascii="Times New Roman" w:hAnsi="Times New Roman" w:cs="Times New Roman"/>
        </w:rPr>
        <w:t>д</w:t>
      </w:r>
      <w:proofErr w:type="spellEnd"/>
      <w:r w:rsidRPr="0047618D">
        <w:rPr>
          <w:rFonts w:ascii="Times New Roman" w:hAnsi="Times New Roman" w:cs="Times New Roman"/>
        </w:rPr>
        <w:t>) возможность воспользоваться предварительной записью на подачу запроса о предоставлении муниципальной услуги;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е) заполнение заявления специалистом, ответственным за прием и регистрацию документов, с согласия заявителя, в случае если заявитель не имеет возможности самостоятельно заполнить заявление;</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ж) предварительное уведомление заявителя о готовности результата предоставления муниципальной услуги.</w:t>
      </w: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1"/>
        <w:rPr>
          <w:rFonts w:ascii="Times New Roman" w:hAnsi="Times New Roman" w:cs="Times New Roman"/>
        </w:rPr>
      </w:pPr>
      <w:r w:rsidRPr="0047618D">
        <w:rPr>
          <w:rFonts w:ascii="Times New Roman" w:hAnsi="Times New Roman" w:cs="Times New Roman"/>
        </w:rPr>
        <w:t>РАЗДЕЛ 3. СОСТАВ, ПОСЛЕДОВАТЕЛЬНОСТЬ И СРОКИ</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ВЫПОЛНЕНИЯ АДМИНИСТРАТИВНЫХ ПРОЦЕДУР, ТРЕБОВАНИЯ</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К ПОРЯДКУ ИХ ВЫПОЛНЕНИЯ, В ТОМ ЧИСЛЕ ОСОБЕННОСТИ</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ВЫПОЛНЕНИЯ АДМИНИСТРАТИВНЫХ ПРОЦЕДУР</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В ЭЛЕКТРОННОЙ ФОРМЕ</w:t>
      </w:r>
    </w:p>
    <w:p w:rsidR="00B87A1C" w:rsidRPr="0047618D" w:rsidRDefault="00B87A1C">
      <w:pPr>
        <w:pStyle w:val="ConsPlusNormal"/>
        <w:jc w:val="center"/>
        <w:rPr>
          <w:rFonts w:ascii="Times New Roman" w:hAnsi="Times New Roman" w:cs="Times New Roman"/>
        </w:rPr>
      </w:pPr>
    </w:p>
    <w:p w:rsidR="00B87A1C" w:rsidRPr="0047618D" w:rsidRDefault="003A2385">
      <w:pPr>
        <w:pStyle w:val="ConsPlusNormal"/>
        <w:jc w:val="center"/>
        <w:outlineLvl w:val="2"/>
        <w:rPr>
          <w:rFonts w:ascii="Times New Roman" w:hAnsi="Times New Roman" w:cs="Times New Roman"/>
        </w:rPr>
      </w:pPr>
      <w:r w:rsidRPr="0047618D">
        <w:rPr>
          <w:rFonts w:ascii="Times New Roman" w:hAnsi="Times New Roman" w:cs="Times New Roman"/>
        </w:rPr>
        <w:t>ПОДРАЗДЕЛ 1. ОСНОВНЫЕ ПОЛОЖЕНИЯ</w:t>
      </w:r>
    </w:p>
    <w:p w:rsidR="00B87A1C" w:rsidRPr="0047618D" w:rsidRDefault="00B87A1C">
      <w:pPr>
        <w:pStyle w:val="ConsPlusNormal"/>
        <w:jc w:val="center"/>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40. Предоставление муниципальной услуги включает следующие административные процедуры:</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прием и регистрация документов;</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рассмотрение документов и принятие решения;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выдача документов заявителю.</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41. Блок-схема предоставления муниципальной услуги представлена в </w:t>
      </w:r>
      <w:hyperlink w:anchor="P353" w:history="1">
        <w:r w:rsidRPr="0047618D">
          <w:rPr>
            <w:rFonts w:ascii="Times New Roman" w:hAnsi="Times New Roman" w:cs="Times New Roman"/>
            <w:color w:val="0000FF"/>
          </w:rPr>
          <w:t>приложении 1</w:t>
        </w:r>
      </w:hyperlink>
      <w:r w:rsidRPr="0047618D">
        <w:rPr>
          <w:rFonts w:ascii="Times New Roman" w:hAnsi="Times New Roman" w:cs="Times New Roman"/>
        </w:rPr>
        <w:t xml:space="preserve"> к регламенту.</w:t>
      </w: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2"/>
        <w:rPr>
          <w:rFonts w:ascii="Times New Roman" w:hAnsi="Times New Roman" w:cs="Times New Roman"/>
        </w:rPr>
      </w:pPr>
      <w:r w:rsidRPr="0047618D">
        <w:rPr>
          <w:rFonts w:ascii="Times New Roman" w:hAnsi="Times New Roman" w:cs="Times New Roman"/>
        </w:rPr>
        <w:lastRenderedPageBreak/>
        <w:t>ПОДРАЗДЕЛ 2. ПРИЕМ И РЕГИСТРАЦИЯ ДОКУМЕНТОВ</w:t>
      </w:r>
    </w:p>
    <w:p w:rsidR="00B87A1C" w:rsidRPr="0047618D" w:rsidRDefault="00B87A1C">
      <w:pPr>
        <w:pStyle w:val="ConsPlusNormal"/>
        <w:jc w:val="center"/>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 xml:space="preserve">42. Юридическим фактом, являющимся основанием для начала административного действия, является обращение заявителя в адрес Главы </w:t>
      </w:r>
      <w:proofErr w:type="spellStart"/>
      <w:r w:rsidR="008B489F" w:rsidRPr="0047618D">
        <w:rPr>
          <w:rFonts w:ascii="Times New Roman" w:hAnsi="Times New Roman" w:cs="Times New Roman"/>
        </w:rPr>
        <w:t>Торбеевского</w:t>
      </w:r>
      <w:proofErr w:type="spellEnd"/>
      <w:r w:rsidR="008B489F"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с </w:t>
      </w:r>
      <w:hyperlink w:anchor="P522" w:history="1">
        <w:r w:rsidRPr="0047618D">
          <w:rPr>
            <w:rFonts w:ascii="Times New Roman" w:hAnsi="Times New Roman" w:cs="Times New Roman"/>
            <w:color w:val="0000FF"/>
          </w:rPr>
          <w:t>заявлением</w:t>
        </w:r>
      </w:hyperlink>
      <w:r w:rsidRPr="0047618D">
        <w:rPr>
          <w:rFonts w:ascii="Times New Roman" w:hAnsi="Times New Roman" w:cs="Times New Roman"/>
        </w:rPr>
        <w:t xml:space="preserve"> по форме согласно приложению 2 и документами, указанными в </w:t>
      </w:r>
      <w:hyperlink w:anchor="P123" w:history="1">
        <w:r w:rsidRPr="0047618D">
          <w:rPr>
            <w:rFonts w:ascii="Times New Roman" w:hAnsi="Times New Roman" w:cs="Times New Roman"/>
            <w:color w:val="0000FF"/>
          </w:rPr>
          <w:t>пункте 19.2.</w:t>
        </w:r>
      </w:hyperlink>
      <w:r w:rsidRPr="0047618D">
        <w:rPr>
          <w:rFonts w:ascii="Times New Roman" w:hAnsi="Times New Roman" w:cs="Times New Roman"/>
        </w:rPr>
        <w:t xml:space="preserve"> регламента.</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43.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w:t>
      </w:r>
      <w:hyperlink w:anchor="P574" w:history="1">
        <w:r w:rsidRPr="0047618D">
          <w:rPr>
            <w:rFonts w:ascii="Times New Roman" w:hAnsi="Times New Roman" w:cs="Times New Roman"/>
            <w:color w:val="0000FF"/>
          </w:rPr>
          <w:t>приложении 3</w:t>
        </w:r>
      </w:hyperlink>
      <w:r w:rsidRPr="0047618D">
        <w:rPr>
          <w:rFonts w:ascii="Times New Roman" w:hAnsi="Times New Roman" w:cs="Times New Roman"/>
        </w:rPr>
        <w:t xml:space="preserve"> к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44. Обращение в электронной форме производится при наличии технической возможности заявителя предоставления документов, необходимых для предоставления муниципальной услуги, с правом электронной подписи на </w:t>
      </w:r>
      <w:proofErr w:type="gramStart"/>
      <w:r w:rsidRPr="0047618D">
        <w:rPr>
          <w:rFonts w:ascii="Times New Roman" w:hAnsi="Times New Roman" w:cs="Times New Roman"/>
        </w:rPr>
        <w:t>заверение</w:t>
      </w:r>
      <w:proofErr w:type="gramEnd"/>
      <w:r w:rsidRPr="0047618D">
        <w:rPr>
          <w:rFonts w:ascii="Times New Roman" w:hAnsi="Times New Roman" w:cs="Times New Roman"/>
        </w:rPr>
        <w:t xml:space="preserve"> представляемых документов в установленном порядке.</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45. Заявление и документы, необходимые для предоставления муниципальной услуги, направленные по почте, должны быть надлежащим образом заверены.</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46.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2) предоставляет заявителю бланк заявления;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3) проверяет наличие всех документов, указанных в </w:t>
      </w:r>
      <w:hyperlink w:anchor="P123" w:history="1">
        <w:r w:rsidRPr="0047618D">
          <w:rPr>
            <w:rFonts w:ascii="Times New Roman" w:hAnsi="Times New Roman" w:cs="Times New Roman"/>
            <w:color w:val="0000FF"/>
          </w:rPr>
          <w:t>пункте 19.2.</w:t>
        </w:r>
      </w:hyperlink>
      <w:r w:rsidRPr="0047618D">
        <w:rPr>
          <w:rFonts w:ascii="Times New Roman" w:hAnsi="Times New Roman" w:cs="Times New Roman"/>
        </w:rPr>
        <w:t xml:space="preserve"> регламента, необходимых для предоставления муниципальной услуги;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5) проверяет соответствие представленных документов установленным требованиям, а именно:</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тексты документов написаны разборчиво;</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фамилия, имя и отчество заявителя, адрес места жительства написаны полностью;</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в документах нет подчисток, приписок, зачеркнутых слов и не оговоренных в них исправлений;</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документы не исполнены карандашом;</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6) в случае установления оснований, указанных в </w:t>
      </w:r>
      <w:hyperlink w:anchor="P142" w:history="1">
        <w:r w:rsidRPr="0047618D">
          <w:rPr>
            <w:rFonts w:ascii="Times New Roman" w:hAnsi="Times New Roman" w:cs="Times New Roman"/>
            <w:color w:val="0000FF"/>
          </w:rPr>
          <w:t>пунктах 24</w:t>
        </w:r>
      </w:hyperlink>
      <w:r w:rsidRPr="0047618D">
        <w:rPr>
          <w:rFonts w:ascii="Times New Roman" w:hAnsi="Times New Roman" w:cs="Times New Roman"/>
        </w:rPr>
        <w:t xml:space="preserve"> и </w:t>
      </w:r>
      <w:hyperlink w:anchor="P145" w:history="1">
        <w:r w:rsidRPr="0047618D">
          <w:rPr>
            <w:rFonts w:ascii="Times New Roman" w:hAnsi="Times New Roman" w:cs="Times New Roman"/>
            <w:color w:val="0000FF"/>
          </w:rPr>
          <w:t>24.1.</w:t>
        </w:r>
      </w:hyperlink>
      <w:r w:rsidRPr="0047618D">
        <w:rPr>
          <w:rFonts w:ascii="Times New Roman" w:hAnsi="Times New Roman" w:cs="Times New Roman"/>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7)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lastRenderedPageBreak/>
        <w:t>8)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47. Заявитель несет ответственность за достоверность представленных сведений и документов.</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48. Продолжительность приема и регистрации документов составляет не более 15 минут.</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49. После регистрации заявления и документов специалист, ответственный за прием и регистрацию документов, передает заявление и документы на рассмотрение для принятия решения в Управление.</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50. В случае если при подаче документов заявителем самостоятельно не представлены документы, указанные в </w:t>
      </w:r>
      <w:hyperlink w:anchor="P125" w:history="1">
        <w:r w:rsidRPr="0047618D">
          <w:rPr>
            <w:rFonts w:ascii="Times New Roman" w:hAnsi="Times New Roman" w:cs="Times New Roman"/>
            <w:color w:val="0000FF"/>
          </w:rPr>
          <w:t>подпунктах 2</w:t>
        </w:r>
      </w:hyperlink>
      <w:r w:rsidRPr="0047618D">
        <w:rPr>
          <w:rFonts w:ascii="Times New Roman" w:hAnsi="Times New Roman" w:cs="Times New Roman"/>
        </w:rPr>
        <w:t xml:space="preserve">, </w:t>
      </w:r>
      <w:hyperlink w:anchor="P126" w:history="1">
        <w:r w:rsidRPr="0047618D">
          <w:rPr>
            <w:rFonts w:ascii="Times New Roman" w:hAnsi="Times New Roman" w:cs="Times New Roman"/>
            <w:color w:val="0000FF"/>
          </w:rPr>
          <w:t>3 пункта 19.2.</w:t>
        </w:r>
      </w:hyperlink>
      <w:r w:rsidRPr="0047618D">
        <w:rPr>
          <w:rFonts w:ascii="Times New Roman" w:hAnsi="Times New Roman" w:cs="Times New Roman"/>
        </w:rPr>
        <w:t xml:space="preserve"> регламента, специалист Управления в течение одного рабочего дня, следующего за днем получения заявления и документов, осуществляет направление межведомственных запросов в органы государственной власти, в распоряжении которых находятся запрашиваемые документы.</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51.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2"/>
        <w:rPr>
          <w:rFonts w:ascii="Times New Roman" w:hAnsi="Times New Roman" w:cs="Times New Roman"/>
        </w:rPr>
      </w:pPr>
      <w:r w:rsidRPr="0047618D">
        <w:rPr>
          <w:rFonts w:ascii="Times New Roman" w:hAnsi="Times New Roman" w:cs="Times New Roman"/>
        </w:rPr>
        <w:t>ПОДРАЗДЕЛ 3. РАССМОТРЕНИЕ ДОКУМЕНТОВ</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И ПРИНЯТИЕ РЕШЕНИЯ</w:t>
      </w:r>
    </w:p>
    <w:p w:rsidR="00B87A1C" w:rsidRPr="0047618D" w:rsidRDefault="00B87A1C">
      <w:pPr>
        <w:pStyle w:val="ConsPlusNormal"/>
        <w:jc w:val="center"/>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52. Юридическим фактом для начала административного действия является поступление заявления и документов в Управление.</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53. Специалист Управления в течение 2 (двух) дней проводит проверку сведений, содержащихся в заявлении и прилагаемых к нему документов, на их соответствие требованиям нормативных правовых актов Российской Федерации и Республики Мордовия, по результатам которой принимает одно из следующих решений:</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о подготовке разрешения на право организации розничного рынка;</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об отказе в предоставлении муниципальной услуги.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54. При наличии сомнений в подлинности представленных заявителем документов, полноте и достоверности содержащихся в них сведений специалист Управления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3"/>
        <w:rPr>
          <w:rFonts w:ascii="Times New Roman" w:hAnsi="Times New Roman" w:cs="Times New Roman"/>
        </w:rPr>
      </w:pPr>
      <w:r w:rsidRPr="0047618D">
        <w:rPr>
          <w:rFonts w:ascii="Times New Roman" w:hAnsi="Times New Roman" w:cs="Times New Roman"/>
        </w:rPr>
        <w:t>ГЛАВА 1. ПОДГОТОВКА РАЗРЕШЕНИЯ НА ПРАВО</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ОРГАНИЗАЦИИ РОЗНИЧНОГО РЫНКА</w:t>
      </w:r>
    </w:p>
    <w:p w:rsidR="00B87A1C" w:rsidRPr="0047618D" w:rsidRDefault="00B87A1C">
      <w:pPr>
        <w:pStyle w:val="ConsPlusNormal"/>
        <w:jc w:val="center"/>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 xml:space="preserve">55. В случае отсутствия оснований, предусмотренных </w:t>
      </w:r>
      <w:hyperlink w:anchor="P145" w:history="1">
        <w:r w:rsidRPr="0047618D">
          <w:rPr>
            <w:rFonts w:ascii="Times New Roman" w:hAnsi="Times New Roman" w:cs="Times New Roman"/>
            <w:color w:val="0000FF"/>
          </w:rPr>
          <w:t>пунктом 24.1.</w:t>
        </w:r>
      </w:hyperlink>
      <w:r w:rsidRPr="0047618D">
        <w:rPr>
          <w:rFonts w:ascii="Times New Roman" w:hAnsi="Times New Roman" w:cs="Times New Roman"/>
        </w:rPr>
        <w:t xml:space="preserve">, специалист Управления осуществляет подготовку проекта постановления Администрации </w:t>
      </w:r>
      <w:proofErr w:type="spellStart"/>
      <w:r w:rsidR="008B489F" w:rsidRPr="0047618D">
        <w:rPr>
          <w:rFonts w:ascii="Times New Roman" w:hAnsi="Times New Roman" w:cs="Times New Roman"/>
        </w:rPr>
        <w:t>Торбеевского</w:t>
      </w:r>
      <w:proofErr w:type="spellEnd"/>
      <w:r w:rsidR="008B489F"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о выдаче разрешения на право организации розничного рынка на территории </w:t>
      </w:r>
      <w:proofErr w:type="spellStart"/>
      <w:r w:rsidR="008B489F" w:rsidRPr="0047618D">
        <w:rPr>
          <w:rFonts w:ascii="Times New Roman" w:hAnsi="Times New Roman" w:cs="Times New Roman"/>
        </w:rPr>
        <w:t>Торбеевского</w:t>
      </w:r>
      <w:proofErr w:type="spellEnd"/>
      <w:r w:rsidR="008B489F"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В соответствии с </w:t>
      </w:r>
      <w:hyperlink r:id="rId30" w:history="1">
        <w:r w:rsidRPr="0047618D">
          <w:rPr>
            <w:rFonts w:ascii="Times New Roman" w:hAnsi="Times New Roman" w:cs="Times New Roman"/>
            <w:color w:val="0000FF"/>
          </w:rPr>
          <w:t>Регламентом</w:t>
        </w:r>
      </w:hyperlink>
      <w:r w:rsidRPr="0047618D">
        <w:rPr>
          <w:rFonts w:ascii="Times New Roman" w:hAnsi="Times New Roman" w:cs="Times New Roman"/>
        </w:rPr>
        <w:t xml:space="preserve"> Администрации </w:t>
      </w:r>
      <w:proofErr w:type="spellStart"/>
      <w:r w:rsidR="008B489F" w:rsidRPr="0047618D">
        <w:rPr>
          <w:rFonts w:ascii="Times New Roman" w:hAnsi="Times New Roman" w:cs="Times New Roman"/>
        </w:rPr>
        <w:t>Торбеевского</w:t>
      </w:r>
      <w:proofErr w:type="spellEnd"/>
      <w:r w:rsidR="008B489F"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проект постановления проходит согласование с должностными лицами Администрации, после чего подписывается Главой </w:t>
      </w:r>
      <w:r w:rsidR="008B489F" w:rsidRPr="0047618D">
        <w:rPr>
          <w:rFonts w:ascii="Times New Roman" w:hAnsi="Times New Roman" w:cs="Times New Roman"/>
        </w:rPr>
        <w:t xml:space="preserve"> </w:t>
      </w:r>
      <w:proofErr w:type="spellStart"/>
      <w:r w:rsidR="008B489F" w:rsidRPr="0047618D">
        <w:rPr>
          <w:rFonts w:ascii="Times New Roman" w:hAnsi="Times New Roman" w:cs="Times New Roman"/>
        </w:rPr>
        <w:t>Торбеевского</w:t>
      </w:r>
      <w:proofErr w:type="spellEnd"/>
      <w:r w:rsidR="008B489F" w:rsidRPr="0047618D">
        <w:rPr>
          <w:rFonts w:ascii="Times New Roman" w:hAnsi="Times New Roman" w:cs="Times New Roman"/>
        </w:rPr>
        <w:t xml:space="preserve"> муниципального района</w:t>
      </w:r>
      <w:r w:rsidRPr="0047618D">
        <w:rPr>
          <w:rFonts w:ascii="Times New Roman" w:hAnsi="Times New Roman" w:cs="Times New Roman"/>
        </w:rPr>
        <w:t>, в срок, не превышающий 30 календарных дней.</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56. После подписания постановления Главой </w:t>
      </w:r>
      <w:proofErr w:type="spellStart"/>
      <w:r w:rsidR="008B489F" w:rsidRPr="0047618D">
        <w:rPr>
          <w:rFonts w:ascii="Times New Roman" w:hAnsi="Times New Roman" w:cs="Times New Roman"/>
        </w:rPr>
        <w:t>Торбеевского</w:t>
      </w:r>
      <w:proofErr w:type="spellEnd"/>
      <w:r w:rsidR="008B489F" w:rsidRPr="0047618D">
        <w:rPr>
          <w:rFonts w:ascii="Times New Roman" w:hAnsi="Times New Roman" w:cs="Times New Roman"/>
        </w:rPr>
        <w:t xml:space="preserve"> муниципального района </w:t>
      </w:r>
      <w:r w:rsidRPr="0047618D">
        <w:rPr>
          <w:rFonts w:ascii="Times New Roman" w:hAnsi="Times New Roman" w:cs="Times New Roman"/>
        </w:rPr>
        <w:t xml:space="preserve">и его регистрации в системе электронного документооборота специалист Управления осуществляет подготовку проекта разрешения на право организации розничного рынка, согласовывает его с должностными лицами Администрации и направляет на подпись Главе </w:t>
      </w:r>
      <w:proofErr w:type="spellStart"/>
      <w:r w:rsidR="008B489F" w:rsidRPr="0047618D">
        <w:rPr>
          <w:rFonts w:ascii="Times New Roman" w:hAnsi="Times New Roman" w:cs="Times New Roman"/>
        </w:rPr>
        <w:t>Торбеевского</w:t>
      </w:r>
      <w:proofErr w:type="spellEnd"/>
      <w:r w:rsidR="008B489F" w:rsidRPr="0047618D">
        <w:rPr>
          <w:rFonts w:ascii="Times New Roman" w:hAnsi="Times New Roman" w:cs="Times New Roman"/>
        </w:rPr>
        <w:t xml:space="preserve"> муниципального района</w:t>
      </w:r>
      <w:r w:rsidRPr="0047618D">
        <w:rPr>
          <w:rFonts w:ascii="Times New Roman" w:hAnsi="Times New Roman" w:cs="Times New Roman"/>
        </w:rPr>
        <w:t>.</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57. </w:t>
      </w:r>
      <w:hyperlink w:anchor="P656" w:history="1">
        <w:r w:rsidRPr="0047618D">
          <w:rPr>
            <w:rFonts w:ascii="Times New Roman" w:hAnsi="Times New Roman" w:cs="Times New Roman"/>
            <w:color w:val="0000FF"/>
          </w:rPr>
          <w:t>Разрешение</w:t>
        </w:r>
      </w:hyperlink>
      <w:r w:rsidRPr="0047618D">
        <w:rPr>
          <w:rFonts w:ascii="Times New Roman" w:hAnsi="Times New Roman" w:cs="Times New Roman"/>
        </w:rPr>
        <w:t xml:space="preserve"> на право организации розничного рынка оформляется на бланке по установленной форме согласно приложению 4 к регламенту, подписывается Главой </w:t>
      </w:r>
      <w:proofErr w:type="spellStart"/>
      <w:r w:rsidR="008B489F" w:rsidRPr="0047618D">
        <w:rPr>
          <w:rFonts w:ascii="Times New Roman" w:hAnsi="Times New Roman" w:cs="Times New Roman"/>
        </w:rPr>
        <w:t>Торбеевского</w:t>
      </w:r>
      <w:proofErr w:type="spellEnd"/>
      <w:r w:rsidR="008B489F" w:rsidRPr="0047618D">
        <w:rPr>
          <w:rFonts w:ascii="Times New Roman" w:hAnsi="Times New Roman" w:cs="Times New Roman"/>
        </w:rPr>
        <w:t xml:space="preserve"> </w:t>
      </w:r>
      <w:r w:rsidR="008B489F" w:rsidRPr="0047618D">
        <w:rPr>
          <w:rFonts w:ascii="Times New Roman" w:hAnsi="Times New Roman" w:cs="Times New Roman"/>
        </w:rPr>
        <w:lastRenderedPageBreak/>
        <w:t>муниципального района</w:t>
      </w:r>
      <w:r w:rsidRPr="0047618D">
        <w:rPr>
          <w:rFonts w:ascii="Times New Roman" w:hAnsi="Times New Roman" w:cs="Times New Roman"/>
        </w:rPr>
        <w:t>, регистрируется в системе электронного документооборота и заверяется печатью Администрации</w:t>
      </w:r>
      <w:r w:rsidR="008B489F" w:rsidRPr="0047618D">
        <w:rPr>
          <w:rFonts w:ascii="Times New Roman" w:hAnsi="Times New Roman" w:cs="Times New Roman"/>
        </w:rPr>
        <w:t xml:space="preserve"> </w:t>
      </w:r>
      <w:proofErr w:type="spellStart"/>
      <w:r w:rsidR="008B489F" w:rsidRPr="0047618D">
        <w:rPr>
          <w:rFonts w:ascii="Times New Roman" w:hAnsi="Times New Roman" w:cs="Times New Roman"/>
        </w:rPr>
        <w:t>Торбеевского</w:t>
      </w:r>
      <w:proofErr w:type="spellEnd"/>
      <w:r w:rsidR="008B489F" w:rsidRPr="0047618D">
        <w:rPr>
          <w:rFonts w:ascii="Times New Roman" w:hAnsi="Times New Roman" w:cs="Times New Roman"/>
        </w:rPr>
        <w:t xml:space="preserve"> муниципального района</w:t>
      </w:r>
      <w:r w:rsidRPr="0047618D">
        <w:rPr>
          <w:rFonts w:ascii="Times New Roman" w:hAnsi="Times New Roman" w:cs="Times New Roman"/>
        </w:rPr>
        <w:t>.</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58. Выдача разрешения на право организации розничного рынка осуществляется не позднее трех дней со дня принятия решения о предоставлении такого разрешения.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59.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60. Специалист Управления в установленном порядке устраняет допущенные ошибки и опечатки в срок не позднее 10 рабочих дней. Исправленный документ выдается заявителю в порядке, установленном в настоящем Регламенте.</w:t>
      </w: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3"/>
        <w:rPr>
          <w:rFonts w:ascii="Times New Roman" w:hAnsi="Times New Roman" w:cs="Times New Roman"/>
        </w:rPr>
      </w:pPr>
      <w:r w:rsidRPr="0047618D">
        <w:rPr>
          <w:rFonts w:ascii="Times New Roman" w:hAnsi="Times New Roman" w:cs="Times New Roman"/>
        </w:rPr>
        <w:t>ГЛАВА 2. ОТКАЗ В ПРЕДОСТАВЛЕНИИ МУНИЦИПАЛЬНОЙ УСЛУГИ</w:t>
      </w:r>
    </w:p>
    <w:p w:rsidR="00B87A1C" w:rsidRPr="0047618D" w:rsidRDefault="00B87A1C">
      <w:pPr>
        <w:pStyle w:val="ConsPlusNormal"/>
        <w:jc w:val="center"/>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 xml:space="preserve">61. В случае если при проведении проверки сведений, содержащихся в заявлении и прилагаемых к нему документах, установлены основания, указанные в </w:t>
      </w:r>
      <w:hyperlink w:anchor="P145" w:history="1">
        <w:r w:rsidRPr="0047618D">
          <w:rPr>
            <w:rFonts w:ascii="Times New Roman" w:hAnsi="Times New Roman" w:cs="Times New Roman"/>
            <w:color w:val="0000FF"/>
          </w:rPr>
          <w:t>пункте 24.1.</w:t>
        </w:r>
      </w:hyperlink>
      <w:r w:rsidRPr="0047618D">
        <w:rPr>
          <w:rFonts w:ascii="Times New Roman" w:hAnsi="Times New Roman" w:cs="Times New Roman"/>
        </w:rPr>
        <w:t xml:space="preserve"> регламента, специалист Управления оформляет проект письма о мотивированном отказе в предоставлении муниципальной услуги со ссылкой на причину отказа в срок не позднее дня, следующего за днем принятия указанного решения. Проект письма подписывается Заместителем Главы </w:t>
      </w:r>
      <w:proofErr w:type="spellStart"/>
      <w:r w:rsidR="008B489F" w:rsidRPr="0047618D">
        <w:rPr>
          <w:rFonts w:ascii="Times New Roman" w:hAnsi="Times New Roman" w:cs="Times New Roman"/>
        </w:rPr>
        <w:t>Торбеевского</w:t>
      </w:r>
      <w:proofErr w:type="spellEnd"/>
      <w:r w:rsidR="008B489F"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w:t>
      </w:r>
      <w:r w:rsidR="008B489F" w:rsidRPr="0047618D">
        <w:rPr>
          <w:rFonts w:ascii="Times New Roman" w:hAnsi="Times New Roman" w:cs="Times New Roman"/>
        </w:rPr>
        <w:t>–</w:t>
      </w:r>
      <w:r w:rsidRPr="0047618D">
        <w:rPr>
          <w:rFonts w:ascii="Times New Roman" w:hAnsi="Times New Roman" w:cs="Times New Roman"/>
        </w:rPr>
        <w:t xml:space="preserve"> </w:t>
      </w:r>
      <w:r w:rsidR="008B489F" w:rsidRPr="0047618D">
        <w:rPr>
          <w:rFonts w:ascii="Times New Roman" w:hAnsi="Times New Roman" w:cs="Times New Roman"/>
        </w:rPr>
        <w:t xml:space="preserve">начальником </w:t>
      </w:r>
      <w:r w:rsidRPr="0047618D">
        <w:rPr>
          <w:rFonts w:ascii="Times New Roman" w:hAnsi="Times New Roman" w:cs="Times New Roman"/>
        </w:rPr>
        <w:t>экономическо</w:t>
      </w:r>
      <w:r w:rsidR="008B489F" w:rsidRPr="0047618D">
        <w:rPr>
          <w:rFonts w:ascii="Times New Roman" w:hAnsi="Times New Roman" w:cs="Times New Roman"/>
        </w:rPr>
        <w:t>го управления</w:t>
      </w:r>
      <w:r w:rsidRPr="0047618D">
        <w:rPr>
          <w:rFonts w:ascii="Times New Roman" w:hAnsi="Times New Roman" w:cs="Times New Roman"/>
        </w:rPr>
        <w:t>, после чего передается для выдачи или отправки заявителю.</w:t>
      </w: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3"/>
        <w:rPr>
          <w:rFonts w:ascii="Times New Roman" w:hAnsi="Times New Roman" w:cs="Times New Roman"/>
        </w:rPr>
      </w:pPr>
      <w:r w:rsidRPr="0047618D">
        <w:rPr>
          <w:rFonts w:ascii="Times New Roman" w:hAnsi="Times New Roman" w:cs="Times New Roman"/>
        </w:rPr>
        <w:t xml:space="preserve">ГЛАВА 3. ПРОДЛЕНИЕ СРОКА ДЕЙСТВИЯ </w:t>
      </w:r>
      <w:r w:rsidR="00B87A1C" w:rsidRPr="0047618D">
        <w:rPr>
          <w:rFonts w:ascii="Times New Roman" w:hAnsi="Times New Roman" w:cs="Times New Roman"/>
        </w:rPr>
        <w:t>РАЗРЕШЕНИЯ</w:t>
      </w:r>
    </w:p>
    <w:p w:rsidR="00B87A1C" w:rsidRPr="0047618D" w:rsidRDefault="00B87A1C">
      <w:pPr>
        <w:pStyle w:val="ConsPlusNormal"/>
        <w:ind w:firstLine="540"/>
        <w:jc w:val="both"/>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 xml:space="preserve">62. Юридическим фактом для продления срока действия разрешения на право организации розничного рынка является факт подачи в Администрацию управляющей рынком компании </w:t>
      </w:r>
      <w:hyperlink w:anchor="P522" w:history="1">
        <w:r w:rsidRPr="0047618D">
          <w:rPr>
            <w:rFonts w:ascii="Times New Roman" w:hAnsi="Times New Roman" w:cs="Times New Roman"/>
            <w:color w:val="0000FF"/>
          </w:rPr>
          <w:t>заявления</w:t>
        </w:r>
      </w:hyperlink>
      <w:r w:rsidRPr="0047618D">
        <w:rPr>
          <w:rFonts w:ascii="Times New Roman" w:hAnsi="Times New Roman" w:cs="Times New Roman"/>
        </w:rPr>
        <w:t xml:space="preserve"> согласно приложению 2 к регламенту с приложением документов, указанных в </w:t>
      </w:r>
      <w:hyperlink w:anchor="P123" w:history="1">
        <w:r w:rsidRPr="0047618D">
          <w:rPr>
            <w:rFonts w:ascii="Times New Roman" w:hAnsi="Times New Roman" w:cs="Times New Roman"/>
            <w:color w:val="0000FF"/>
          </w:rPr>
          <w:t>пункте 19.2.</w:t>
        </w:r>
      </w:hyperlink>
      <w:r w:rsidRPr="0047618D">
        <w:rPr>
          <w:rFonts w:ascii="Times New Roman" w:hAnsi="Times New Roman" w:cs="Times New Roman"/>
        </w:rPr>
        <w:t xml:space="preserve"> регламента.</w:t>
      </w:r>
    </w:p>
    <w:p w:rsidR="00B87A1C" w:rsidRPr="0047618D" w:rsidRDefault="00B87A1C">
      <w:pPr>
        <w:pStyle w:val="ConsPlusNormal"/>
        <w:spacing w:before="220"/>
        <w:ind w:firstLine="540"/>
        <w:jc w:val="both"/>
        <w:rPr>
          <w:rFonts w:ascii="Times New Roman" w:hAnsi="Times New Roman" w:cs="Times New Roman"/>
        </w:rPr>
      </w:pPr>
      <w:bookmarkStart w:id="10" w:name="P270"/>
      <w:bookmarkEnd w:id="10"/>
      <w:r w:rsidRPr="0047618D">
        <w:rPr>
          <w:rFonts w:ascii="Times New Roman" w:hAnsi="Times New Roman" w:cs="Times New Roman"/>
        </w:rPr>
        <w:t>63. Срок рассмотрения заявления не может превышать пятнадцать календарных дней со дня поступления заявления.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64. По результатам рассмотрения заявления специалист Управления осуществляет подготовку проекта постановления Администрации </w:t>
      </w:r>
      <w:proofErr w:type="spellStart"/>
      <w:r w:rsidR="008B489F" w:rsidRPr="0047618D">
        <w:rPr>
          <w:rFonts w:ascii="Times New Roman" w:hAnsi="Times New Roman" w:cs="Times New Roman"/>
        </w:rPr>
        <w:t>Торбеевского</w:t>
      </w:r>
      <w:proofErr w:type="spellEnd"/>
      <w:r w:rsidR="008B489F"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о продлении срока действия разрешения на право организации розничного рынка или об отказе в продлении срока действия разрешения по основаниям, указанным в </w:t>
      </w:r>
      <w:hyperlink w:anchor="P145" w:history="1">
        <w:r w:rsidRPr="0047618D">
          <w:rPr>
            <w:rFonts w:ascii="Times New Roman" w:hAnsi="Times New Roman" w:cs="Times New Roman"/>
            <w:color w:val="0000FF"/>
          </w:rPr>
          <w:t>пункте 24.1.</w:t>
        </w:r>
      </w:hyperlink>
      <w:r w:rsidRPr="0047618D">
        <w:rPr>
          <w:rFonts w:ascii="Times New Roman" w:hAnsi="Times New Roman" w:cs="Times New Roman"/>
        </w:rPr>
        <w:t xml:space="preserve"> регламента.</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65. В соответствии с </w:t>
      </w:r>
      <w:hyperlink r:id="rId31" w:history="1">
        <w:r w:rsidRPr="0047618D">
          <w:rPr>
            <w:rFonts w:ascii="Times New Roman" w:hAnsi="Times New Roman" w:cs="Times New Roman"/>
            <w:color w:val="0000FF"/>
          </w:rPr>
          <w:t>Регламентом</w:t>
        </w:r>
      </w:hyperlink>
      <w:r w:rsidRPr="0047618D">
        <w:rPr>
          <w:rFonts w:ascii="Times New Roman" w:hAnsi="Times New Roman" w:cs="Times New Roman"/>
        </w:rPr>
        <w:t xml:space="preserve"> Администрации </w:t>
      </w:r>
      <w:proofErr w:type="spellStart"/>
      <w:r w:rsidR="008B489F" w:rsidRPr="0047618D">
        <w:rPr>
          <w:rFonts w:ascii="Times New Roman" w:hAnsi="Times New Roman" w:cs="Times New Roman"/>
        </w:rPr>
        <w:t>Торбеевского</w:t>
      </w:r>
      <w:proofErr w:type="spellEnd"/>
      <w:r w:rsidR="008B489F" w:rsidRPr="0047618D">
        <w:rPr>
          <w:rFonts w:ascii="Times New Roman" w:hAnsi="Times New Roman" w:cs="Times New Roman"/>
        </w:rPr>
        <w:t xml:space="preserve"> муниципального района пр</w:t>
      </w:r>
      <w:r w:rsidRPr="0047618D">
        <w:rPr>
          <w:rFonts w:ascii="Times New Roman" w:hAnsi="Times New Roman" w:cs="Times New Roman"/>
        </w:rPr>
        <w:t xml:space="preserve">оект постановления проходит согласование с должностными лицами Администрации и подписывается Главой </w:t>
      </w:r>
      <w:proofErr w:type="spellStart"/>
      <w:r w:rsidR="008B489F" w:rsidRPr="0047618D">
        <w:rPr>
          <w:rFonts w:ascii="Times New Roman" w:hAnsi="Times New Roman" w:cs="Times New Roman"/>
        </w:rPr>
        <w:t>Торбеевского</w:t>
      </w:r>
      <w:proofErr w:type="spellEnd"/>
      <w:r w:rsidR="008B489F"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в срок, обозначенный в </w:t>
      </w:r>
      <w:hyperlink w:anchor="P270" w:history="1">
        <w:r w:rsidRPr="0047618D">
          <w:rPr>
            <w:rFonts w:ascii="Times New Roman" w:hAnsi="Times New Roman" w:cs="Times New Roman"/>
            <w:color w:val="0000FF"/>
          </w:rPr>
          <w:t>пункте 63</w:t>
        </w:r>
      </w:hyperlink>
      <w:r w:rsidRPr="0047618D">
        <w:rPr>
          <w:rFonts w:ascii="Times New Roman" w:hAnsi="Times New Roman" w:cs="Times New Roman"/>
        </w:rPr>
        <w:t xml:space="preserve"> регламента.</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66. После подписания постановления Главой </w:t>
      </w:r>
      <w:proofErr w:type="spellStart"/>
      <w:r w:rsidR="008B489F" w:rsidRPr="0047618D">
        <w:rPr>
          <w:rFonts w:ascii="Times New Roman" w:hAnsi="Times New Roman" w:cs="Times New Roman"/>
        </w:rPr>
        <w:t>Торбеевского</w:t>
      </w:r>
      <w:proofErr w:type="spellEnd"/>
      <w:r w:rsidR="008B489F" w:rsidRPr="0047618D">
        <w:rPr>
          <w:rFonts w:ascii="Times New Roman" w:hAnsi="Times New Roman" w:cs="Times New Roman"/>
        </w:rPr>
        <w:t xml:space="preserve"> муниципального района спе</w:t>
      </w:r>
      <w:r w:rsidRPr="0047618D">
        <w:rPr>
          <w:rFonts w:ascii="Times New Roman" w:hAnsi="Times New Roman" w:cs="Times New Roman"/>
        </w:rPr>
        <w:t xml:space="preserve">циалист Управления осуществляет подготовку проекта письма в адрес заявителя о принятом решении в срок не позднее дня, следующего за днем принятия указанного решения. Проект письма подписывается Заместителем Главы </w:t>
      </w:r>
      <w:proofErr w:type="spellStart"/>
      <w:r w:rsidR="008B489F" w:rsidRPr="0047618D">
        <w:rPr>
          <w:rFonts w:ascii="Times New Roman" w:hAnsi="Times New Roman" w:cs="Times New Roman"/>
        </w:rPr>
        <w:t>Торбеевского</w:t>
      </w:r>
      <w:proofErr w:type="spellEnd"/>
      <w:r w:rsidR="008B489F"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 </w:t>
      </w:r>
      <w:r w:rsidR="008B489F" w:rsidRPr="0047618D">
        <w:rPr>
          <w:rFonts w:ascii="Times New Roman" w:hAnsi="Times New Roman" w:cs="Times New Roman"/>
        </w:rPr>
        <w:t>начальником</w:t>
      </w:r>
      <w:r w:rsidRPr="0047618D">
        <w:rPr>
          <w:rFonts w:ascii="Times New Roman" w:hAnsi="Times New Roman" w:cs="Times New Roman"/>
        </w:rPr>
        <w:t xml:space="preserve"> экономическо</w:t>
      </w:r>
      <w:r w:rsidR="008B489F" w:rsidRPr="0047618D">
        <w:rPr>
          <w:rFonts w:ascii="Times New Roman" w:hAnsi="Times New Roman" w:cs="Times New Roman"/>
        </w:rPr>
        <w:t>го</w:t>
      </w:r>
      <w:r w:rsidRPr="0047618D">
        <w:rPr>
          <w:rFonts w:ascii="Times New Roman" w:hAnsi="Times New Roman" w:cs="Times New Roman"/>
        </w:rPr>
        <w:t xml:space="preserve"> </w:t>
      </w:r>
      <w:r w:rsidR="008B489F" w:rsidRPr="0047618D">
        <w:rPr>
          <w:rFonts w:ascii="Times New Roman" w:hAnsi="Times New Roman" w:cs="Times New Roman"/>
        </w:rPr>
        <w:t>управления</w:t>
      </w:r>
      <w:r w:rsidRPr="0047618D">
        <w:rPr>
          <w:rFonts w:ascii="Times New Roman" w:hAnsi="Times New Roman" w:cs="Times New Roman"/>
        </w:rPr>
        <w:t>, после чего передается для выдачи или отправки заявителю.</w:t>
      </w: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3"/>
        <w:rPr>
          <w:rFonts w:ascii="Times New Roman" w:hAnsi="Times New Roman" w:cs="Times New Roman"/>
        </w:rPr>
      </w:pPr>
      <w:r w:rsidRPr="0047618D">
        <w:rPr>
          <w:rFonts w:ascii="Times New Roman" w:hAnsi="Times New Roman" w:cs="Times New Roman"/>
        </w:rPr>
        <w:t>ГЛАВА 4. ПЕРЕОФОРМЛЕНИЕ РАЗРЕШЕНИЯ</w:t>
      </w:r>
    </w:p>
    <w:p w:rsidR="00B87A1C" w:rsidRPr="0047618D" w:rsidRDefault="00B87A1C">
      <w:pPr>
        <w:pStyle w:val="ConsPlusNormal"/>
        <w:jc w:val="center"/>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 xml:space="preserve">67. Юридическим фактом для переоформления разрешения на право организации розничного рынка является факт подачи в Администрацию </w:t>
      </w:r>
      <w:hyperlink w:anchor="P522" w:history="1">
        <w:r w:rsidRPr="0047618D">
          <w:rPr>
            <w:rFonts w:ascii="Times New Roman" w:hAnsi="Times New Roman" w:cs="Times New Roman"/>
            <w:color w:val="0000FF"/>
          </w:rPr>
          <w:t>заявления</w:t>
        </w:r>
      </w:hyperlink>
      <w:r w:rsidRPr="0047618D">
        <w:rPr>
          <w:rFonts w:ascii="Times New Roman" w:hAnsi="Times New Roman" w:cs="Times New Roman"/>
        </w:rPr>
        <w:t xml:space="preserve"> согласно приложению 2 к регламенту с приложением документов, указанных в </w:t>
      </w:r>
      <w:hyperlink w:anchor="P123" w:history="1">
        <w:r w:rsidRPr="0047618D">
          <w:rPr>
            <w:rFonts w:ascii="Times New Roman" w:hAnsi="Times New Roman" w:cs="Times New Roman"/>
            <w:color w:val="0000FF"/>
          </w:rPr>
          <w:t>пункте 19.2.</w:t>
        </w:r>
      </w:hyperlink>
      <w:r w:rsidRPr="0047618D">
        <w:rPr>
          <w:rFonts w:ascii="Times New Roman" w:hAnsi="Times New Roman" w:cs="Times New Roman"/>
        </w:rPr>
        <w:t xml:space="preserve"> регламента.</w:t>
      </w:r>
    </w:p>
    <w:p w:rsidR="00B87A1C" w:rsidRPr="0047618D" w:rsidRDefault="00B87A1C">
      <w:pPr>
        <w:pStyle w:val="ConsPlusNormal"/>
        <w:spacing w:before="220"/>
        <w:ind w:firstLine="540"/>
        <w:jc w:val="both"/>
        <w:rPr>
          <w:rFonts w:ascii="Times New Roman" w:hAnsi="Times New Roman" w:cs="Times New Roman"/>
        </w:rPr>
      </w:pPr>
      <w:bookmarkStart w:id="11" w:name="P278"/>
      <w:bookmarkEnd w:id="11"/>
      <w:r w:rsidRPr="0047618D">
        <w:rPr>
          <w:rFonts w:ascii="Times New Roman" w:hAnsi="Times New Roman" w:cs="Times New Roman"/>
        </w:rPr>
        <w:t>68. Срок рассмотрения заявления не может превышать пятнадцать календарных дней со дня поступления заявления.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69. По результатам рассмотрения заявления специалист Управления осуществляет подготовку проекта постановления Администрации </w:t>
      </w:r>
      <w:proofErr w:type="spellStart"/>
      <w:r w:rsidR="008B489F" w:rsidRPr="0047618D">
        <w:rPr>
          <w:rFonts w:ascii="Times New Roman" w:hAnsi="Times New Roman" w:cs="Times New Roman"/>
        </w:rPr>
        <w:t>Торбеевского</w:t>
      </w:r>
      <w:proofErr w:type="spellEnd"/>
      <w:r w:rsidR="008B489F"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о переоформлении разрешения на право организации розничного рынка или об отказе в переоформлении разрешения по основаниям, указанным в </w:t>
      </w:r>
      <w:hyperlink w:anchor="P145" w:history="1">
        <w:r w:rsidRPr="0047618D">
          <w:rPr>
            <w:rFonts w:ascii="Times New Roman" w:hAnsi="Times New Roman" w:cs="Times New Roman"/>
            <w:color w:val="0000FF"/>
          </w:rPr>
          <w:t>пункте 24.1.</w:t>
        </w:r>
      </w:hyperlink>
      <w:r w:rsidRPr="0047618D">
        <w:rPr>
          <w:rFonts w:ascii="Times New Roman" w:hAnsi="Times New Roman" w:cs="Times New Roman"/>
        </w:rPr>
        <w:t xml:space="preserve"> регламента.</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lastRenderedPageBreak/>
        <w:t xml:space="preserve">70. В соответствии с </w:t>
      </w:r>
      <w:hyperlink r:id="rId32" w:history="1">
        <w:r w:rsidRPr="0047618D">
          <w:rPr>
            <w:rFonts w:ascii="Times New Roman" w:hAnsi="Times New Roman" w:cs="Times New Roman"/>
            <w:color w:val="0000FF"/>
          </w:rPr>
          <w:t>Регламентом</w:t>
        </w:r>
      </w:hyperlink>
      <w:r w:rsidRPr="0047618D">
        <w:rPr>
          <w:rFonts w:ascii="Times New Roman" w:hAnsi="Times New Roman" w:cs="Times New Roman"/>
        </w:rPr>
        <w:t xml:space="preserve"> Администрации </w:t>
      </w:r>
      <w:proofErr w:type="spellStart"/>
      <w:r w:rsidR="008B489F" w:rsidRPr="0047618D">
        <w:rPr>
          <w:rFonts w:ascii="Times New Roman" w:hAnsi="Times New Roman" w:cs="Times New Roman"/>
        </w:rPr>
        <w:t>Торбеевского</w:t>
      </w:r>
      <w:proofErr w:type="spellEnd"/>
      <w:r w:rsidR="008B489F"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постановление проходит согласование с должностными лицами Администрации и подписывается Главой </w:t>
      </w:r>
      <w:proofErr w:type="spellStart"/>
      <w:r w:rsidR="008B489F" w:rsidRPr="0047618D">
        <w:rPr>
          <w:rFonts w:ascii="Times New Roman" w:hAnsi="Times New Roman" w:cs="Times New Roman"/>
        </w:rPr>
        <w:t>Торбеевского</w:t>
      </w:r>
      <w:proofErr w:type="spellEnd"/>
      <w:r w:rsidR="008B489F"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в срок, обозначенный в </w:t>
      </w:r>
      <w:hyperlink w:anchor="P278" w:history="1">
        <w:r w:rsidRPr="0047618D">
          <w:rPr>
            <w:rFonts w:ascii="Times New Roman" w:hAnsi="Times New Roman" w:cs="Times New Roman"/>
            <w:color w:val="0000FF"/>
          </w:rPr>
          <w:t>пункте 68</w:t>
        </w:r>
      </w:hyperlink>
      <w:r w:rsidRPr="0047618D">
        <w:rPr>
          <w:rFonts w:ascii="Times New Roman" w:hAnsi="Times New Roman" w:cs="Times New Roman"/>
        </w:rPr>
        <w:t xml:space="preserve"> регламента.</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71. После подписания постановления Главой </w:t>
      </w:r>
      <w:proofErr w:type="spellStart"/>
      <w:r w:rsidR="008B489F" w:rsidRPr="0047618D">
        <w:rPr>
          <w:rFonts w:ascii="Times New Roman" w:hAnsi="Times New Roman" w:cs="Times New Roman"/>
        </w:rPr>
        <w:t>Торбеевского</w:t>
      </w:r>
      <w:proofErr w:type="spellEnd"/>
      <w:r w:rsidR="008B489F"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специалист Управления осуществляет подготовку проекта письма в адрес заявителя о принятом решении в срок не позднее дня, следующего за днем принятия указанного решения. Проект письма подписывается Заместителем Главы </w:t>
      </w:r>
      <w:proofErr w:type="spellStart"/>
      <w:r w:rsidR="008B489F" w:rsidRPr="0047618D">
        <w:rPr>
          <w:rFonts w:ascii="Times New Roman" w:hAnsi="Times New Roman" w:cs="Times New Roman"/>
        </w:rPr>
        <w:t>Торбеевского</w:t>
      </w:r>
      <w:proofErr w:type="spellEnd"/>
      <w:r w:rsidR="008B489F"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 </w:t>
      </w:r>
      <w:r w:rsidR="008B489F" w:rsidRPr="0047618D">
        <w:rPr>
          <w:rFonts w:ascii="Times New Roman" w:hAnsi="Times New Roman" w:cs="Times New Roman"/>
        </w:rPr>
        <w:t>начальником</w:t>
      </w:r>
      <w:r w:rsidRPr="0047618D">
        <w:rPr>
          <w:rFonts w:ascii="Times New Roman" w:hAnsi="Times New Roman" w:cs="Times New Roman"/>
        </w:rPr>
        <w:t xml:space="preserve"> экономическо</w:t>
      </w:r>
      <w:r w:rsidR="008B489F" w:rsidRPr="0047618D">
        <w:rPr>
          <w:rFonts w:ascii="Times New Roman" w:hAnsi="Times New Roman" w:cs="Times New Roman"/>
        </w:rPr>
        <w:t>го управления</w:t>
      </w:r>
      <w:r w:rsidRPr="0047618D">
        <w:rPr>
          <w:rFonts w:ascii="Times New Roman" w:hAnsi="Times New Roman" w:cs="Times New Roman"/>
        </w:rPr>
        <w:t>, после чего передается для выдачи или отправки заявителю.</w:t>
      </w: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3"/>
        <w:rPr>
          <w:rFonts w:ascii="Times New Roman" w:hAnsi="Times New Roman" w:cs="Times New Roman"/>
        </w:rPr>
      </w:pPr>
      <w:r w:rsidRPr="0047618D">
        <w:rPr>
          <w:rFonts w:ascii="Times New Roman" w:hAnsi="Times New Roman" w:cs="Times New Roman"/>
        </w:rPr>
        <w:t xml:space="preserve">ГЛАВА 5. ВЫДАЧА </w:t>
      </w:r>
      <w:r w:rsidR="00B87A1C" w:rsidRPr="0047618D">
        <w:rPr>
          <w:rFonts w:ascii="Times New Roman" w:hAnsi="Times New Roman" w:cs="Times New Roman"/>
        </w:rPr>
        <w:t>КОПИИ, ДУБЛИКАТА РАЗРЕШЕНИЯ</w:t>
      </w:r>
    </w:p>
    <w:p w:rsidR="00B87A1C" w:rsidRPr="0047618D" w:rsidRDefault="00B87A1C">
      <w:pPr>
        <w:pStyle w:val="ConsPlusNormal"/>
        <w:jc w:val="center"/>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72. Юридическим фактом для выдачи дубликата разрешения на право организации розничного рынка является факт подачи управляющей рынком компании в Администрацию письменного обращения с представлением подтверждения утери, порчи либо иного факта утраты или невозможности использования документа, копии документа, подтверждающего наличие разрешения на право организации розничного рынка, или оригинала указанного документа.</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73. Срок рассмотрения заявления и подготовка дубликата и (или) копии не может превышать трех рабочих дней со дня поступления заявления.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74. Дубликат, копия разрешения оформляются бесплатно.</w:t>
      </w: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3"/>
        <w:rPr>
          <w:rFonts w:ascii="Times New Roman" w:hAnsi="Times New Roman" w:cs="Times New Roman"/>
        </w:rPr>
      </w:pPr>
      <w:r w:rsidRPr="0047618D">
        <w:rPr>
          <w:rFonts w:ascii="Times New Roman" w:hAnsi="Times New Roman" w:cs="Times New Roman"/>
        </w:rPr>
        <w:t>ГЛАВА 6. ПРЕДОСТАВЛЕНИЕ ИНФОРМАЦИИ</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 xml:space="preserve">О ВЫДАННЫХ </w:t>
      </w:r>
      <w:r w:rsidR="00B87A1C" w:rsidRPr="0047618D">
        <w:rPr>
          <w:rFonts w:ascii="Times New Roman" w:hAnsi="Times New Roman" w:cs="Times New Roman"/>
        </w:rPr>
        <w:t>РАЗРЕШЕНИЯХ</w:t>
      </w:r>
    </w:p>
    <w:p w:rsidR="00B87A1C" w:rsidRPr="0047618D" w:rsidRDefault="00B87A1C">
      <w:pPr>
        <w:pStyle w:val="ConsPlusNormal"/>
        <w:jc w:val="center"/>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 xml:space="preserve">75. Информация о выданных Администрацией разрешениях и содержащиеся в таких разрешениях сведения предоставляются в уполномоченный орган исполнительной власти Республики Мордовия </w:t>
      </w:r>
      <w:r w:rsidR="00FE6F4B">
        <w:rPr>
          <w:rFonts w:ascii="Times New Roman" w:hAnsi="Times New Roman" w:cs="Times New Roman"/>
        </w:rPr>
        <w:t>–</w:t>
      </w:r>
      <w:r w:rsidRPr="0047618D">
        <w:rPr>
          <w:rFonts w:ascii="Times New Roman" w:hAnsi="Times New Roman" w:cs="Times New Roman"/>
        </w:rPr>
        <w:t xml:space="preserve"> Министерство</w:t>
      </w:r>
      <w:r w:rsidR="00FE6F4B">
        <w:rPr>
          <w:rFonts w:ascii="Times New Roman" w:hAnsi="Times New Roman" w:cs="Times New Roman"/>
        </w:rPr>
        <w:t xml:space="preserve"> экономики,</w:t>
      </w:r>
      <w:r w:rsidRPr="0047618D">
        <w:rPr>
          <w:rFonts w:ascii="Times New Roman" w:hAnsi="Times New Roman" w:cs="Times New Roman"/>
        </w:rPr>
        <w:t xml:space="preserve"> торговли и предпринимательства Республики Мордовия.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76. Информация направляется в пятнадцатидневный срок со дня принятия решения о выдаче разрешения, переоформлении, приостановлении, возобновлении, продлении срока действия и аннулировании разрешения.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77. Информация, содержащаяся в реестре рынков, размещается в сети "Интернет" на официальном сайте Министерства </w:t>
      </w:r>
      <w:r w:rsidR="00FE6F4B">
        <w:rPr>
          <w:rFonts w:ascii="Times New Roman" w:hAnsi="Times New Roman" w:cs="Times New Roman"/>
        </w:rPr>
        <w:t xml:space="preserve">экономики, </w:t>
      </w:r>
      <w:r w:rsidRPr="0047618D">
        <w:rPr>
          <w:rFonts w:ascii="Times New Roman" w:hAnsi="Times New Roman" w:cs="Times New Roman"/>
        </w:rPr>
        <w:t>торговли и предпринимательства Республики Мордовия.</w:t>
      </w: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2"/>
        <w:rPr>
          <w:rFonts w:ascii="Times New Roman" w:hAnsi="Times New Roman" w:cs="Times New Roman"/>
        </w:rPr>
      </w:pPr>
      <w:r w:rsidRPr="0047618D">
        <w:rPr>
          <w:rFonts w:ascii="Times New Roman" w:hAnsi="Times New Roman" w:cs="Times New Roman"/>
        </w:rPr>
        <w:t xml:space="preserve">ПОДРАЗДЕЛ 4. ВЫДАЧА </w:t>
      </w:r>
      <w:r w:rsidR="00B87A1C" w:rsidRPr="0047618D">
        <w:rPr>
          <w:rFonts w:ascii="Times New Roman" w:hAnsi="Times New Roman" w:cs="Times New Roman"/>
        </w:rPr>
        <w:t>РЕЗУЛЬТАТА ЗАЯВИТЕЛЮ</w:t>
      </w:r>
    </w:p>
    <w:p w:rsidR="00B87A1C" w:rsidRPr="0047618D" w:rsidRDefault="00B87A1C">
      <w:pPr>
        <w:pStyle w:val="ConsPlusNormal"/>
        <w:jc w:val="center"/>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78.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 Если заявитель не выразил желания получить результат услуги на руки, то мотивированные отказы направляются ему почтовым отправлением по указанному адресу.</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79. Заявитель уведомляется специалистом,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80.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письмо простым почтовым отправлением, подтверждающее готовность результата услуги.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81.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заказным письмом с уведомлением.</w:t>
      </w: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1"/>
        <w:rPr>
          <w:rFonts w:ascii="Times New Roman" w:hAnsi="Times New Roman" w:cs="Times New Roman"/>
        </w:rPr>
      </w:pPr>
      <w:r w:rsidRPr="0047618D">
        <w:rPr>
          <w:rFonts w:ascii="Times New Roman" w:hAnsi="Times New Roman" w:cs="Times New Roman"/>
        </w:rPr>
        <w:t xml:space="preserve">РАЗДЕЛ 4. ФОРМЫ </w:t>
      </w:r>
      <w:proofErr w:type="gramStart"/>
      <w:r w:rsidRPr="0047618D">
        <w:rPr>
          <w:rFonts w:ascii="Times New Roman" w:hAnsi="Times New Roman" w:cs="Times New Roman"/>
        </w:rPr>
        <w:t>КОНТРОЛЯ ЗА</w:t>
      </w:r>
      <w:proofErr w:type="gramEnd"/>
      <w:r w:rsidRPr="0047618D">
        <w:rPr>
          <w:rFonts w:ascii="Times New Roman" w:hAnsi="Times New Roman" w:cs="Times New Roman"/>
        </w:rPr>
        <w:t xml:space="preserve"> ИСПОЛНЕНИЕМ</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АДМИНИСТРАТИВНОГО РЕГЛАМЕНТА</w:t>
      </w:r>
    </w:p>
    <w:p w:rsidR="00B87A1C" w:rsidRPr="0047618D" w:rsidRDefault="00B87A1C">
      <w:pPr>
        <w:pStyle w:val="ConsPlusNormal"/>
        <w:jc w:val="center"/>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82. Текущий контроль</w:t>
      </w:r>
      <w:r w:rsidR="00312665" w:rsidRPr="0047618D">
        <w:rPr>
          <w:rFonts w:ascii="Times New Roman" w:hAnsi="Times New Roman" w:cs="Times New Roman"/>
        </w:rPr>
        <w:t xml:space="preserve"> </w:t>
      </w:r>
      <w:r w:rsidRPr="0047618D">
        <w:rPr>
          <w:rFonts w:ascii="Times New Roman" w:hAnsi="Times New Roman" w:cs="Times New Roman"/>
        </w:rPr>
        <w:t xml:space="preserve">за соблюдением и исполнением ответственными сотрудниками </w:t>
      </w:r>
      <w:r w:rsidRPr="0047618D">
        <w:rPr>
          <w:rFonts w:ascii="Times New Roman" w:hAnsi="Times New Roman" w:cs="Times New Roman"/>
        </w:rPr>
        <w:lastRenderedPageBreak/>
        <w:t xml:space="preserve">Управления последовательности действий, определенных настоящим регламентом, осуществляется Заместителем Главы </w:t>
      </w:r>
      <w:proofErr w:type="spellStart"/>
      <w:r w:rsidR="00312665" w:rsidRPr="0047618D">
        <w:rPr>
          <w:rFonts w:ascii="Times New Roman" w:hAnsi="Times New Roman" w:cs="Times New Roman"/>
        </w:rPr>
        <w:t>Торбеевского</w:t>
      </w:r>
      <w:proofErr w:type="spellEnd"/>
      <w:r w:rsidR="00312665" w:rsidRPr="0047618D">
        <w:rPr>
          <w:rFonts w:ascii="Times New Roman" w:hAnsi="Times New Roman" w:cs="Times New Roman"/>
        </w:rPr>
        <w:t xml:space="preserve"> муниципального район</w:t>
      </w:r>
      <w:proofErr w:type="gramStart"/>
      <w:r w:rsidR="00312665" w:rsidRPr="0047618D">
        <w:rPr>
          <w:rFonts w:ascii="Times New Roman" w:hAnsi="Times New Roman" w:cs="Times New Roman"/>
        </w:rPr>
        <w:t>а</w:t>
      </w:r>
      <w:r w:rsidRPr="0047618D">
        <w:rPr>
          <w:rFonts w:ascii="Times New Roman" w:hAnsi="Times New Roman" w:cs="Times New Roman"/>
        </w:rPr>
        <w:t>-</w:t>
      </w:r>
      <w:proofErr w:type="gramEnd"/>
      <w:r w:rsidRPr="0047618D">
        <w:rPr>
          <w:rFonts w:ascii="Times New Roman" w:hAnsi="Times New Roman" w:cs="Times New Roman"/>
        </w:rPr>
        <w:t xml:space="preserve"> </w:t>
      </w:r>
      <w:r w:rsidR="00312665" w:rsidRPr="0047618D">
        <w:rPr>
          <w:rFonts w:ascii="Times New Roman" w:hAnsi="Times New Roman" w:cs="Times New Roman"/>
        </w:rPr>
        <w:t xml:space="preserve">начальником </w:t>
      </w:r>
      <w:r w:rsidRPr="0047618D">
        <w:rPr>
          <w:rFonts w:ascii="Times New Roman" w:hAnsi="Times New Roman" w:cs="Times New Roman"/>
        </w:rPr>
        <w:t>экономическо</w:t>
      </w:r>
      <w:r w:rsidR="00312665" w:rsidRPr="0047618D">
        <w:rPr>
          <w:rFonts w:ascii="Times New Roman" w:hAnsi="Times New Roman" w:cs="Times New Roman"/>
        </w:rPr>
        <w:t>го управления</w:t>
      </w:r>
      <w:r w:rsidRPr="0047618D">
        <w:rPr>
          <w:rFonts w:ascii="Times New Roman" w:hAnsi="Times New Roman" w:cs="Times New Roman"/>
        </w:rPr>
        <w:t>.</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83. Текущий </w:t>
      </w:r>
      <w:proofErr w:type="gramStart"/>
      <w:r w:rsidRPr="0047618D">
        <w:rPr>
          <w:rFonts w:ascii="Times New Roman" w:hAnsi="Times New Roman" w:cs="Times New Roman"/>
        </w:rPr>
        <w:t>контроль за</w:t>
      </w:r>
      <w:proofErr w:type="gramEnd"/>
      <w:r w:rsidRPr="0047618D">
        <w:rPr>
          <w:rFonts w:ascii="Times New Roman" w:hAnsi="Times New Roman" w:cs="Times New Roman"/>
        </w:rPr>
        <w:t xml:space="preserve"> соблюдением и исполнением специалистами, ответственными за прием документов, последовательности действий, определенных настоящим регламентом, осуществляется  Руководителем </w:t>
      </w:r>
      <w:r w:rsidR="0047618D" w:rsidRPr="0047618D">
        <w:rPr>
          <w:rFonts w:ascii="Times New Roman" w:hAnsi="Times New Roman" w:cs="Times New Roman"/>
        </w:rPr>
        <w:t>а</w:t>
      </w:r>
      <w:r w:rsidRPr="0047618D">
        <w:rPr>
          <w:rFonts w:ascii="Times New Roman" w:hAnsi="Times New Roman" w:cs="Times New Roman"/>
        </w:rPr>
        <w:t xml:space="preserve">ппарата </w:t>
      </w:r>
      <w:r w:rsidR="0047618D" w:rsidRPr="0047618D">
        <w:rPr>
          <w:rFonts w:ascii="Times New Roman" w:hAnsi="Times New Roman" w:cs="Times New Roman"/>
        </w:rPr>
        <w:t>а</w:t>
      </w:r>
      <w:r w:rsidRPr="0047618D">
        <w:rPr>
          <w:rFonts w:ascii="Times New Roman" w:hAnsi="Times New Roman" w:cs="Times New Roman"/>
        </w:rPr>
        <w:t>дминистрации</w:t>
      </w:r>
      <w:r w:rsidR="00BA07D0" w:rsidRPr="0047618D">
        <w:rPr>
          <w:rFonts w:ascii="Times New Roman" w:hAnsi="Times New Roman" w:cs="Times New Roman"/>
        </w:rPr>
        <w:t xml:space="preserve"> </w:t>
      </w:r>
      <w:proofErr w:type="spellStart"/>
      <w:r w:rsidR="00BA07D0" w:rsidRPr="0047618D">
        <w:rPr>
          <w:rFonts w:ascii="Times New Roman" w:hAnsi="Times New Roman" w:cs="Times New Roman"/>
        </w:rPr>
        <w:t>Торбеевского</w:t>
      </w:r>
      <w:proofErr w:type="spellEnd"/>
      <w:r w:rsidR="00BA07D0" w:rsidRPr="0047618D">
        <w:rPr>
          <w:rFonts w:ascii="Times New Roman" w:hAnsi="Times New Roman" w:cs="Times New Roman"/>
        </w:rPr>
        <w:t xml:space="preserve"> муниципального района</w:t>
      </w:r>
      <w:r w:rsidRPr="0047618D">
        <w:rPr>
          <w:rFonts w:ascii="Times New Roman" w:hAnsi="Times New Roman" w:cs="Times New Roman"/>
        </w:rPr>
        <w:t>.</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84. Специалисты Управления,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85. Ответственность специалистов Управления закрепляется в их должностных инструкциях.</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86.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87.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xml:space="preserve">88. </w:t>
      </w:r>
      <w:proofErr w:type="gramStart"/>
      <w:r w:rsidRPr="0047618D">
        <w:rPr>
          <w:rFonts w:ascii="Times New Roman" w:hAnsi="Times New Roman" w:cs="Times New Roman"/>
        </w:rPr>
        <w:t>Контроль за</w:t>
      </w:r>
      <w:proofErr w:type="gramEnd"/>
      <w:r w:rsidRPr="0047618D">
        <w:rPr>
          <w:rFonts w:ascii="Times New Roman" w:hAnsi="Times New Roman" w:cs="Times New Roman"/>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89.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90.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1"/>
        <w:rPr>
          <w:rFonts w:ascii="Times New Roman" w:hAnsi="Times New Roman" w:cs="Times New Roman"/>
        </w:rPr>
      </w:pPr>
      <w:r w:rsidRPr="0047618D">
        <w:rPr>
          <w:rFonts w:ascii="Times New Roman" w:hAnsi="Times New Roman" w:cs="Times New Roman"/>
        </w:rPr>
        <w:t>РАЗДЕЛ 5. ДОСУДЕБНЫЙ (ВНЕСУДЕБНЫЙ) ПОРЯДОК</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ОБЖАЛОВАНИЯ РЕШЕНИЙ И ДЕЙСТВИЙ (БЕЗДЕЙСТВИЯ)</w:t>
      </w:r>
    </w:p>
    <w:p w:rsidR="00B87A1C" w:rsidRPr="0047618D" w:rsidRDefault="00B87A1C">
      <w:pPr>
        <w:pStyle w:val="ConsPlusNormal"/>
        <w:jc w:val="center"/>
        <w:rPr>
          <w:rFonts w:ascii="Times New Roman" w:hAnsi="Times New Roman" w:cs="Times New Roman"/>
        </w:rPr>
      </w:pPr>
    </w:p>
    <w:p w:rsidR="00B87A1C" w:rsidRPr="0047618D" w:rsidRDefault="003A2385">
      <w:pPr>
        <w:pStyle w:val="ConsPlusNormal"/>
        <w:jc w:val="center"/>
        <w:outlineLvl w:val="2"/>
        <w:rPr>
          <w:rFonts w:ascii="Times New Roman" w:hAnsi="Times New Roman" w:cs="Times New Roman"/>
        </w:rPr>
      </w:pPr>
      <w:r w:rsidRPr="0047618D">
        <w:rPr>
          <w:rFonts w:ascii="Times New Roman" w:hAnsi="Times New Roman" w:cs="Times New Roman"/>
        </w:rPr>
        <w:t xml:space="preserve">ПОДРАЗДЕЛ 1. ПРЕДМЕТ </w:t>
      </w:r>
      <w:proofErr w:type="gramStart"/>
      <w:r w:rsidRPr="0047618D">
        <w:rPr>
          <w:rFonts w:ascii="Times New Roman" w:hAnsi="Times New Roman" w:cs="Times New Roman"/>
        </w:rPr>
        <w:t>ДОСУДЕБНОГО</w:t>
      </w:r>
      <w:proofErr w:type="gramEnd"/>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(ВНЕСУДЕБНОГО) ОБЖАЛОВАНИЯ</w:t>
      </w:r>
    </w:p>
    <w:p w:rsidR="002432B7" w:rsidRPr="002432B7" w:rsidRDefault="002432B7" w:rsidP="002432B7">
      <w:pPr>
        <w:ind w:firstLine="709"/>
        <w:jc w:val="both"/>
        <w:rPr>
          <w:sz w:val="22"/>
          <w:szCs w:val="22"/>
        </w:rPr>
      </w:pPr>
      <w:r>
        <w:rPr>
          <w:sz w:val="22"/>
          <w:szCs w:val="22"/>
        </w:rPr>
        <w:t>91</w:t>
      </w:r>
      <w:r w:rsidRPr="002432B7">
        <w:rPr>
          <w:sz w:val="22"/>
          <w:szCs w:val="22"/>
        </w:rPr>
        <w:t xml:space="preserve">. Основанием для начала досудебного обжалования является поступление жалобы.  Жалоба подается в Администрацию </w:t>
      </w:r>
      <w:proofErr w:type="spellStart"/>
      <w:r w:rsidRPr="002432B7">
        <w:rPr>
          <w:sz w:val="22"/>
          <w:szCs w:val="22"/>
        </w:rPr>
        <w:t>Торбеевского</w:t>
      </w:r>
      <w:proofErr w:type="spellEnd"/>
      <w:r w:rsidRPr="002432B7">
        <w:rPr>
          <w:sz w:val="22"/>
          <w:szCs w:val="22"/>
        </w:rPr>
        <w:t xml:space="preserve"> муниципального района (далее - Администрация), привлекаемые организации, муниципальное бюджетное учреждение </w:t>
      </w:r>
      <w:proofErr w:type="spellStart"/>
      <w:r w:rsidRPr="002432B7">
        <w:rPr>
          <w:sz w:val="22"/>
          <w:szCs w:val="22"/>
        </w:rPr>
        <w:t>Торбеевского</w:t>
      </w:r>
      <w:proofErr w:type="spellEnd"/>
      <w:r w:rsidRPr="002432B7">
        <w:rPr>
          <w:sz w:val="22"/>
          <w:szCs w:val="22"/>
        </w:rPr>
        <w:t xml:space="preserve"> муниципального района «Многофункциональный центр предоставления государственных  и муниципальных услуг» (далее – многофункциональный центр), в письменной форме, в том числе при личном приеме заявителя, или в электронном виде.</w:t>
      </w:r>
    </w:p>
    <w:p w:rsidR="002432B7" w:rsidRPr="002432B7" w:rsidRDefault="002432B7" w:rsidP="002432B7">
      <w:pPr>
        <w:ind w:firstLine="709"/>
        <w:jc w:val="both"/>
        <w:rPr>
          <w:sz w:val="22"/>
          <w:szCs w:val="22"/>
        </w:rPr>
      </w:pPr>
      <w:r w:rsidRPr="002432B7">
        <w:rPr>
          <w:sz w:val="22"/>
          <w:szCs w:val="22"/>
        </w:rPr>
        <w:t>Жалобу на решения и действия (бездействие) многофункционального центра, привлекаемой организации также можно подать учредителю многофункционального центра в письменной форме, в том числе при личном приеме заявителя, или в электронном виде.</w:t>
      </w:r>
    </w:p>
    <w:p w:rsidR="002432B7" w:rsidRPr="002432B7" w:rsidRDefault="002432B7" w:rsidP="002432B7">
      <w:pPr>
        <w:ind w:firstLine="709"/>
        <w:jc w:val="both"/>
        <w:rPr>
          <w:sz w:val="22"/>
          <w:szCs w:val="22"/>
        </w:rPr>
      </w:pPr>
      <w:r>
        <w:rPr>
          <w:sz w:val="22"/>
          <w:szCs w:val="22"/>
        </w:rPr>
        <w:t>92</w:t>
      </w:r>
      <w:r w:rsidRPr="002432B7">
        <w:rPr>
          <w:sz w:val="22"/>
          <w:szCs w:val="22"/>
        </w:rPr>
        <w:t>. Жалоба должна содержать:</w:t>
      </w:r>
    </w:p>
    <w:p w:rsidR="002432B7" w:rsidRPr="002432B7" w:rsidRDefault="002432B7" w:rsidP="002432B7">
      <w:pPr>
        <w:ind w:firstLine="709"/>
        <w:jc w:val="both"/>
        <w:rPr>
          <w:sz w:val="22"/>
          <w:szCs w:val="22"/>
        </w:rPr>
      </w:pPr>
      <w:bookmarkStart w:id="12" w:name="sub_132"/>
      <w:proofErr w:type="gramStart"/>
      <w:r w:rsidRPr="002432B7">
        <w:rPr>
          <w:sz w:val="22"/>
          <w:szCs w:val="22"/>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привлекаемой организации, ее руководителя и (или) работника, решения и действия (бездействие) которых обжалуются;</w:t>
      </w:r>
      <w:proofErr w:type="gramEnd"/>
    </w:p>
    <w:p w:rsidR="002432B7" w:rsidRPr="002432B7" w:rsidRDefault="002432B7" w:rsidP="002432B7">
      <w:pPr>
        <w:ind w:firstLine="709"/>
        <w:jc w:val="both"/>
        <w:rPr>
          <w:sz w:val="22"/>
          <w:szCs w:val="22"/>
        </w:rPr>
      </w:pPr>
      <w:bookmarkStart w:id="13" w:name="sub_133"/>
      <w:bookmarkEnd w:id="12"/>
      <w:proofErr w:type="gramStart"/>
      <w:r w:rsidRPr="002432B7">
        <w:rPr>
          <w:sz w:val="22"/>
          <w:szCs w:val="22"/>
        </w:rPr>
        <w:t xml:space="preserve">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hyperlink w:anchor="sub_165" w:history="1">
        <w:r w:rsidRPr="002432B7">
          <w:rPr>
            <w:sz w:val="22"/>
            <w:szCs w:val="22"/>
          </w:rPr>
          <w:t xml:space="preserve">абзаце пятом пункта </w:t>
        </w:r>
      </w:hyperlink>
      <w:r w:rsidR="005D46BA">
        <w:rPr>
          <w:sz w:val="22"/>
          <w:szCs w:val="22"/>
        </w:rPr>
        <w:t>95</w:t>
      </w:r>
      <w:r w:rsidRPr="002432B7">
        <w:rPr>
          <w:sz w:val="22"/>
          <w:szCs w:val="22"/>
        </w:rPr>
        <w:t xml:space="preserve"> настоящего раздела);</w:t>
      </w:r>
      <w:proofErr w:type="gramEnd"/>
    </w:p>
    <w:p w:rsidR="002432B7" w:rsidRPr="002432B7" w:rsidRDefault="002432B7" w:rsidP="002432B7">
      <w:pPr>
        <w:ind w:firstLine="709"/>
        <w:jc w:val="both"/>
        <w:rPr>
          <w:sz w:val="22"/>
          <w:szCs w:val="22"/>
        </w:rPr>
      </w:pPr>
      <w:bookmarkStart w:id="14" w:name="sub_134"/>
      <w:bookmarkEnd w:id="13"/>
      <w:r w:rsidRPr="002432B7">
        <w:rPr>
          <w:sz w:val="22"/>
          <w:szCs w:val="22"/>
        </w:rPr>
        <w:t xml:space="preserve">сведения об обжалуемых решениях и действиях (бездействии) органа, предоставляющего муниципальную услугу, его должностного лица либо муниципального служащего, </w:t>
      </w:r>
      <w:r w:rsidRPr="002432B7">
        <w:rPr>
          <w:sz w:val="22"/>
          <w:szCs w:val="22"/>
        </w:rPr>
        <w:lastRenderedPageBreak/>
        <w:t>многофункционального центра, работника многофункционального центра, привлекаемой организации, работника привлекаемой организации;</w:t>
      </w:r>
    </w:p>
    <w:p w:rsidR="002432B7" w:rsidRPr="002432B7" w:rsidRDefault="002432B7" w:rsidP="002432B7">
      <w:pPr>
        <w:ind w:firstLine="709"/>
        <w:jc w:val="both"/>
        <w:rPr>
          <w:sz w:val="22"/>
          <w:szCs w:val="22"/>
        </w:rPr>
      </w:pPr>
      <w:bookmarkStart w:id="15" w:name="sub_135"/>
      <w:bookmarkEnd w:id="14"/>
      <w:r w:rsidRPr="002432B7">
        <w:rPr>
          <w:sz w:val="22"/>
          <w:szCs w:val="22"/>
        </w:rPr>
        <w:t>доводы, на основании которых заявитель не согласен с решением и действиями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привлекаемой организации, работника привлекаемой организации. Заявителем могут быть представлены документы (при наличии), подтверждающие доводы заявителя, либо их копии.</w:t>
      </w:r>
    </w:p>
    <w:p w:rsidR="002432B7" w:rsidRPr="002432B7" w:rsidRDefault="002432B7" w:rsidP="002432B7">
      <w:pPr>
        <w:ind w:firstLine="709"/>
        <w:jc w:val="both"/>
        <w:rPr>
          <w:sz w:val="22"/>
          <w:szCs w:val="22"/>
        </w:rPr>
      </w:pPr>
      <w:bookmarkStart w:id="16" w:name="sub_1004"/>
      <w:bookmarkEnd w:id="15"/>
      <w:r>
        <w:rPr>
          <w:sz w:val="22"/>
          <w:szCs w:val="22"/>
        </w:rPr>
        <w:t>93</w:t>
      </w:r>
      <w:r w:rsidRPr="002432B7">
        <w:rPr>
          <w:sz w:val="22"/>
          <w:szCs w:val="22"/>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2432B7">
        <w:rPr>
          <w:sz w:val="22"/>
          <w:szCs w:val="22"/>
        </w:rPr>
        <w:t>представлена</w:t>
      </w:r>
      <w:proofErr w:type="gramEnd"/>
      <w:r w:rsidRPr="002432B7">
        <w:rPr>
          <w:sz w:val="22"/>
          <w:szCs w:val="22"/>
        </w:rPr>
        <w:t>:</w:t>
      </w:r>
    </w:p>
    <w:bookmarkEnd w:id="16"/>
    <w:p w:rsidR="002432B7" w:rsidRPr="002432B7" w:rsidRDefault="002432B7" w:rsidP="002432B7">
      <w:pPr>
        <w:ind w:firstLine="709"/>
        <w:jc w:val="both"/>
        <w:rPr>
          <w:sz w:val="22"/>
          <w:szCs w:val="22"/>
        </w:rPr>
      </w:pPr>
      <w:r w:rsidRPr="002432B7">
        <w:rPr>
          <w:sz w:val="22"/>
          <w:szCs w:val="22"/>
        </w:rPr>
        <w:t>оформленная в соответствии с законодательством Российской Федерации доверенность (для физических лиц);</w:t>
      </w:r>
    </w:p>
    <w:p w:rsidR="002432B7" w:rsidRPr="002432B7" w:rsidRDefault="002432B7" w:rsidP="002432B7">
      <w:pPr>
        <w:ind w:firstLine="709"/>
        <w:jc w:val="both"/>
        <w:rPr>
          <w:sz w:val="22"/>
          <w:szCs w:val="22"/>
        </w:rPr>
      </w:pPr>
      <w:r w:rsidRPr="002432B7">
        <w:rPr>
          <w:sz w:val="22"/>
          <w:szCs w:val="22"/>
        </w:rPr>
        <w:t>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2432B7" w:rsidRPr="002432B7" w:rsidRDefault="002432B7" w:rsidP="002432B7">
      <w:pPr>
        <w:ind w:firstLine="709"/>
        <w:jc w:val="both"/>
        <w:rPr>
          <w:sz w:val="22"/>
          <w:szCs w:val="22"/>
        </w:rPr>
      </w:pPr>
      <w:r w:rsidRPr="002432B7">
        <w:rPr>
          <w:sz w:val="22"/>
          <w:szCs w:val="22"/>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432B7" w:rsidRPr="002432B7" w:rsidRDefault="002432B7" w:rsidP="002432B7">
      <w:pPr>
        <w:ind w:firstLine="709"/>
        <w:jc w:val="both"/>
        <w:rPr>
          <w:sz w:val="22"/>
          <w:szCs w:val="22"/>
        </w:rPr>
      </w:pPr>
      <w:r>
        <w:rPr>
          <w:sz w:val="22"/>
          <w:szCs w:val="22"/>
        </w:rPr>
        <w:t>94</w:t>
      </w:r>
      <w:r w:rsidRPr="002432B7">
        <w:rPr>
          <w:sz w:val="22"/>
          <w:szCs w:val="22"/>
        </w:rPr>
        <w:t>. Прием жалоб в письменной форме осуществляется органами, предоставляющими муниципальные услуги, многофункциональным центром, привлекаемой организацией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432B7" w:rsidRPr="002432B7" w:rsidRDefault="002432B7" w:rsidP="002432B7">
      <w:pPr>
        <w:ind w:firstLine="709"/>
        <w:jc w:val="both"/>
        <w:rPr>
          <w:sz w:val="22"/>
          <w:szCs w:val="22"/>
        </w:rPr>
      </w:pPr>
      <w:r w:rsidRPr="002432B7">
        <w:rPr>
          <w:sz w:val="22"/>
          <w:szCs w:val="22"/>
        </w:rPr>
        <w:t>Время приема жалоб должно совпадать со временем предоставления государственных услуг.</w:t>
      </w:r>
    </w:p>
    <w:p w:rsidR="002432B7" w:rsidRPr="002432B7" w:rsidRDefault="002432B7" w:rsidP="002432B7">
      <w:pPr>
        <w:ind w:firstLine="709"/>
        <w:jc w:val="both"/>
        <w:rPr>
          <w:sz w:val="22"/>
          <w:szCs w:val="22"/>
        </w:rPr>
      </w:pPr>
      <w:r w:rsidRPr="002432B7">
        <w:rPr>
          <w:sz w:val="22"/>
          <w:szCs w:val="22"/>
        </w:rPr>
        <w:t>Жалоба в письменной форме может быть также направлена по почте.</w:t>
      </w:r>
    </w:p>
    <w:p w:rsidR="002432B7" w:rsidRPr="002432B7" w:rsidRDefault="002432B7" w:rsidP="002432B7">
      <w:pPr>
        <w:ind w:firstLine="709"/>
        <w:jc w:val="both"/>
        <w:rPr>
          <w:sz w:val="22"/>
          <w:szCs w:val="22"/>
        </w:rPr>
      </w:pPr>
      <w:r w:rsidRPr="002432B7">
        <w:rPr>
          <w:sz w:val="22"/>
          <w:szCs w:val="22"/>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432B7" w:rsidRPr="002432B7" w:rsidRDefault="002432B7" w:rsidP="002432B7">
      <w:pPr>
        <w:ind w:firstLine="709"/>
        <w:jc w:val="both"/>
        <w:rPr>
          <w:sz w:val="22"/>
          <w:szCs w:val="22"/>
        </w:rPr>
      </w:pPr>
      <w:bookmarkStart w:id="17" w:name="sub_155"/>
      <w:r w:rsidRPr="002432B7">
        <w:rPr>
          <w:sz w:val="22"/>
          <w:szCs w:val="22"/>
        </w:rPr>
        <w:t>Прием жалоб в письменной форме осуществляется учредителем многофункционального центра в месте фактического нахождения учредителя.</w:t>
      </w:r>
    </w:p>
    <w:bookmarkEnd w:id="17"/>
    <w:p w:rsidR="002432B7" w:rsidRPr="002432B7" w:rsidRDefault="002432B7" w:rsidP="002432B7">
      <w:pPr>
        <w:ind w:firstLine="709"/>
        <w:jc w:val="both"/>
        <w:rPr>
          <w:sz w:val="22"/>
          <w:szCs w:val="22"/>
        </w:rPr>
      </w:pPr>
      <w:r w:rsidRPr="002432B7">
        <w:rPr>
          <w:sz w:val="22"/>
          <w:szCs w:val="22"/>
        </w:rPr>
        <w:t>Время приема жалоб учредителем многофункционального центра должно совпадать со временем работы учредителя.</w:t>
      </w:r>
    </w:p>
    <w:p w:rsidR="002432B7" w:rsidRPr="002432B7" w:rsidRDefault="002432B7" w:rsidP="002432B7">
      <w:pPr>
        <w:ind w:firstLine="709"/>
        <w:jc w:val="both"/>
        <w:rPr>
          <w:sz w:val="22"/>
          <w:szCs w:val="22"/>
        </w:rPr>
      </w:pPr>
      <w:r>
        <w:rPr>
          <w:sz w:val="22"/>
          <w:szCs w:val="22"/>
        </w:rPr>
        <w:t>95</w:t>
      </w:r>
      <w:r w:rsidRPr="002432B7">
        <w:rPr>
          <w:sz w:val="22"/>
          <w:szCs w:val="22"/>
        </w:rPr>
        <w:t>. В электронном виде жалоба может быть подана заявителем посредством:</w:t>
      </w:r>
    </w:p>
    <w:p w:rsidR="002432B7" w:rsidRPr="002432B7" w:rsidRDefault="002432B7" w:rsidP="002432B7">
      <w:pPr>
        <w:ind w:firstLine="709"/>
        <w:jc w:val="both"/>
        <w:rPr>
          <w:sz w:val="22"/>
          <w:szCs w:val="22"/>
        </w:rPr>
      </w:pPr>
      <w:bookmarkStart w:id="18" w:name="sub_162"/>
      <w:r w:rsidRPr="002432B7">
        <w:rPr>
          <w:sz w:val="22"/>
          <w:szCs w:val="22"/>
        </w:rPr>
        <w:t>официального сайта органа, предоставляющего муниципальную услугу, многофункционального центра, привлекаемой организации, учредителя многофункционального центра в информационно-телекоммуникационной сети "Интернет";</w:t>
      </w:r>
    </w:p>
    <w:p w:rsidR="002432B7" w:rsidRPr="002432B7" w:rsidRDefault="002432B7" w:rsidP="002432B7">
      <w:pPr>
        <w:ind w:firstLine="709"/>
        <w:jc w:val="both"/>
        <w:rPr>
          <w:sz w:val="22"/>
          <w:szCs w:val="22"/>
        </w:rPr>
      </w:pPr>
      <w:bookmarkStart w:id="19" w:name="sub_163"/>
      <w:bookmarkEnd w:id="18"/>
      <w:r w:rsidRPr="002432B7">
        <w:rPr>
          <w:sz w:val="22"/>
          <w:szCs w:val="22"/>
        </w:rPr>
        <w:t>федеральной государственной информационной системы "Единый портал государственных и муниципальных услуг (функций)" (далее - Единый портал) (за исключением жалоб на решения и действия (бездействие) привлекаемых организаций, многофункциональных центров и их должностных лиц и работников);</w:t>
      </w:r>
    </w:p>
    <w:p w:rsidR="002432B7" w:rsidRPr="002432B7" w:rsidRDefault="002432B7" w:rsidP="002432B7">
      <w:pPr>
        <w:ind w:firstLine="709"/>
        <w:jc w:val="both"/>
        <w:rPr>
          <w:sz w:val="22"/>
          <w:szCs w:val="22"/>
        </w:rPr>
      </w:pPr>
      <w:bookmarkStart w:id="20" w:name="sub_164"/>
      <w:bookmarkEnd w:id="19"/>
      <w:r w:rsidRPr="002432B7">
        <w:rPr>
          <w:sz w:val="22"/>
          <w:szCs w:val="22"/>
        </w:rPr>
        <w:t>республиканской государственной информационной системы "Республиканский портал государственных и муниципальных услуг (функций)" (далее - Республиканский портал);</w:t>
      </w:r>
    </w:p>
    <w:p w:rsidR="002432B7" w:rsidRPr="002432B7" w:rsidRDefault="002432B7" w:rsidP="002432B7">
      <w:pPr>
        <w:ind w:firstLine="709"/>
        <w:jc w:val="both"/>
        <w:rPr>
          <w:sz w:val="22"/>
          <w:szCs w:val="22"/>
        </w:rPr>
      </w:pPr>
      <w:bookmarkStart w:id="21" w:name="sub_165"/>
      <w:bookmarkEnd w:id="20"/>
      <w:proofErr w:type="gramStart"/>
      <w:r w:rsidRPr="002432B7">
        <w:rPr>
          <w:sz w:val="22"/>
          <w:szCs w:val="22"/>
        </w:rPr>
        <w:t>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(за исключением жалоб на решения и действия (бездействие) привлекаемых организаций, многофункциональных центров и их должностных лиц и</w:t>
      </w:r>
      <w:proofErr w:type="gramEnd"/>
      <w:r w:rsidRPr="002432B7">
        <w:rPr>
          <w:sz w:val="22"/>
          <w:szCs w:val="22"/>
        </w:rPr>
        <w:t xml:space="preserve"> работников).</w:t>
      </w:r>
    </w:p>
    <w:p w:rsidR="002432B7" w:rsidRPr="002432B7" w:rsidRDefault="002432B7" w:rsidP="002432B7">
      <w:pPr>
        <w:ind w:firstLine="709"/>
        <w:jc w:val="both"/>
        <w:rPr>
          <w:sz w:val="22"/>
          <w:szCs w:val="22"/>
        </w:rPr>
      </w:pPr>
      <w:bookmarkStart w:id="22" w:name="sub_1007"/>
      <w:bookmarkEnd w:id="21"/>
      <w:r>
        <w:rPr>
          <w:sz w:val="22"/>
          <w:szCs w:val="22"/>
        </w:rPr>
        <w:t>96</w:t>
      </w:r>
      <w:r w:rsidRPr="002432B7">
        <w:rPr>
          <w:sz w:val="22"/>
          <w:szCs w:val="22"/>
        </w:rPr>
        <w:t xml:space="preserve">. При подаче жалобы в электронном виде документы, указанные в </w:t>
      </w:r>
      <w:hyperlink w:anchor="sub_1004" w:history="1">
        <w:r w:rsidRPr="002432B7">
          <w:rPr>
            <w:sz w:val="22"/>
            <w:szCs w:val="22"/>
          </w:rPr>
          <w:t xml:space="preserve">пункте </w:t>
        </w:r>
      </w:hyperlink>
      <w:r w:rsidR="005D46BA">
        <w:rPr>
          <w:sz w:val="22"/>
          <w:szCs w:val="22"/>
        </w:rPr>
        <w:t>93</w:t>
      </w:r>
      <w:r w:rsidRPr="002432B7">
        <w:rPr>
          <w:sz w:val="22"/>
          <w:szCs w:val="22"/>
        </w:rPr>
        <w:t xml:space="preserve"> настоящего раздела, могут быть представлены в форме электронных документов, подписанных </w:t>
      </w:r>
      <w:hyperlink r:id="rId33" w:history="1">
        <w:r w:rsidRPr="002432B7">
          <w:rPr>
            <w:sz w:val="22"/>
            <w:szCs w:val="22"/>
          </w:rPr>
          <w:t>электронной подписью</w:t>
        </w:r>
      </w:hyperlink>
      <w:r w:rsidRPr="002432B7">
        <w:rPr>
          <w:sz w:val="22"/>
          <w:szCs w:val="22"/>
        </w:rPr>
        <w:t>, вид которой предусмотрен законодательством Российской Федерации, при этом документ, удостоверяющий личность заявителя, не требуется.</w:t>
      </w:r>
    </w:p>
    <w:bookmarkEnd w:id="22"/>
    <w:p w:rsidR="002432B7" w:rsidRPr="002432B7" w:rsidRDefault="002432B7" w:rsidP="002432B7">
      <w:pPr>
        <w:ind w:firstLine="709"/>
        <w:jc w:val="both"/>
        <w:rPr>
          <w:sz w:val="22"/>
          <w:szCs w:val="22"/>
        </w:rPr>
      </w:pPr>
      <w:r>
        <w:rPr>
          <w:sz w:val="22"/>
          <w:szCs w:val="22"/>
        </w:rPr>
        <w:t>97</w:t>
      </w:r>
      <w:r w:rsidRPr="002432B7">
        <w:rPr>
          <w:sz w:val="22"/>
          <w:szCs w:val="22"/>
        </w:rPr>
        <w:t>.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либо муниципальных служащих.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установленном порядке.</w:t>
      </w:r>
    </w:p>
    <w:p w:rsidR="002432B7" w:rsidRPr="002432B7" w:rsidRDefault="002432B7" w:rsidP="002432B7">
      <w:pPr>
        <w:ind w:firstLine="709"/>
        <w:jc w:val="both"/>
        <w:rPr>
          <w:sz w:val="22"/>
          <w:szCs w:val="22"/>
        </w:rPr>
      </w:pPr>
      <w:r w:rsidRPr="002432B7">
        <w:rPr>
          <w:sz w:val="22"/>
          <w:szCs w:val="22"/>
        </w:rPr>
        <w:lastRenderedPageBreak/>
        <w:t xml:space="preserve">При отсутствии вышестоящего органа жалоба подается непосредственно руководителю органа, предоставляющего муниципальную услугу, и рассматривается им в соответствии с </w:t>
      </w:r>
      <w:proofErr w:type="gramStart"/>
      <w:r w:rsidRPr="002432B7">
        <w:rPr>
          <w:sz w:val="22"/>
          <w:szCs w:val="22"/>
        </w:rPr>
        <w:t>настоящими</w:t>
      </w:r>
      <w:proofErr w:type="gramEnd"/>
      <w:r w:rsidRPr="002432B7">
        <w:rPr>
          <w:sz w:val="22"/>
          <w:szCs w:val="22"/>
        </w:rPr>
        <w:t xml:space="preserve"> разделом.</w:t>
      </w:r>
    </w:p>
    <w:p w:rsidR="002432B7" w:rsidRPr="002432B7" w:rsidRDefault="002432B7" w:rsidP="002432B7">
      <w:pPr>
        <w:ind w:firstLine="709"/>
        <w:jc w:val="both"/>
        <w:rPr>
          <w:sz w:val="22"/>
          <w:szCs w:val="22"/>
        </w:rPr>
      </w:pPr>
      <w:bookmarkStart w:id="23" w:name="sub_183"/>
      <w:r w:rsidRPr="002432B7">
        <w:rPr>
          <w:sz w:val="22"/>
          <w:szCs w:val="22"/>
        </w:rPr>
        <w:t xml:space="preserve">Жалоба рассматривается многофункциональным центром или привлекаемой организацией, </w:t>
      </w:r>
      <w:proofErr w:type="gramStart"/>
      <w:r w:rsidRPr="002432B7">
        <w:rPr>
          <w:sz w:val="22"/>
          <w:szCs w:val="22"/>
        </w:rPr>
        <w:t>предоставившими</w:t>
      </w:r>
      <w:proofErr w:type="gramEnd"/>
      <w:r w:rsidRPr="002432B7">
        <w:rPr>
          <w:sz w:val="22"/>
          <w:szCs w:val="22"/>
        </w:rPr>
        <w:t xml:space="preserve"> муниципальную услугу, порядок предоставления которой был нарушен вследствие решений и действий (бездействия) многофункционального центра, его должностного лица и (или) работника, привлекаемой организации, ее работника. В случае если обжалуются решения и действия (бездействие) руководителя многофункционального центра или привлекаемой организации жалоба может быть подана учредителю многофункционального центра и подлежит рассмотрению в установленном порядке.</w:t>
      </w:r>
    </w:p>
    <w:bookmarkEnd w:id="23"/>
    <w:p w:rsidR="002432B7" w:rsidRPr="002432B7" w:rsidRDefault="002432B7" w:rsidP="002432B7">
      <w:pPr>
        <w:ind w:firstLine="709"/>
        <w:jc w:val="both"/>
        <w:rPr>
          <w:sz w:val="22"/>
          <w:szCs w:val="22"/>
        </w:rPr>
      </w:pPr>
      <w:r>
        <w:rPr>
          <w:sz w:val="22"/>
          <w:szCs w:val="22"/>
        </w:rPr>
        <w:t>98</w:t>
      </w:r>
      <w:r w:rsidRPr="002432B7">
        <w:rPr>
          <w:sz w:val="22"/>
          <w:szCs w:val="22"/>
        </w:rPr>
        <w:t xml:space="preserve">. </w:t>
      </w:r>
      <w:proofErr w:type="gramStart"/>
      <w:r w:rsidRPr="002432B7">
        <w:rPr>
          <w:sz w:val="22"/>
          <w:szCs w:val="22"/>
        </w:rPr>
        <w:t xml:space="preserve">В случае если жалоба подана заявителем в орган, предоставляющий муниципальные услуги, многофункциональный центр, привлекаемую организацию, учредителю многофункционального центра, в компетенцию которого не входит принятие решения по жалобе в соответствии с требованиями </w:t>
      </w:r>
      <w:hyperlink w:anchor="sub_1008" w:history="1">
        <w:r w:rsidRPr="002432B7">
          <w:rPr>
            <w:sz w:val="22"/>
            <w:szCs w:val="22"/>
          </w:rPr>
          <w:t xml:space="preserve">пункта </w:t>
        </w:r>
      </w:hyperlink>
      <w:r w:rsidRPr="002432B7">
        <w:rPr>
          <w:sz w:val="22"/>
          <w:szCs w:val="22"/>
        </w:rPr>
        <w:t xml:space="preserve"> </w:t>
      </w:r>
      <w:r w:rsidR="005D46BA">
        <w:rPr>
          <w:sz w:val="22"/>
          <w:szCs w:val="22"/>
        </w:rPr>
        <w:t xml:space="preserve">97 </w:t>
      </w:r>
      <w:r w:rsidRPr="002432B7">
        <w:rPr>
          <w:sz w:val="22"/>
          <w:szCs w:val="22"/>
        </w:rPr>
        <w:t>настоящего ра</w:t>
      </w:r>
      <w:r w:rsidR="005D46BA">
        <w:rPr>
          <w:sz w:val="22"/>
          <w:szCs w:val="22"/>
        </w:rPr>
        <w:t>з</w:t>
      </w:r>
      <w:r w:rsidRPr="002432B7">
        <w:rPr>
          <w:sz w:val="22"/>
          <w:szCs w:val="22"/>
        </w:rPr>
        <w:t>дела, в течение 3 рабочих дней со дня регистрации такой жалобы она направляется в уполномоченные на ее рассмотрение орган, предоставляющий муниципальные услуги, многофункциональный центр, привлекаемую организацию</w:t>
      </w:r>
      <w:proofErr w:type="gramEnd"/>
      <w:r w:rsidRPr="002432B7">
        <w:rPr>
          <w:sz w:val="22"/>
          <w:szCs w:val="22"/>
        </w:rPr>
        <w:t>, учредителю многофункционального центра.</w:t>
      </w:r>
    </w:p>
    <w:p w:rsidR="002432B7" w:rsidRPr="002432B7" w:rsidRDefault="002432B7" w:rsidP="002432B7">
      <w:pPr>
        <w:ind w:firstLine="709"/>
        <w:jc w:val="both"/>
        <w:rPr>
          <w:sz w:val="22"/>
          <w:szCs w:val="22"/>
        </w:rPr>
      </w:pPr>
      <w:r w:rsidRPr="002432B7">
        <w:rPr>
          <w:sz w:val="22"/>
          <w:szCs w:val="22"/>
        </w:rPr>
        <w:t>При этом орган, предоставляющий муниципальные услуги, многофункциональный центр, привлекаемая организация, учредитель многофункционального центра, перенаправившие жалобу в письменной форме, информируют о перенаправлении жалобы заявителя.</w:t>
      </w:r>
    </w:p>
    <w:p w:rsidR="002432B7" w:rsidRPr="002432B7" w:rsidRDefault="002432B7" w:rsidP="002432B7">
      <w:pPr>
        <w:ind w:firstLine="709"/>
        <w:jc w:val="both"/>
        <w:rPr>
          <w:sz w:val="22"/>
          <w:szCs w:val="22"/>
        </w:rPr>
      </w:pPr>
      <w:r w:rsidRPr="002432B7">
        <w:rPr>
          <w:sz w:val="22"/>
          <w:szCs w:val="22"/>
        </w:rPr>
        <w:t>Срок рассмотрения жалобы исчисляется со дня регистрации такой жалобы в уполномоченном на ее рассмотрение органе, предоставляющем муниципальные услуги, многофункциональном центре, уполномоченной привлекаемой организации, у уполномоченного на ее рассмотрение учредителя многофункционального центра.</w:t>
      </w:r>
    </w:p>
    <w:p w:rsidR="002432B7" w:rsidRPr="002432B7" w:rsidRDefault="002432B7" w:rsidP="002432B7">
      <w:pPr>
        <w:ind w:firstLine="709"/>
        <w:jc w:val="both"/>
        <w:rPr>
          <w:sz w:val="22"/>
          <w:szCs w:val="22"/>
        </w:rPr>
      </w:pPr>
      <w:r w:rsidRPr="002432B7">
        <w:rPr>
          <w:sz w:val="22"/>
          <w:szCs w:val="22"/>
        </w:rPr>
        <w:t>В случае если в отношении поступившей жалобы федеральным законом установлен иной порядок (процедура) подачи и рассмотрения жалоб, положения настоящего раздела не применяются и заявитель уведомляется о том, что его жалоба будет рассмотрена в порядке и сроки, предусмотренные федеральным законом.</w:t>
      </w:r>
    </w:p>
    <w:p w:rsidR="002432B7" w:rsidRPr="002432B7" w:rsidRDefault="002432B7" w:rsidP="002432B7">
      <w:pPr>
        <w:ind w:firstLine="709"/>
        <w:jc w:val="both"/>
        <w:rPr>
          <w:sz w:val="22"/>
          <w:szCs w:val="22"/>
        </w:rPr>
      </w:pPr>
      <w:r>
        <w:rPr>
          <w:sz w:val="22"/>
          <w:szCs w:val="22"/>
        </w:rPr>
        <w:t>99</w:t>
      </w:r>
      <w:r w:rsidRPr="002432B7">
        <w:rPr>
          <w:sz w:val="22"/>
          <w:szCs w:val="22"/>
        </w:rPr>
        <w:t xml:space="preserve">. Жалоба на решения и действия (бездействие) органов, представляющих муниципальные услуги, и их должностных лиц, </w:t>
      </w:r>
      <w:proofErr w:type="gramStart"/>
      <w:r w:rsidRPr="002432B7">
        <w:rPr>
          <w:sz w:val="22"/>
          <w:szCs w:val="22"/>
        </w:rPr>
        <w:t>муниципальных  служащих, привлекаемых организаций и их работников может</w:t>
      </w:r>
      <w:proofErr w:type="gramEnd"/>
      <w:r w:rsidRPr="002432B7">
        <w:rPr>
          <w:sz w:val="22"/>
          <w:szCs w:val="22"/>
        </w:rPr>
        <w:t xml:space="preserve"> быть подана через многофункциональный центр. При поступлении жалобы многофункциональный центр обеспечивает ее передачу в уполномоченный на ее рассмотрение орган, привлекаемую организацию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2432B7" w:rsidRPr="002432B7" w:rsidRDefault="002432B7" w:rsidP="002432B7">
      <w:pPr>
        <w:ind w:firstLine="709"/>
        <w:jc w:val="both"/>
        <w:rPr>
          <w:sz w:val="22"/>
          <w:szCs w:val="22"/>
        </w:rPr>
      </w:pPr>
      <w:r w:rsidRPr="002432B7">
        <w:rPr>
          <w:sz w:val="22"/>
          <w:szCs w:val="22"/>
        </w:rPr>
        <w:t>Срок рассмотрения жалобы исчисляется со дня регистрации жалобы в уполномоченном на ее рассмотрение органе, привлекаемой организации.</w:t>
      </w:r>
    </w:p>
    <w:p w:rsidR="002432B7" w:rsidRPr="002432B7" w:rsidRDefault="002432B7" w:rsidP="002432B7">
      <w:pPr>
        <w:ind w:firstLine="709"/>
        <w:jc w:val="both"/>
        <w:rPr>
          <w:sz w:val="22"/>
          <w:szCs w:val="22"/>
        </w:rPr>
      </w:pPr>
      <w:r>
        <w:rPr>
          <w:sz w:val="22"/>
          <w:szCs w:val="22"/>
        </w:rPr>
        <w:t>100</w:t>
      </w:r>
      <w:r w:rsidRPr="002432B7">
        <w:rPr>
          <w:sz w:val="22"/>
          <w:szCs w:val="22"/>
        </w:rPr>
        <w:t>. Заявитель может обратиться с жалобой, в том числе в следующих случаях:</w:t>
      </w:r>
    </w:p>
    <w:p w:rsidR="002432B7" w:rsidRPr="002432B7" w:rsidRDefault="002432B7" w:rsidP="002432B7">
      <w:pPr>
        <w:ind w:firstLine="709"/>
        <w:jc w:val="both"/>
        <w:rPr>
          <w:sz w:val="22"/>
          <w:szCs w:val="22"/>
        </w:rPr>
      </w:pPr>
      <w:bookmarkStart w:id="24" w:name="sub_1112"/>
      <w:r w:rsidRPr="002432B7">
        <w:rPr>
          <w:sz w:val="22"/>
          <w:szCs w:val="22"/>
        </w:rPr>
        <w:t xml:space="preserve">нарушение срока регистрации запроса заявителя о предоставлении муниципальной услуги, запроса, указанного в </w:t>
      </w:r>
      <w:hyperlink r:id="rId34" w:history="1">
        <w:r w:rsidRPr="002432B7">
          <w:rPr>
            <w:sz w:val="22"/>
            <w:szCs w:val="22"/>
          </w:rPr>
          <w:t>статье 15.1</w:t>
        </w:r>
      </w:hyperlink>
      <w:r w:rsidRPr="002432B7">
        <w:rPr>
          <w:sz w:val="22"/>
          <w:szCs w:val="22"/>
        </w:rPr>
        <w:t xml:space="preserve"> Федерального закона от 27 июля 2010 г.  №210-ФЗ «Об организации предоставления государственных и муниципальных услуг»;</w:t>
      </w:r>
    </w:p>
    <w:p w:rsidR="002432B7" w:rsidRPr="002432B7" w:rsidRDefault="002432B7" w:rsidP="002432B7">
      <w:pPr>
        <w:ind w:firstLine="709"/>
        <w:jc w:val="both"/>
        <w:rPr>
          <w:sz w:val="22"/>
          <w:szCs w:val="22"/>
        </w:rPr>
      </w:pPr>
      <w:bookmarkStart w:id="25" w:name="sub_1113"/>
      <w:bookmarkEnd w:id="24"/>
      <w:r w:rsidRPr="002432B7">
        <w:rPr>
          <w:sz w:val="22"/>
          <w:szCs w:val="22"/>
        </w:rPr>
        <w:t xml:space="preserve">нарушение срока предоставления муниципальной услуги. </w:t>
      </w:r>
      <w:proofErr w:type="gramStart"/>
      <w:r w:rsidRPr="002432B7">
        <w:rPr>
          <w:sz w:val="22"/>
          <w:szCs w:val="22"/>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35" w:history="1">
        <w:r w:rsidRPr="002432B7">
          <w:rPr>
            <w:sz w:val="22"/>
            <w:szCs w:val="22"/>
          </w:rPr>
          <w:t>частью 1.3 статьи 16</w:t>
        </w:r>
      </w:hyperlink>
      <w:r w:rsidRPr="002432B7">
        <w:rPr>
          <w:sz w:val="22"/>
          <w:szCs w:val="22"/>
        </w:rPr>
        <w:t xml:space="preserve"> Федерального закона от 27 июля 2010 г.  №210-ФЗ «Об организации предоставления государственных и муниципальных услуг»;</w:t>
      </w:r>
      <w:proofErr w:type="gramEnd"/>
    </w:p>
    <w:p w:rsidR="002432B7" w:rsidRPr="002432B7" w:rsidRDefault="002432B7" w:rsidP="002432B7">
      <w:pPr>
        <w:ind w:firstLine="709"/>
        <w:jc w:val="both"/>
        <w:rPr>
          <w:sz w:val="22"/>
          <w:szCs w:val="22"/>
        </w:rPr>
      </w:pPr>
      <w:bookmarkStart w:id="26" w:name="sub_1114"/>
      <w:bookmarkEnd w:id="25"/>
      <w:r w:rsidRPr="002432B7">
        <w:rPr>
          <w:sz w:val="22"/>
          <w:szCs w:val="22"/>
        </w:rPr>
        <w:t xml:space="preserve">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w:t>
      </w:r>
      <w:proofErr w:type="spellStart"/>
      <w:r w:rsidRPr="002432B7">
        <w:rPr>
          <w:sz w:val="22"/>
          <w:szCs w:val="22"/>
        </w:rPr>
        <w:t>Торбеевского</w:t>
      </w:r>
      <w:proofErr w:type="spellEnd"/>
      <w:r w:rsidRPr="002432B7">
        <w:rPr>
          <w:sz w:val="22"/>
          <w:szCs w:val="22"/>
        </w:rPr>
        <w:t xml:space="preserve"> муниципального района  для предоставления муниципальной услуги;</w:t>
      </w:r>
    </w:p>
    <w:bookmarkEnd w:id="26"/>
    <w:p w:rsidR="002432B7" w:rsidRPr="002432B7" w:rsidRDefault="002432B7" w:rsidP="002432B7">
      <w:pPr>
        <w:ind w:firstLine="709"/>
        <w:jc w:val="both"/>
        <w:rPr>
          <w:sz w:val="22"/>
          <w:szCs w:val="22"/>
        </w:rPr>
      </w:pPr>
      <w:r w:rsidRPr="002432B7">
        <w:rPr>
          <w:sz w:val="22"/>
          <w:szCs w:val="22"/>
        </w:rPr>
        <w:t xml:space="preserve">отказ в приеме документов, представление которых предусмотрено нормативными правовыми актами Российской Федерации, Республики Мордовия и </w:t>
      </w:r>
      <w:proofErr w:type="spellStart"/>
      <w:r w:rsidRPr="002432B7">
        <w:rPr>
          <w:sz w:val="22"/>
          <w:szCs w:val="22"/>
        </w:rPr>
        <w:t>Торбеевского</w:t>
      </w:r>
      <w:proofErr w:type="spellEnd"/>
      <w:r w:rsidRPr="002432B7">
        <w:rPr>
          <w:sz w:val="22"/>
          <w:szCs w:val="22"/>
        </w:rPr>
        <w:t xml:space="preserve"> муниципального района  для предоставления муниципальной услуги;</w:t>
      </w:r>
    </w:p>
    <w:p w:rsidR="002432B7" w:rsidRPr="002432B7" w:rsidRDefault="002432B7" w:rsidP="002432B7">
      <w:pPr>
        <w:ind w:firstLine="709"/>
        <w:jc w:val="both"/>
        <w:rPr>
          <w:sz w:val="22"/>
          <w:szCs w:val="22"/>
        </w:rPr>
      </w:pPr>
      <w:bookmarkStart w:id="27" w:name="sub_1116"/>
      <w:r w:rsidRPr="002432B7">
        <w:rPr>
          <w:sz w:val="22"/>
          <w:szCs w:val="22"/>
        </w:rPr>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w:t>
      </w:r>
      <w:proofErr w:type="spellStart"/>
      <w:r w:rsidRPr="002432B7">
        <w:rPr>
          <w:sz w:val="22"/>
          <w:szCs w:val="22"/>
        </w:rPr>
        <w:t>Тор</w:t>
      </w:r>
      <w:r w:rsidR="005D46BA">
        <w:rPr>
          <w:sz w:val="22"/>
          <w:szCs w:val="22"/>
        </w:rPr>
        <w:t>беевского</w:t>
      </w:r>
      <w:proofErr w:type="spellEnd"/>
      <w:r w:rsidR="005D46BA">
        <w:rPr>
          <w:sz w:val="22"/>
          <w:szCs w:val="22"/>
        </w:rPr>
        <w:t xml:space="preserve"> муниципального района</w:t>
      </w:r>
      <w:r w:rsidRPr="002432B7">
        <w:rPr>
          <w:sz w:val="22"/>
          <w:szCs w:val="22"/>
        </w:rPr>
        <w:t xml:space="preserve">. </w:t>
      </w:r>
      <w:proofErr w:type="gramStart"/>
      <w:r w:rsidRPr="002432B7">
        <w:rPr>
          <w:sz w:val="22"/>
          <w:szCs w:val="22"/>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w:t>
      </w:r>
      <w:r w:rsidRPr="002432B7">
        <w:rPr>
          <w:sz w:val="22"/>
          <w:szCs w:val="22"/>
        </w:rPr>
        <w:lastRenderedPageBreak/>
        <w:t xml:space="preserve">услуги в полном объеме, в порядке, определенном </w:t>
      </w:r>
      <w:hyperlink r:id="rId36" w:history="1">
        <w:r w:rsidRPr="002432B7">
          <w:rPr>
            <w:sz w:val="22"/>
            <w:szCs w:val="22"/>
          </w:rPr>
          <w:t>частью 1.3 статьи 16</w:t>
        </w:r>
      </w:hyperlink>
      <w:r w:rsidRPr="002432B7">
        <w:rPr>
          <w:sz w:val="22"/>
          <w:szCs w:val="22"/>
        </w:rPr>
        <w:t xml:space="preserve"> Федерального закона от 27 июля 2010 г.  №210-ФЗ «Об организации предоставления государственных и муниципальных услуг»;</w:t>
      </w:r>
      <w:proofErr w:type="gramEnd"/>
    </w:p>
    <w:bookmarkEnd w:id="27"/>
    <w:p w:rsidR="002432B7" w:rsidRPr="002432B7" w:rsidRDefault="002432B7" w:rsidP="002432B7">
      <w:pPr>
        <w:ind w:firstLine="709"/>
        <w:jc w:val="both"/>
        <w:rPr>
          <w:sz w:val="22"/>
          <w:szCs w:val="22"/>
        </w:rPr>
      </w:pPr>
      <w:r w:rsidRPr="002432B7">
        <w:rPr>
          <w:sz w:val="22"/>
          <w:szCs w:val="22"/>
        </w:rPr>
        <w:t xml:space="preserve">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w:t>
      </w:r>
      <w:proofErr w:type="spellStart"/>
      <w:r w:rsidRPr="002432B7">
        <w:rPr>
          <w:sz w:val="22"/>
          <w:szCs w:val="22"/>
        </w:rPr>
        <w:t>Торбеевского</w:t>
      </w:r>
      <w:proofErr w:type="spellEnd"/>
      <w:r w:rsidRPr="002432B7">
        <w:rPr>
          <w:sz w:val="22"/>
          <w:szCs w:val="22"/>
        </w:rPr>
        <w:t xml:space="preserve"> муниципального района;</w:t>
      </w:r>
    </w:p>
    <w:p w:rsidR="002432B7" w:rsidRPr="002432B7" w:rsidRDefault="002432B7" w:rsidP="002432B7">
      <w:pPr>
        <w:ind w:firstLine="709"/>
        <w:jc w:val="both"/>
        <w:rPr>
          <w:sz w:val="22"/>
          <w:szCs w:val="22"/>
        </w:rPr>
      </w:pPr>
      <w:bookmarkStart w:id="28" w:name="sub_1118"/>
      <w:proofErr w:type="gramStart"/>
      <w:r w:rsidRPr="002432B7">
        <w:rPr>
          <w:sz w:val="22"/>
          <w:szCs w:val="22"/>
        </w:rPr>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2432B7">
        <w:rPr>
          <w:sz w:val="22"/>
          <w:szCs w:val="22"/>
        </w:rPr>
        <w:t xml:space="preserve"> </w:t>
      </w:r>
      <w:proofErr w:type="gramStart"/>
      <w:r w:rsidRPr="002432B7">
        <w:rPr>
          <w:sz w:val="22"/>
          <w:szCs w:val="22"/>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37" w:history="1">
        <w:r w:rsidRPr="002432B7">
          <w:rPr>
            <w:sz w:val="22"/>
            <w:szCs w:val="22"/>
          </w:rPr>
          <w:t>частью 1.3 статьи 16</w:t>
        </w:r>
      </w:hyperlink>
      <w:r w:rsidRPr="002432B7">
        <w:rPr>
          <w:sz w:val="22"/>
          <w:szCs w:val="22"/>
        </w:rPr>
        <w:t xml:space="preserve"> Федерального закона от 27 июля 2010 г.  №210-ФЗ «Об организации предоставления государственных и муниципальных услуг»;</w:t>
      </w:r>
      <w:proofErr w:type="gramEnd"/>
    </w:p>
    <w:p w:rsidR="002432B7" w:rsidRPr="002432B7" w:rsidRDefault="002432B7" w:rsidP="002432B7">
      <w:pPr>
        <w:ind w:firstLine="709"/>
        <w:jc w:val="both"/>
        <w:rPr>
          <w:sz w:val="22"/>
          <w:szCs w:val="22"/>
        </w:rPr>
      </w:pPr>
      <w:bookmarkStart w:id="29" w:name="sub_1119"/>
      <w:bookmarkEnd w:id="28"/>
      <w:r w:rsidRPr="002432B7">
        <w:rPr>
          <w:sz w:val="22"/>
          <w:szCs w:val="22"/>
        </w:rPr>
        <w:t>нарушение срока или порядка выдачи документов по результатам предоставления муниципальной услуги;</w:t>
      </w:r>
    </w:p>
    <w:bookmarkEnd w:id="29"/>
    <w:p w:rsidR="002432B7" w:rsidRPr="002432B7" w:rsidRDefault="002432B7" w:rsidP="002432B7">
      <w:pPr>
        <w:ind w:firstLine="709"/>
        <w:jc w:val="both"/>
        <w:rPr>
          <w:sz w:val="22"/>
          <w:szCs w:val="22"/>
        </w:rPr>
      </w:pPr>
      <w:proofErr w:type="gramStart"/>
      <w:r w:rsidRPr="002432B7">
        <w:rPr>
          <w:sz w:val="22"/>
          <w:szCs w:val="22"/>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w:t>
      </w:r>
      <w:proofErr w:type="spellStart"/>
      <w:r w:rsidRPr="002432B7">
        <w:rPr>
          <w:sz w:val="22"/>
          <w:szCs w:val="22"/>
        </w:rPr>
        <w:t>Торбеевского</w:t>
      </w:r>
      <w:proofErr w:type="spellEnd"/>
      <w:r w:rsidRPr="002432B7">
        <w:rPr>
          <w:sz w:val="22"/>
          <w:szCs w:val="22"/>
        </w:rPr>
        <w:t xml:space="preserve"> муниципального района.</w:t>
      </w:r>
      <w:proofErr w:type="gramEnd"/>
      <w:r w:rsidRPr="002432B7">
        <w:rPr>
          <w:sz w:val="22"/>
          <w:szCs w:val="22"/>
        </w:rPr>
        <w:t xml:space="preserve"> </w:t>
      </w:r>
      <w:proofErr w:type="gramStart"/>
      <w:r w:rsidRPr="002432B7">
        <w:rPr>
          <w:sz w:val="22"/>
          <w:szCs w:val="22"/>
        </w:rPr>
        <w:t xml:space="preserve">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38" w:history="1">
        <w:r w:rsidRPr="002432B7">
          <w:rPr>
            <w:sz w:val="22"/>
            <w:szCs w:val="22"/>
          </w:rPr>
          <w:t>частью 1.3 статьи 16</w:t>
        </w:r>
      </w:hyperlink>
      <w:r w:rsidRPr="002432B7">
        <w:rPr>
          <w:sz w:val="22"/>
          <w:szCs w:val="22"/>
        </w:rPr>
        <w:t xml:space="preserve"> Федерального закона от 27 июля 2010 г.  №210-ФЗ «Об организации предоставления государственных и муниципальных услуг»;</w:t>
      </w:r>
      <w:proofErr w:type="gramEnd"/>
    </w:p>
    <w:p w:rsidR="002432B7" w:rsidRPr="002432B7" w:rsidRDefault="002432B7" w:rsidP="002432B7">
      <w:pPr>
        <w:ind w:firstLine="709"/>
        <w:jc w:val="both"/>
        <w:rPr>
          <w:sz w:val="22"/>
          <w:szCs w:val="22"/>
        </w:rPr>
      </w:pPr>
      <w:proofErr w:type="gramStart"/>
      <w:r w:rsidRPr="002432B7">
        <w:rPr>
          <w:sz w:val="22"/>
          <w:szCs w:val="22"/>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w:t>
      </w:r>
      <w:hyperlink r:id="rId39" w:history="1">
        <w:r w:rsidRPr="002432B7">
          <w:rPr>
            <w:sz w:val="22"/>
            <w:szCs w:val="22"/>
          </w:rPr>
          <w:t>части 1 статьи 7</w:t>
        </w:r>
      </w:hyperlink>
      <w:r w:rsidRPr="002432B7">
        <w:rPr>
          <w:sz w:val="22"/>
          <w:szCs w:val="22"/>
        </w:rPr>
        <w:t xml:space="preserve"> Федерального закона от 27 июля 2010 г.  №210-ФЗ «Об организации предоставления государственных и муниципальных услуг».</w:t>
      </w:r>
      <w:proofErr w:type="gramEnd"/>
      <w:r w:rsidRPr="002432B7">
        <w:rPr>
          <w:sz w:val="22"/>
          <w:szCs w:val="22"/>
        </w:rPr>
        <w:t xml:space="preserve"> </w:t>
      </w:r>
      <w:proofErr w:type="gramStart"/>
      <w:r w:rsidRPr="002432B7">
        <w:rPr>
          <w:sz w:val="22"/>
          <w:szCs w:val="22"/>
        </w:rPr>
        <w:t xml:space="preserve">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0" w:history="1">
        <w:r w:rsidRPr="002432B7">
          <w:rPr>
            <w:sz w:val="22"/>
            <w:szCs w:val="22"/>
          </w:rPr>
          <w:t>частью 1.3 статьи 16</w:t>
        </w:r>
      </w:hyperlink>
      <w:r w:rsidRPr="002432B7">
        <w:rPr>
          <w:sz w:val="22"/>
          <w:szCs w:val="22"/>
        </w:rPr>
        <w:t xml:space="preserve"> Федерального закона от 27 июля 2010 г.  №210-ФЗ «Об организации предоставления государственных и</w:t>
      </w:r>
      <w:proofErr w:type="gramEnd"/>
      <w:r w:rsidRPr="002432B7">
        <w:rPr>
          <w:sz w:val="22"/>
          <w:szCs w:val="22"/>
        </w:rPr>
        <w:t xml:space="preserve"> муниципальных услуг».</w:t>
      </w:r>
    </w:p>
    <w:p w:rsidR="002432B7" w:rsidRPr="002432B7" w:rsidRDefault="002432B7" w:rsidP="002432B7">
      <w:pPr>
        <w:ind w:firstLine="709"/>
        <w:jc w:val="both"/>
        <w:rPr>
          <w:sz w:val="22"/>
          <w:szCs w:val="22"/>
        </w:rPr>
      </w:pPr>
      <w:r>
        <w:rPr>
          <w:sz w:val="22"/>
          <w:szCs w:val="22"/>
        </w:rPr>
        <w:t>101</w:t>
      </w:r>
      <w:r w:rsidRPr="002432B7">
        <w:rPr>
          <w:sz w:val="22"/>
          <w:szCs w:val="22"/>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1" w:history="1">
        <w:r w:rsidRPr="002432B7">
          <w:rPr>
            <w:sz w:val="22"/>
            <w:szCs w:val="22"/>
          </w:rPr>
          <w:t>статьей 5.63</w:t>
        </w:r>
      </w:hyperlink>
      <w:r w:rsidRPr="002432B7">
        <w:rPr>
          <w:sz w:val="22"/>
          <w:szCs w:val="22"/>
        </w:rPr>
        <w:t xml:space="preserve"> Кодекса Российской Федерации об административных правонарушениях, или признаков состава преступления курирующий заместитель Главы </w:t>
      </w:r>
      <w:proofErr w:type="spellStart"/>
      <w:r w:rsidRPr="002432B7">
        <w:rPr>
          <w:sz w:val="22"/>
          <w:szCs w:val="22"/>
        </w:rPr>
        <w:t>Торбеевского</w:t>
      </w:r>
      <w:proofErr w:type="spellEnd"/>
      <w:r w:rsidRPr="002432B7">
        <w:rPr>
          <w:sz w:val="22"/>
          <w:szCs w:val="22"/>
        </w:rPr>
        <w:t xml:space="preserve"> муниципального района незамедлительно направляет соответствующие материалы в органы прокуратуры.</w:t>
      </w:r>
    </w:p>
    <w:p w:rsidR="002432B7" w:rsidRPr="002432B7" w:rsidRDefault="002432B7" w:rsidP="002432B7">
      <w:pPr>
        <w:ind w:firstLine="709"/>
        <w:jc w:val="both"/>
        <w:rPr>
          <w:sz w:val="22"/>
          <w:szCs w:val="22"/>
        </w:rPr>
      </w:pPr>
      <w:r>
        <w:rPr>
          <w:sz w:val="22"/>
          <w:szCs w:val="22"/>
        </w:rPr>
        <w:t>102</w:t>
      </w:r>
      <w:r w:rsidRPr="002432B7">
        <w:rPr>
          <w:sz w:val="22"/>
          <w:szCs w:val="22"/>
        </w:rPr>
        <w:t>. Жалоба, поступившая в уполномоченные на ее рассмотрение орган, предоставляющий муниципальную услугу, многофункциональный центр, привлекаемую организацию, учредителю многофункционального центра,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предоставляющим муниципальную  услугу, многофункциональным центром, привлекаемой организацией, учредителем многофункционального центра, уполномоченными на ее рассмотрение.</w:t>
      </w:r>
    </w:p>
    <w:p w:rsidR="002432B7" w:rsidRPr="002432B7" w:rsidRDefault="002432B7" w:rsidP="002432B7">
      <w:pPr>
        <w:ind w:firstLine="709"/>
        <w:jc w:val="both"/>
        <w:rPr>
          <w:sz w:val="22"/>
          <w:szCs w:val="22"/>
        </w:rPr>
      </w:pPr>
      <w:proofErr w:type="gramStart"/>
      <w:r w:rsidRPr="002432B7">
        <w:rPr>
          <w:sz w:val="22"/>
          <w:szCs w:val="22"/>
        </w:rPr>
        <w:t>В случае обжалования отказа органа, предоставляющего муниципальную услугу, его должностного лица, многофункционального центра, его должностного лица, работника, привлекаемой организации, ее работника в приеме документов у заявителя либо в исправлении допущенных опечаток и (или)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roofErr w:type="gramEnd"/>
    </w:p>
    <w:p w:rsidR="002432B7" w:rsidRPr="002432B7" w:rsidRDefault="002432B7" w:rsidP="002432B7">
      <w:pPr>
        <w:ind w:firstLine="709"/>
        <w:jc w:val="both"/>
        <w:rPr>
          <w:sz w:val="22"/>
          <w:szCs w:val="22"/>
        </w:rPr>
      </w:pPr>
      <w:r>
        <w:rPr>
          <w:sz w:val="22"/>
          <w:szCs w:val="22"/>
        </w:rPr>
        <w:t>103</w:t>
      </w:r>
      <w:r w:rsidRPr="002432B7">
        <w:rPr>
          <w:sz w:val="22"/>
          <w:szCs w:val="22"/>
        </w:rPr>
        <w:t xml:space="preserve">. </w:t>
      </w:r>
      <w:proofErr w:type="gramStart"/>
      <w:r w:rsidRPr="002432B7">
        <w:rPr>
          <w:sz w:val="22"/>
          <w:szCs w:val="22"/>
        </w:rPr>
        <w:t xml:space="preserve">По результатам рассмотрения жалобы в соответствии с </w:t>
      </w:r>
      <w:hyperlink r:id="rId42" w:history="1">
        <w:r w:rsidRPr="002432B7">
          <w:rPr>
            <w:sz w:val="22"/>
            <w:szCs w:val="22"/>
          </w:rPr>
          <w:t>частью 7 статьи 11.2</w:t>
        </w:r>
      </w:hyperlink>
      <w:r w:rsidRPr="002432B7">
        <w:rPr>
          <w:sz w:val="22"/>
          <w:szCs w:val="22"/>
        </w:rPr>
        <w:t xml:space="preserve"> Федерального закона от 27 июля 2010 г.  №210-ФЗ «Об организации предоставления государственных и муниципальных услуг» уполномоченный на ее рассмотрение орган, предоставляющий муниципальную услугу, многофункциональный центр, привлекаемая организация, учредитель многофункционального центра принимают решение об удовлетворении жалобы либо об отказе в ее удовлетворении. </w:t>
      </w:r>
      <w:proofErr w:type="gramEnd"/>
    </w:p>
    <w:p w:rsidR="002432B7" w:rsidRPr="002432B7" w:rsidRDefault="002432B7" w:rsidP="002432B7">
      <w:pPr>
        <w:ind w:firstLine="709"/>
        <w:jc w:val="both"/>
        <w:rPr>
          <w:sz w:val="22"/>
          <w:szCs w:val="22"/>
        </w:rPr>
      </w:pPr>
      <w:r w:rsidRPr="002432B7">
        <w:rPr>
          <w:sz w:val="22"/>
          <w:szCs w:val="22"/>
        </w:rPr>
        <w:lastRenderedPageBreak/>
        <w:t>При удовлетворении жалобы орган, предоставляющий муниципальную услугу, многофункциональный центр, привлекаемая организация, учредитель многофункционального центра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 Республики Мордовия.</w:t>
      </w:r>
    </w:p>
    <w:p w:rsidR="002432B7" w:rsidRPr="002432B7" w:rsidRDefault="002432B7" w:rsidP="002432B7">
      <w:pPr>
        <w:ind w:firstLine="709"/>
        <w:jc w:val="both"/>
        <w:rPr>
          <w:sz w:val="22"/>
          <w:szCs w:val="22"/>
        </w:rPr>
      </w:pPr>
      <w:r>
        <w:rPr>
          <w:sz w:val="22"/>
          <w:szCs w:val="22"/>
        </w:rPr>
        <w:t>104</w:t>
      </w:r>
      <w:r w:rsidRPr="002432B7">
        <w:rPr>
          <w:sz w:val="22"/>
          <w:szCs w:val="22"/>
        </w:rPr>
        <w:t xml:space="preserve">. 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w:t>
      </w:r>
      <w:hyperlink w:anchor="sub_165" w:history="1">
        <w:r w:rsidRPr="002432B7">
          <w:rPr>
            <w:sz w:val="22"/>
            <w:szCs w:val="22"/>
          </w:rPr>
          <w:t xml:space="preserve">абзаце пятом пункта </w:t>
        </w:r>
        <w:r w:rsidR="005D46BA">
          <w:rPr>
            <w:sz w:val="22"/>
            <w:szCs w:val="22"/>
          </w:rPr>
          <w:t>95</w:t>
        </w:r>
      </w:hyperlink>
      <w:r w:rsidRPr="002432B7">
        <w:rPr>
          <w:sz w:val="22"/>
          <w:szCs w:val="22"/>
        </w:rPr>
        <w:t xml:space="preserve"> настоящего раздела, ответ заявителю направляется посредством системы досудебного обжалования.</w:t>
      </w:r>
    </w:p>
    <w:p w:rsidR="002432B7" w:rsidRPr="002432B7" w:rsidRDefault="002432B7" w:rsidP="002432B7">
      <w:pPr>
        <w:ind w:firstLine="709"/>
        <w:jc w:val="both"/>
        <w:rPr>
          <w:sz w:val="22"/>
          <w:szCs w:val="22"/>
        </w:rPr>
      </w:pPr>
      <w:r w:rsidRPr="002432B7">
        <w:rPr>
          <w:sz w:val="22"/>
          <w:szCs w:val="22"/>
        </w:rPr>
        <w:t>1</w:t>
      </w:r>
      <w:r>
        <w:rPr>
          <w:sz w:val="22"/>
          <w:szCs w:val="22"/>
        </w:rPr>
        <w:t>0</w:t>
      </w:r>
      <w:r w:rsidRPr="002432B7">
        <w:rPr>
          <w:sz w:val="22"/>
          <w:szCs w:val="22"/>
        </w:rPr>
        <w:t>5. В ответе по результатам рассмотрения жалобы указываются:</w:t>
      </w:r>
    </w:p>
    <w:p w:rsidR="002432B7" w:rsidRPr="002432B7" w:rsidRDefault="002432B7" w:rsidP="002432B7">
      <w:pPr>
        <w:ind w:firstLine="709"/>
        <w:jc w:val="both"/>
        <w:rPr>
          <w:sz w:val="22"/>
          <w:szCs w:val="22"/>
        </w:rPr>
      </w:pPr>
      <w:bookmarkStart w:id="30" w:name="sub_1182"/>
      <w:proofErr w:type="gramStart"/>
      <w:r w:rsidRPr="002432B7">
        <w:rPr>
          <w:sz w:val="22"/>
          <w:szCs w:val="22"/>
        </w:rPr>
        <w:t>наименование органа, предоставляющего муниципальную услугу, многофункционального центра, привлекаемой организации, учредителя многофункционального центра, рассмотревшего жалобу, должность, фамилия, имя, отчество (при наличии) его должностного лица, принявшего решение по жалобе;</w:t>
      </w:r>
      <w:proofErr w:type="gramEnd"/>
    </w:p>
    <w:p w:rsidR="002432B7" w:rsidRPr="002432B7" w:rsidRDefault="002432B7" w:rsidP="002432B7">
      <w:pPr>
        <w:ind w:firstLine="709"/>
        <w:jc w:val="both"/>
        <w:rPr>
          <w:sz w:val="22"/>
          <w:szCs w:val="22"/>
        </w:rPr>
      </w:pPr>
      <w:bookmarkStart w:id="31" w:name="sub_1183"/>
      <w:bookmarkEnd w:id="30"/>
      <w:r w:rsidRPr="002432B7">
        <w:rPr>
          <w:sz w:val="22"/>
          <w:szCs w:val="22"/>
        </w:rPr>
        <w:t>номер, дата, место принятия решения, включая сведения о должностном лице, работнике, решение или действие (бездействие) которого обжалуется;</w:t>
      </w:r>
    </w:p>
    <w:bookmarkEnd w:id="31"/>
    <w:p w:rsidR="002432B7" w:rsidRPr="002432B7" w:rsidRDefault="002432B7" w:rsidP="002432B7">
      <w:pPr>
        <w:ind w:firstLine="709"/>
        <w:jc w:val="both"/>
        <w:rPr>
          <w:sz w:val="22"/>
          <w:szCs w:val="22"/>
        </w:rPr>
      </w:pPr>
      <w:r w:rsidRPr="002432B7">
        <w:rPr>
          <w:sz w:val="22"/>
          <w:szCs w:val="22"/>
        </w:rPr>
        <w:t>фамилия, имя, отчество (при наличии) или наименование заявителя;</w:t>
      </w:r>
    </w:p>
    <w:p w:rsidR="002432B7" w:rsidRPr="002432B7" w:rsidRDefault="002432B7" w:rsidP="002432B7">
      <w:pPr>
        <w:ind w:firstLine="709"/>
        <w:jc w:val="both"/>
        <w:rPr>
          <w:sz w:val="22"/>
          <w:szCs w:val="22"/>
        </w:rPr>
      </w:pPr>
      <w:r w:rsidRPr="002432B7">
        <w:rPr>
          <w:sz w:val="22"/>
          <w:szCs w:val="22"/>
        </w:rPr>
        <w:t>основания для принятия решения по жалобе;</w:t>
      </w:r>
    </w:p>
    <w:p w:rsidR="002432B7" w:rsidRPr="002432B7" w:rsidRDefault="002432B7" w:rsidP="002432B7">
      <w:pPr>
        <w:ind w:firstLine="709"/>
        <w:jc w:val="both"/>
        <w:rPr>
          <w:sz w:val="22"/>
          <w:szCs w:val="22"/>
        </w:rPr>
      </w:pPr>
      <w:r w:rsidRPr="002432B7">
        <w:rPr>
          <w:sz w:val="22"/>
          <w:szCs w:val="22"/>
        </w:rPr>
        <w:t>принятое по жалобе решение;</w:t>
      </w:r>
    </w:p>
    <w:p w:rsidR="002432B7" w:rsidRPr="002432B7" w:rsidRDefault="002432B7" w:rsidP="002432B7">
      <w:pPr>
        <w:ind w:firstLine="709"/>
        <w:jc w:val="both"/>
        <w:rPr>
          <w:sz w:val="22"/>
          <w:szCs w:val="22"/>
        </w:rPr>
      </w:pPr>
      <w:bookmarkStart w:id="32" w:name="sub_1187"/>
      <w:r w:rsidRPr="002432B7">
        <w:rPr>
          <w:sz w:val="22"/>
          <w:szCs w:val="22"/>
        </w:rPr>
        <w:t xml:space="preserve">в случае признания жалобы подлежащей удовлетворению -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43" w:history="1">
        <w:r w:rsidRPr="002432B7">
          <w:rPr>
            <w:sz w:val="22"/>
            <w:szCs w:val="22"/>
          </w:rPr>
          <w:t>частью 1.1 статьи 16</w:t>
        </w:r>
      </w:hyperlink>
      <w:r w:rsidRPr="002432B7">
        <w:rPr>
          <w:sz w:val="22"/>
          <w:szCs w:val="22"/>
        </w:rPr>
        <w:t xml:space="preserve"> Федерального закона от 27 июля 2010 г.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2432B7">
        <w:rPr>
          <w:sz w:val="22"/>
          <w:szCs w:val="22"/>
        </w:rPr>
        <w:t>неудобства</w:t>
      </w:r>
      <w:proofErr w:type="gramEnd"/>
      <w:r w:rsidRPr="002432B7">
        <w:rPr>
          <w:sz w:val="22"/>
          <w:szCs w:val="22"/>
        </w:rPr>
        <w:t xml:space="preserve"> и указывается информация о дальнейших </w:t>
      </w:r>
      <w:proofErr w:type="gramStart"/>
      <w:r w:rsidRPr="002432B7">
        <w:rPr>
          <w:sz w:val="22"/>
          <w:szCs w:val="22"/>
        </w:rPr>
        <w:t>действиях</w:t>
      </w:r>
      <w:proofErr w:type="gramEnd"/>
      <w:r w:rsidRPr="002432B7">
        <w:rPr>
          <w:sz w:val="22"/>
          <w:szCs w:val="22"/>
        </w:rPr>
        <w:t>, которые необходимо совершить заявителю в целях получения муниципальной услуги;</w:t>
      </w:r>
    </w:p>
    <w:p w:rsidR="002432B7" w:rsidRPr="002432B7" w:rsidRDefault="002432B7" w:rsidP="002432B7">
      <w:pPr>
        <w:ind w:firstLine="709"/>
        <w:jc w:val="both"/>
        <w:rPr>
          <w:sz w:val="22"/>
          <w:szCs w:val="22"/>
        </w:rPr>
      </w:pPr>
      <w:bookmarkStart w:id="33" w:name="sub_1188"/>
      <w:bookmarkEnd w:id="32"/>
      <w:r w:rsidRPr="002432B7">
        <w:rPr>
          <w:sz w:val="22"/>
          <w:szCs w:val="22"/>
        </w:rPr>
        <w:t xml:space="preserve">в случае признания </w:t>
      </w:r>
      <w:proofErr w:type="gramStart"/>
      <w:r w:rsidRPr="002432B7">
        <w:rPr>
          <w:sz w:val="22"/>
          <w:szCs w:val="22"/>
        </w:rPr>
        <w:t>жалобы</w:t>
      </w:r>
      <w:proofErr w:type="gramEnd"/>
      <w:r w:rsidRPr="002432B7">
        <w:rPr>
          <w:sz w:val="22"/>
          <w:szCs w:val="22"/>
        </w:rPr>
        <w:t xml:space="preserve"> не подлежащей удовлетворению - даются аргументированные разъяснения о причинах принятого решения, а также информация о порядке обжалования принятого решения.</w:t>
      </w:r>
    </w:p>
    <w:bookmarkEnd w:id="33"/>
    <w:p w:rsidR="002432B7" w:rsidRPr="002432B7" w:rsidRDefault="002432B7" w:rsidP="002432B7">
      <w:pPr>
        <w:ind w:firstLine="709"/>
        <w:jc w:val="both"/>
        <w:rPr>
          <w:sz w:val="22"/>
          <w:szCs w:val="22"/>
        </w:rPr>
      </w:pPr>
      <w:r>
        <w:rPr>
          <w:sz w:val="22"/>
          <w:szCs w:val="22"/>
        </w:rPr>
        <w:t>106</w:t>
      </w:r>
      <w:r w:rsidRPr="002432B7">
        <w:rPr>
          <w:sz w:val="22"/>
          <w:szCs w:val="22"/>
        </w:rPr>
        <w:t xml:space="preserve">. Ответ по результатам рассмотрения жалобы подписывается курирующим заместителем Главы </w:t>
      </w:r>
      <w:proofErr w:type="spellStart"/>
      <w:r w:rsidRPr="002432B7">
        <w:rPr>
          <w:sz w:val="22"/>
          <w:szCs w:val="22"/>
        </w:rPr>
        <w:t>Торбеевского</w:t>
      </w:r>
      <w:proofErr w:type="spellEnd"/>
      <w:r w:rsidRPr="002432B7">
        <w:rPr>
          <w:sz w:val="22"/>
          <w:szCs w:val="22"/>
        </w:rPr>
        <w:t xml:space="preserve"> муниципального района, уполномоченным на рассмотрение жалобы должностным лицом многофункционального центра, учредителя многофункционального центра, работником привлекаемой организации.</w:t>
      </w:r>
    </w:p>
    <w:p w:rsidR="002432B7" w:rsidRPr="002432B7" w:rsidRDefault="002432B7" w:rsidP="002432B7">
      <w:pPr>
        <w:ind w:firstLine="709"/>
        <w:jc w:val="both"/>
        <w:rPr>
          <w:sz w:val="22"/>
          <w:szCs w:val="22"/>
        </w:rPr>
      </w:pPr>
      <w:proofErr w:type="gramStart"/>
      <w:r w:rsidRPr="002432B7">
        <w:rPr>
          <w:sz w:val="22"/>
          <w:szCs w:val="22"/>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44" w:history="1">
        <w:r w:rsidRPr="002432B7">
          <w:rPr>
            <w:sz w:val="22"/>
            <w:szCs w:val="22"/>
          </w:rPr>
          <w:t>электронной подписью</w:t>
        </w:r>
      </w:hyperlink>
      <w:r w:rsidRPr="002432B7">
        <w:rPr>
          <w:sz w:val="22"/>
          <w:szCs w:val="22"/>
        </w:rPr>
        <w:t xml:space="preserve"> курирующего заместителя Главы </w:t>
      </w:r>
      <w:proofErr w:type="spellStart"/>
      <w:r w:rsidRPr="002432B7">
        <w:rPr>
          <w:sz w:val="22"/>
          <w:szCs w:val="22"/>
        </w:rPr>
        <w:t>Торбеевского</w:t>
      </w:r>
      <w:proofErr w:type="spellEnd"/>
      <w:r w:rsidRPr="002432B7">
        <w:rPr>
          <w:sz w:val="22"/>
          <w:szCs w:val="22"/>
        </w:rPr>
        <w:t xml:space="preserve"> муниципального района,  уполномоченного на рассмотрение жалобы должностного лица многофункционального центра, учредителя многофункционального центра и (или) уполномоченной на рассмотрение жалобы привлекаемой организации, уполномоченного на рассмотрение жалобы работника привлекаемой организации, вид которой</w:t>
      </w:r>
      <w:proofErr w:type="gramEnd"/>
      <w:r w:rsidRPr="002432B7">
        <w:rPr>
          <w:sz w:val="22"/>
          <w:szCs w:val="22"/>
        </w:rPr>
        <w:t xml:space="preserve"> </w:t>
      </w:r>
      <w:proofErr w:type="gramStart"/>
      <w:r w:rsidRPr="002432B7">
        <w:rPr>
          <w:sz w:val="22"/>
          <w:szCs w:val="22"/>
        </w:rPr>
        <w:t>установлен</w:t>
      </w:r>
      <w:proofErr w:type="gramEnd"/>
      <w:r w:rsidRPr="002432B7">
        <w:rPr>
          <w:sz w:val="22"/>
          <w:szCs w:val="22"/>
        </w:rPr>
        <w:t xml:space="preserve"> законодательством Российской Федерации.</w:t>
      </w:r>
    </w:p>
    <w:p w:rsidR="002432B7" w:rsidRPr="002432B7" w:rsidRDefault="002432B7" w:rsidP="002432B7">
      <w:pPr>
        <w:ind w:firstLine="709"/>
        <w:jc w:val="both"/>
        <w:rPr>
          <w:sz w:val="22"/>
          <w:szCs w:val="22"/>
        </w:rPr>
      </w:pPr>
      <w:r>
        <w:rPr>
          <w:sz w:val="22"/>
          <w:szCs w:val="22"/>
        </w:rPr>
        <w:t>107</w:t>
      </w:r>
      <w:r w:rsidRPr="002432B7">
        <w:rPr>
          <w:sz w:val="22"/>
          <w:szCs w:val="22"/>
        </w:rPr>
        <w:t>.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отказывают в удовлетворении жалобы в следующих случаях:</w:t>
      </w:r>
    </w:p>
    <w:p w:rsidR="002432B7" w:rsidRPr="002432B7" w:rsidRDefault="002432B7" w:rsidP="002432B7">
      <w:pPr>
        <w:ind w:firstLine="709"/>
        <w:jc w:val="both"/>
        <w:rPr>
          <w:sz w:val="22"/>
          <w:szCs w:val="22"/>
        </w:rPr>
      </w:pPr>
      <w:r w:rsidRPr="002432B7">
        <w:rPr>
          <w:sz w:val="22"/>
          <w:szCs w:val="22"/>
        </w:rPr>
        <w:t>наличие вступившего в законную силу решения суда, арбитражного суда по жалобе о том же предмете и по тем же основаниям;</w:t>
      </w:r>
    </w:p>
    <w:p w:rsidR="002432B7" w:rsidRPr="002432B7" w:rsidRDefault="002432B7" w:rsidP="002432B7">
      <w:pPr>
        <w:ind w:firstLine="709"/>
        <w:jc w:val="both"/>
        <w:rPr>
          <w:sz w:val="22"/>
          <w:szCs w:val="22"/>
        </w:rPr>
      </w:pPr>
      <w:r w:rsidRPr="002432B7">
        <w:rPr>
          <w:sz w:val="22"/>
          <w:szCs w:val="22"/>
        </w:rPr>
        <w:t>подача жалобы лицом, полномочия которого не подтверждены в порядке, установленном законодательством Российской Федерации;</w:t>
      </w:r>
    </w:p>
    <w:p w:rsidR="002432B7" w:rsidRPr="002432B7" w:rsidRDefault="002432B7" w:rsidP="002432B7">
      <w:pPr>
        <w:ind w:firstLine="709"/>
        <w:jc w:val="both"/>
        <w:rPr>
          <w:sz w:val="22"/>
          <w:szCs w:val="22"/>
        </w:rPr>
      </w:pPr>
      <w:r w:rsidRPr="002432B7">
        <w:rPr>
          <w:sz w:val="22"/>
          <w:szCs w:val="22"/>
        </w:rPr>
        <w:t>наличие решения по жалобе, принятого ранее в соответствии с требованиями настоящего раздела в отношении того же заявителя и по тому же предмету жалобы.</w:t>
      </w:r>
    </w:p>
    <w:p w:rsidR="002432B7" w:rsidRPr="002432B7" w:rsidRDefault="002432B7" w:rsidP="002432B7">
      <w:pPr>
        <w:ind w:firstLine="709"/>
        <w:jc w:val="both"/>
        <w:rPr>
          <w:sz w:val="22"/>
          <w:szCs w:val="22"/>
        </w:rPr>
      </w:pPr>
      <w:r>
        <w:rPr>
          <w:sz w:val="22"/>
          <w:szCs w:val="22"/>
        </w:rPr>
        <w:t>108</w:t>
      </w:r>
      <w:r w:rsidRPr="002432B7">
        <w:rPr>
          <w:sz w:val="22"/>
          <w:szCs w:val="22"/>
        </w:rPr>
        <w:t>.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вправе оставить жалобу без ответа в следующих случаях:</w:t>
      </w:r>
    </w:p>
    <w:p w:rsidR="002432B7" w:rsidRPr="002432B7" w:rsidRDefault="002432B7" w:rsidP="002432B7">
      <w:pPr>
        <w:ind w:firstLine="709"/>
        <w:jc w:val="both"/>
        <w:rPr>
          <w:sz w:val="22"/>
          <w:szCs w:val="22"/>
        </w:rPr>
      </w:pPr>
      <w:bookmarkStart w:id="34" w:name="sub_1212"/>
      <w:r w:rsidRPr="002432B7">
        <w:rPr>
          <w:sz w:val="22"/>
          <w:szCs w:val="22"/>
        </w:rPr>
        <w:t>наличие в жалобе нецензурных либо оскорбительных выражений, угроз жизни, здоровью и имуществу должностного лица, работника, а также членов его семьи;</w:t>
      </w:r>
    </w:p>
    <w:bookmarkEnd w:id="34"/>
    <w:p w:rsidR="002432B7" w:rsidRPr="002432B7" w:rsidRDefault="002432B7" w:rsidP="002432B7">
      <w:pPr>
        <w:ind w:firstLine="709"/>
        <w:jc w:val="both"/>
        <w:rPr>
          <w:sz w:val="22"/>
          <w:szCs w:val="22"/>
        </w:rPr>
      </w:pPr>
      <w:r w:rsidRPr="002432B7">
        <w:rPr>
          <w:sz w:val="22"/>
          <w:szCs w:val="22"/>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2432B7" w:rsidRPr="002432B7" w:rsidRDefault="002432B7" w:rsidP="002432B7">
      <w:pPr>
        <w:ind w:firstLine="709"/>
        <w:jc w:val="both"/>
        <w:rPr>
          <w:sz w:val="22"/>
          <w:szCs w:val="22"/>
        </w:rPr>
      </w:pPr>
      <w:r>
        <w:rPr>
          <w:sz w:val="22"/>
          <w:szCs w:val="22"/>
        </w:rPr>
        <w:t>109</w:t>
      </w:r>
      <w:r w:rsidRPr="002432B7">
        <w:rPr>
          <w:sz w:val="22"/>
          <w:szCs w:val="22"/>
        </w:rPr>
        <w:t>.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сообщают заявителю об оставлении жалобы без ответа в течение 3 рабочих дней со дня регистрации жалобы».</w:t>
      </w:r>
    </w:p>
    <w:p w:rsidR="00B87A1C" w:rsidRPr="0047618D" w:rsidRDefault="00B87A1C">
      <w:pPr>
        <w:pStyle w:val="ConsPlusNormal"/>
        <w:jc w:val="center"/>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p>
    <w:p w:rsidR="00B87A1C" w:rsidRPr="0047618D" w:rsidRDefault="003A2385">
      <w:pPr>
        <w:pStyle w:val="ConsPlusNormal"/>
        <w:jc w:val="center"/>
        <w:outlineLvl w:val="2"/>
        <w:rPr>
          <w:rFonts w:ascii="Times New Roman" w:hAnsi="Times New Roman" w:cs="Times New Roman"/>
        </w:rPr>
      </w:pPr>
      <w:r w:rsidRPr="0047618D">
        <w:rPr>
          <w:rFonts w:ascii="Times New Roman" w:hAnsi="Times New Roman" w:cs="Times New Roman"/>
        </w:rPr>
        <w:t xml:space="preserve">ПОДРАЗДЕЛ 2. ПОРЯДОК </w:t>
      </w:r>
      <w:proofErr w:type="gramStart"/>
      <w:r w:rsidRPr="0047618D">
        <w:rPr>
          <w:rFonts w:ascii="Times New Roman" w:hAnsi="Times New Roman" w:cs="Times New Roman"/>
        </w:rPr>
        <w:t>ДОСУДЕБНОГО</w:t>
      </w:r>
      <w:proofErr w:type="gramEnd"/>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(ВНЕСУДЕБНОГО</w:t>
      </w:r>
      <w:r w:rsidR="00B87A1C" w:rsidRPr="0047618D">
        <w:rPr>
          <w:rFonts w:ascii="Times New Roman" w:hAnsi="Times New Roman" w:cs="Times New Roman"/>
        </w:rPr>
        <w:t>) ОБЖАЛОВАНИЯ</w:t>
      </w:r>
    </w:p>
    <w:p w:rsidR="00B87A1C" w:rsidRPr="0047618D" w:rsidRDefault="00B87A1C">
      <w:pPr>
        <w:pStyle w:val="ConsPlusNormal"/>
        <w:jc w:val="center"/>
        <w:rPr>
          <w:rFonts w:ascii="Times New Roman" w:hAnsi="Times New Roman" w:cs="Times New Roman"/>
        </w:rPr>
      </w:pPr>
    </w:p>
    <w:p w:rsidR="00B87A1C" w:rsidRPr="0047618D" w:rsidRDefault="002432B7">
      <w:pPr>
        <w:pStyle w:val="ConsPlusNormal"/>
        <w:ind w:firstLine="540"/>
        <w:jc w:val="both"/>
        <w:rPr>
          <w:rFonts w:ascii="Times New Roman" w:hAnsi="Times New Roman" w:cs="Times New Roman"/>
        </w:rPr>
      </w:pPr>
      <w:r>
        <w:rPr>
          <w:rFonts w:ascii="Times New Roman" w:hAnsi="Times New Roman" w:cs="Times New Roman"/>
        </w:rPr>
        <w:t>110</w:t>
      </w:r>
      <w:r w:rsidR="00B87A1C" w:rsidRPr="0047618D">
        <w:rPr>
          <w:rFonts w:ascii="Times New Roman" w:hAnsi="Times New Roman" w:cs="Times New Roman"/>
        </w:rPr>
        <w:t xml:space="preserve">. Жалоба в Администрацию подается в письменной или в электронной форме. </w:t>
      </w:r>
      <w:proofErr w:type="gramStart"/>
      <w:r w:rsidR="00B87A1C" w:rsidRPr="0047618D">
        <w:rPr>
          <w:rFonts w:ascii="Times New Roman" w:hAnsi="Times New Roman" w:cs="Times New Roman"/>
        </w:rPr>
        <w:t>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 или через официальный сайт Администрации и Портал государственных и муниципальных услуг (функций) Республики Мордовия, а также может быть принята от заявителя на личном приеме должностными лицами Администрации.</w:t>
      </w:r>
      <w:proofErr w:type="gramEnd"/>
    </w:p>
    <w:p w:rsidR="00B87A1C" w:rsidRPr="0047618D" w:rsidRDefault="002432B7">
      <w:pPr>
        <w:pStyle w:val="ConsPlusNormal"/>
        <w:spacing w:before="220"/>
        <w:ind w:firstLine="540"/>
        <w:jc w:val="both"/>
        <w:rPr>
          <w:rFonts w:ascii="Times New Roman" w:hAnsi="Times New Roman" w:cs="Times New Roman"/>
        </w:rPr>
      </w:pPr>
      <w:r>
        <w:rPr>
          <w:rFonts w:ascii="Times New Roman" w:hAnsi="Times New Roman" w:cs="Times New Roman"/>
        </w:rPr>
        <w:t>111</w:t>
      </w:r>
      <w:r w:rsidR="00B87A1C" w:rsidRPr="0047618D">
        <w:rPr>
          <w:rFonts w:ascii="Times New Roman" w:hAnsi="Times New Roman" w:cs="Times New Roman"/>
        </w:rPr>
        <w:t>. Особенности подачи и рассмотрения жалоб на решения и действия (бездействие) Администрац</w:t>
      </w:r>
      <w:proofErr w:type="gramStart"/>
      <w:r w:rsidR="00B87A1C" w:rsidRPr="0047618D">
        <w:rPr>
          <w:rFonts w:ascii="Times New Roman" w:hAnsi="Times New Roman" w:cs="Times New Roman"/>
        </w:rPr>
        <w:t>ии и ее</w:t>
      </w:r>
      <w:proofErr w:type="gramEnd"/>
      <w:r w:rsidR="00B87A1C" w:rsidRPr="0047618D">
        <w:rPr>
          <w:rFonts w:ascii="Times New Roman" w:hAnsi="Times New Roman" w:cs="Times New Roman"/>
        </w:rPr>
        <w:t xml:space="preserve"> должностных лиц устанавливаются муниципальными правовыми актами.</w:t>
      </w:r>
    </w:p>
    <w:p w:rsidR="00B87A1C" w:rsidRPr="0047618D" w:rsidRDefault="002432B7">
      <w:pPr>
        <w:pStyle w:val="ConsPlusNormal"/>
        <w:spacing w:before="220"/>
        <w:ind w:firstLine="540"/>
        <w:jc w:val="both"/>
        <w:rPr>
          <w:rFonts w:ascii="Times New Roman" w:hAnsi="Times New Roman" w:cs="Times New Roman"/>
        </w:rPr>
      </w:pPr>
      <w:r>
        <w:rPr>
          <w:rFonts w:ascii="Times New Roman" w:hAnsi="Times New Roman" w:cs="Times New Roman"/>
        </w:rPr>
        <w:t>112</w:t>
      </w:r>
      <w:r w:rsidR="00B87A1C" w:rsidRPr="0047618D">
        <w:rPr>
          <w:rFonts w:ascii="Times New Roman" w:hAnsi="Times New Roman" w:cs="Times New Roman"/>
        </w:rPr>
        <w:t>. Жалоба должна содержать:</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B87A1C" w:rsidRPr="0047618D" w:rsidRDefault="00B87A1C">
      <w:pPr>
        <w:pStyle w:val="ConsPlusNormal"/>
        <w:spacing w:before="220"/>
        <w:ind w:firstLine="540"/>
        <w:jc w:val="both"/>
        <w:rPr>
          <w:rFonts w:ascii="Times New Roman" w:hAnsi="Times New Roman" w:cs="Times New Roman"/>
        </w:rPr>
      </w:pPr>
      <w:proofErr w:type="gramStart"/>
      <w:r w:rsidRPr="0047618D">
        <w:rPr>
          <w:rFonts w:ascii="Times New Roman" w:hAnsi="Times New Roman" w:cs="Times New Roman"/>
        </w:rPr>
        <w:t>- 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сведения об обжалуемых решениях и действиях (бездействии) Администрации;</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B87A1C" w:rsidRPr="0047618D" w:rsidRDefault="002432B7">
      <w:pPr>
        <w:pStyle w:val="ConsPlusNormal"/>
        <w:spacing w:before="220"/>
        <w:ind w:firstLine="540"/>
        <w:jc w:val="both"/>
        <w:rPr>
          <w:rFonts w:ascii="Times New Roman" w:hAnsi="Times New Roman" w:cs="Times New Roman"/>
        </w:rPr>
      </w:pPr>
      <w:r>
        <w:rPr>
          <w:rFonts w:ascii="Times New Roman" w:hAnsi="Times New Roman" w:cs="Times New Roman"/>
        </w:rPr>
        <w:t>113</w:t>
      </w:r>
      <w:r w:rsidR="00B87A1C" w:rsidRPr="0047618D">
        <w:rPr>
          <w:rFonts w:ascii="Times New Roman" w:hAnsi="Times New Roman" w:cs="Times New Roman"/>
        </w:rPr>
        <w:t>.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B87A1C" w:rsidRPr="0047618D" w:rsidRDefault="002432B7">
      <w:pPr>
        <w:pStyle w:val="ConsPlusNormal"/>
        <w:spacing w:before="220"/>
        <w:ind w:firstLine="540"/>
        <w:jc w:val="both"/>
        <w:rPr>
          <w:rFonts w:ascii="Times New Roman" w:hAnsi="Times New Roman" w:cs="Times New Roman"/>
        </w:rPr>
      </w:pPr>
      <w:r>
        <w:rPr>
          <w:rFonts w:ascii="Times New Roman" w:hAnsi="Times New Roman" w:cs="Times New Roman"/>
        </w:rPr>
        <w:t>114</w:t>
      </w:r>
      <w:r w:rsidR="00B87A1C" w:rsidRPr="0047618D">
        <w:rPr>
          <w:rFonts w:ascii="Times New Roman" w:hAnsi="Times New Roman" w:cs="Times New Roman"/>
        </w:rPr>
        <w:t>. По результатам рассмотрения жалобы Администрация принимает одно из следующих решений:</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w:t>
      </w:r>
    </w:p>
    <w:p w:rsidR="00B87A1C" w:rsidRPr="0047618D" w:rsidRDefault="00B87A1C">
      <w:pPr>
        <w:pStyle w:val="ConsPlusNormal"/>
        <w:spacing w:before="220"/>
        <w:ind w:firstLine="540"/>
        <w:jc w:val="both"/>
        <w:rPr>
          <w:rFonts w:ascii="Times New Roman" w:hAnsi="Times New Roman" w:cs="Times New Roman"/>
        </w:rPr>
      </w:pPr>
      <w:r w:rsidRPr="0047618D">
        <w:rPr>
          <w:rFonts w:ascii="Times New Roman" w:hAnsi="Times New Roman" w:cs="Times New Roman"/>
        </w:rPr>
        <w:t>- отказывает в удовлетворении жалобы.</w:t>
      </w:r>
    </w:p>
    <w:p w:rsidR="00B87A1C" w:rsidRPr="0047618D" w:rsidRDefault="002432B7">
      <w:pPr>
        <w:pStyle w:val="ConsPlusNormal"/>
        <w:spacing w:before="220"/>
        <w:ind w:firstLine="540"/>
        <w:jc w:val="both"/>
        <w:rPr>
          <w:rFonts w:ascii="Times New Roman" w:hAnsi="Times New Roman" w:cs="Times New Roman"/>
        </w:rPr>
      </w:pPr>
      <w:r>
        <w:rPr>
          <w:rFonts w:ascii="Times New Roman" w:hAnsi="Times New Roman" w:cs="Times New Roman"/>
        </w:rPr>
        <w:t>115</w:t>
      </w:r>
      <w:r w:rsidR="00B87A1C" w:rsidRPr="0047618D">
        <w:rPr>
          <w:rFonts w:ascii="Times New Roman" w:hAnsi="Times New Roman" w:cs="Times New Roman"/>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87A1C" w:rsidRPr="0047618D" w:rsidRDefault="002432B7">
      <w:pPr>
        <w:pStyle w:val="ConsPlusNormal"/>
        <w:spacing w:before="220"/>
        <w:ind w:firstLine="540"/>
        <w:jc w:val="both"/>
        <w:rPr>
          <w:rFonts w:ascii="Times New Roman" w:hAnsi="Times New Roman" w:cs="Times New Roman"/>
        </w:rPr>
      </w:pPr>
      <w:r>
        <w:rPr>
          <w:rFonts w:ascii="Times New Roman" w:hAnsi="Times New Roman" w:cs="Times New Roman"/>
        </w:rPr>
        <w:t>116</w:t>
      </w:r>
      <w:r w:rsidR="00B87A1C" w:rsidRPr="0047618D">
        <w:rPr>
          <w:rFonts w:ascii="Times New Roman" w:hAnsi="Times New Roman" w:cs="Times New Roman"/>
        </w:rPr>
        <w:t>.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312665" w:rsidRPr="0047618D" w:rsidRDefault="002432B7" w:rsidP="004845F1">
      <w:pPr>
        <w:pStyle w:val="ConsPlusNormal"/>
        <w:spacing w:before="220"/>
        <w:ind w:firstLine="540"/>
        <w:jc w:val="both"/>
        <w:rPr>
          <w:rFonts w:ascii="Times New Roman" w:hAnsi="Times New Roman" w:cs="Times New Roman"/>
        </w:rPr>
      </w:pPr>
      <w:r>
        <w:rPr>
          <w:rFonts w:ascii="Times New Roman" w:hAnsi="Times New Roman" w:cs="Times New Roman"/>
        </w:rPr>
        <w:t>117</w:t>
      </w:r>
      <w:r w:rsidR="00B87A1C" w:rsidRPr="0047618D">
        <w:rPr>
          <w:rFonts w:ascii="Times New Roman" w:hAnsi="Times New Roman" w:cs="Times New Roman"/>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4845F1" w:rsidRDefault="004845F1">
      <w:pPr>
        <w:pStyle w:val="ConsPlusNormal"/>
        <w:jc w:val="right"/>
        <w:rPr>
          <w:rFonts w:ascii="Times New Roman" w:hAnsi="Times New Roman" w:cs="Times New Roman"/>
        </w:rPr>
        <w:sectPr w:rsidR="004845F1" w:rsidSect="001D10FD">
          <w:pgSz w:w="11906" w:h="16838"/>
          <w:pgMar w:top="568" w:right="850" w:bottom="284" w:left="1701" w:header="708" w:footer="708" w:gutter="0"/>
          <w:cols w:space="708"/>
          <w:docGrid w:linePitch="360"/>
        </w:sectPr>
      </w:pPr>
    </w:p>
    <w:p w:rsidR="00B87A1C" w:rsidRPr="0047618D" w:rsidRDefault="00B87A1C">
      <w:pPr>
        <w:pStyle w:val="ConsPlusNormal"/>
        <w:jc w:val="right"/>
        <w:outlineLvl w:val="1"/>
        <w:rPr>
          <w:rFonts w:ascii="Times New Roman" w:hAnsi="Times New Roman" w:cs="Times New Roman"/>
        </w:rPr>
      </w:pPr>
      <w:bookmarkStart w:id="35" w:name="P353"/>
      <w:bookmarkEnd w:id="35"/>
      <w:r w:rsidRPr="0047618D">
        <w:rPr>
          <w:rFonts w:ascii="Times New Roman" w:hAnsi="Times New Roman" w:cs="Times New Roman"/>
        </w:rPr>
        <w:lastRenderedPageBreak/>
        <w:t>Приложение 1</w:t>
      </w:r>
    </w:p>
    <w:p w:rsidR="00B87A1C" w:rsidRPr="0047618D" w:rsidRDefault="00B87A1C">
      <w:pPr>
        <w:pStyle w:val="ConsPlusNormal"/>
        <w:jc w:val="right"/>
        <w:rPr>
          <w:rFonts w:ascii="Times New Roman" w:hAnsi="Times New Roman" w:cs="Times New Roman"/>
        </w:rPr>
      </w:pPr>
      <w:r w:rsidRPr="0047618D">
        <w:rPr>
          <w:rFonts w:ascii="Times New Roman" w:hAnsi="Times New Roman" w:cs="Times New Roman"/>
        </w:rPr>
        <w:t>к Регламенту</w:t>
      </w:r>
    </w:p>
    <w:p w:rsidR="00B87A1C" w:rsidRPr="0047618D" w:rsidRDefault="00B87A1C">
      <w:pPr>
        <w:pStyle w:val="ConsPlusNormal"/>
        <w:jc w:val="right"/>
        <w:rPr>
          <w:rFonts w:ascii="Times New Roman" w:hAnsi="Times New Roman" w:cs="Times New Roman"/>
        </w:rPr>
      </w:pPr>
    </w:p>
    <w:p w:rsidR="00B87A1C" w:rsidRPr="0047618D" w:rsidRDefault="003A2385">
      <w:pPr>
        <w:pStyle w:val="ConsPlusNormal"/>
        <w:jc w:val="center"/>
        <w:outlineLvl w:val="2"/>
        <w:rPr>
          <w:rFonts w:ascii="Times New Roman" w:hAnsi="Times New Roman" w:cs="Times New Roman"/>
        </w:rPr>
      </w:pPr>
      <w:r w:rsidRPr="0047618D">
        <w:rPr>
          <w:rFonts w:ascii="Times New Roman" w:hAnsi="Times New Roman" w:cs="Times New Roman"/>
        </w:rPr>
        <w:t>БЛОК-СХЕМА</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ПРЕДОСТАВЛЕНИЯ МУНИЦИПАЛЬНОЙ УСЛУГИ ПО ВЫДАЧЕ</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РАЗРЕШЕНИЙ НА ПРАВО ОРГАНИЗАЦИИ РОЗНИЧНЫХ РЫНКОВ</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 xml:space="preserve">НА ТЕРРИТОРИИ ТОРБЕЕВСКОГО </w:t>
      </w:r>
      <w:proofErr w:type="gramStart"/>
      <w:r w:rsidRPr="0047618D">
        <w:rPr>
          <w:rFonts w:ascii="Times New Roman" w:hAnsi="Times New Roman" w:cs="Times New Roman"/>
        </w:rPr>
        <w:t>МУНИЦИПАЛЬНОГО</w:t>
      </w:r>
      <w:proofErr w:type="gramEnd"/>
      <w:r w:rsidRPr="0047618D">
        <w:rPr>
          <w:rFonts w:ascii="Times New Roman" w:hAnsi="Times New Roman" w:cs="Times New Roman"/>
        </w:rPr>
        <w:t xml:space="preserve"> РАЙОНАК</w:t>
      </w:r>
    </w:p>
    <w:p w:rsidR="00B87A1C" w:rsidRDefault="00B87A1C">
      <w:pPr>
        <w:pStyle w:val="ConsPlusNormal"/>
        <w:jc w:val="center"/>
        <w:rPr>
          <w:rFonts w:ascii="Times New Roman" w:hAnsi="Times New Roman" w:cs="Times New Roman"/>
        </w:rPr>
      </w:pPr>
    </w:p>
    <w:p w:rsidR="00456D8E" w:rsidRDefault="00456D8E">
      <w:pPr>
        <w:pStyle w:val="ConsPlusNormal"/>
        <w:jc w:val="center"/>
        <w:rPr>
          <w:rFonts w:ascii="Times New Roman" w:hAnsi="Times New Roman" w:cs="Times New Roman"/>
        </w:rPr>
      </w:pPr>
      <w:r>
        <w:rPr>
          <w:rFonts w:ascii="Times New Roman" w:hAnsi="Times New Roman" w:cs="Times New Roman"/>
          <w:noProof/>
        </w:rPr>
        <w:pict>
          <v:roundrect id="_x0000_s1026" style="position:absolute;left:0;text-align:left;margin-left:10.95pt;margin-top:.9pt;width:441.75pt;height:31.5pt;z-index:251636224" arcsize="10923f">
            <v:textbox>
              <w:txbxContent>
                <w:p w:rsidR="00456D8E" w:rsidRDefault="00456D8E" w:rsidP="00456D8E">
                  <w:pPr>
                    <w:jc w:val="center"/>
                  </w:pPr>
                  <w:r w:rsidRPr="0047618D">
                    <w:t>Прием, проверка и регистрация от заявителя документов и заявления на</w:t>
                  </w:r>
                  <w:r w:rsidRPr="00456D8E">
                    <w:t xml:space="preserve"> </w:t>
                  </w:r>
                  <w:r w:rsidRPr="0047618D">
                    <w:t>выдачу разрешения на право организации розничного рынка и передача их в</w:t>
                  </w:r>
                  <w:r>
                    <w:t xml:space="preserve"> </w:t>
                  </w:r>
                  <w:r w:rsidRPr="0047618D">
                    <w:t>Управление</w:t>
                  </w:r>
                  <w:r>
                    <w:t xml:space="preserve"> (</w:t>
                  </w:r>
                  <w:r w:rsidRPr="0047618D">
                    <w:t>1 день</w:t>
                  </w:r>
                  <w:r>
                    <w:t>)</w:t>
                  </w:r>
                </w:p>
              </w:txbxContent>
            </v:textbox>
          </v:roundrect>
        </w:pict>
      </w:r>
    </w:p>
    <w:p w:rsidR="00456D8E" w:rsidRDefault="00456D8E">
      <w:pPr>
        <w:pStyle w:val="ConsPlusNormal"/>
        <w:jc w:val="center"/>
        <w:rPr>
          <w:rFonts w:ascii="Times New Roman" w:hAnsi="Times New Roman" w:cs="Times New Roman"/>
        </w:rPr>
      </w:pPr>
    </w:p>
    <w:p w:rsidR="00456D8E" w:rsidRDefault="00456D8E">
      <w:pPr>
        <w:pStyle w:val="ConsPlusNormal"/>
        <w:jc w:val="center"/>
        <w:rPr>
          <w:rFonts w:ascii="Times New Roman" w:hAnsi="Times New Roman" w:cs="Times New Roman"/>
        </w:rPr>
      </w:pPr>
      <w:r>
        <w:rPr>
          <w:rFonts w:ascii="Times New Roman" w:hAnsi="Times New Roman" w:cs="Times New Roman"/>
          <w:noProof/>
        </w:rPr>
        <w:pict>
          <v:shapetype id="_x0000_t32" coordsize="21600,21600" o:spt="32" o:oned="t" path="m,l21600,21600e" filled="f">
            <v:path arrowok="t" fillok="f" o:connecttype="none"/>
            <o:lock v:ext="edit" shapetype="t"/>
          </v:shapetype>
          <v:shape id="_x0000_s1027" type="#_x0000_t32" style="position:absolute;left:0;text-align:left;margin-left:232.2pt;margin-top:7.1pt;width:0;height:24pt;z-index:251637248" o:connectortype="straight">
            <v:stroke endarrow="block"/>
          </v:shape>
        </w:pict>
      </w:r>
    </w:p>
    <w:p w:rsidR="00456D8E" w:rsidRDefault="00456D8E">
      <w:pPr>
        <w:pStyle w:val="ConsPlusNormal"/>
        <w:jc w:val="center"/>
        <w:rPr>
          <w:rFonts w:ascii="Times New Roman" w:hAnsi="Times New Roman" w:cs="Times New Roman"/>
        </w:rPr>
      </w:pPr>
    </w:p>
    <w:p w:rsidR="00456D8E" w:rsidRDefault="00456D8E">
      <w:pPr>
        <w:pStyle w:val="ConsPlusNormal"/>
        <w:jc w:val="center"/>
        <w:rPr>
          <w:rFonts w:ascii="Times New Roman" w:hAnsi="Times New Roman" w:cs="Times New Roman"/>
        </w:rPr>
      </w:pPr>
      <w:r>
        <w:rPr>
          <w:rFonts w:ascii="Times New Roman" w:hAnsi="Times New Roman" w:cs="Times New Roman"/>
          <w:noProof/>
        </w:rPr>
        <w:pict>
          <v:roundrect id="_x0000_s1028" style="position:absolute;left:0;text-align:left;margin-left:10.95pt;margin-top:5.8pt;width:441.75pt;height:19.5pt;z-index:251638272" arcsize="10923f">
            <v:textbox>
              <w:txbxContent>
                <w:p w:rsidR="00456D8E" w:rsidRDefault="00456D8E" w:rsidP="00456D8E">
                  <w:pPr>
                    <w:jc w:val="center"/>
                  </w:pPr>
                  <w:r w:rsidRPr="0047618D">
                    <w:t>Рассмотрение заявления и прилагаемых документов в Управлении</w:t>
                  </w:r>
                  <w:r>
                    <w:t xml:space="preserve"> (2 д</w:t>
                  </w:r>
                  <w:r w:rsidRPr="0047618D">
                    <w:t>н</w:t>
                  </w:r>
                  <w:r>
                    <w:t>я)</w:t>
                  </w:r>
                </w:p>
              </w:txbxContent>
            </v:textbox>
          </v:roundrect>
        </w:pict>
      </w:r>
    </w:p>
    <w:p w:rsidR="00456D8E" w:rsidRDefault="00456D8E">
      <w:pPr>
        <w:pStyle w:val="ConsPlusNormal"/>
        <w:jc w:val="center"/>
        <w:rPr>
          <w:rFonts w:ascii="Times New Roman" w:hAnsi="Times New Roman" w:cs="Times New Roman"/>
        </w:rPr>
      </w:pPr>
    </w:p>
    <w:p w:rsidR="00456D8E" w:rsidRDefault="00456D8E">
      <w:pPr>
        <w:pStyle w:val="ConsPlusNormal"/>
        <w:jc w:val="center"/>
        <w:rPr>
          <w:rFonts w:ascii="Times New Roman" w:hAnsi="Times New Roman" w:cs="Times New Roman"/>
        </w:rPr>
      </w:pPr>
      <w:r>
        <w:rPr>
          <w:rFonts w:ascii="Times New Roman" w:hAnsi="Times New Roman" w:cs="Times New Roman"/>
          <w:noProof/>
        </w:rPr>
        <w:pict>
          <v:shape id="_x0000_s1029" type="#_x0000_t32" style="position:absolute;left:0;text-align:left;margin-left:109.95pt;margin-top:0;width:0;height:24pt;z-index:251639296" o:connectortype="straight">
            <v:stroke endarrow="block"/>
          </v:shape>
        </w:pict>
      </w:r>
      <w:r>
        <w:rPr>
          <w:rFonts w:ascii="Times New Roman" w:hAnsi="Times New Roman" w:cs="Times New Roman"/>
          <w:noProof/>
        </w:rPr>
        <w:pict>
          <v:shape id="_x0000_s1030" type="#_x0000_t32" style="position:absolute;left:0;text-align:left;margin-left:343.95pt;margin-top:0;width:0;height:24pt;z-index:251640320" o:connectortype="straight">
            <v:stroke endarrow="block"/>
          </v:shape>
        </w:pict>
      </w:r>
    </w:p>
    <w:p w:rsidR="00456D8E" w:rsidRDefault="00456D8E">
      <w:pPr>
        <w:pStyle w:val="ConsPlusNormal"/>
        <w:jc w:val="center"/>
        <w:rPr>
          <w:rFonts w:ascii="Times New Roman" w:hAnsi="Times New Roman" w:cs="Times New Roman"/>
        </w:rPr>
      </w:pPr>
      <w:r>
        <w:rPr>
          <w:rFonts w:ascii="Times New Roman" w:hAnsi="Times New Roman" w:cs="Times New Roman"/>
          <w:noProof/>
        </w:rPr>
        <w:pict>
          <v:roundrect id="_x0000_s1032" style="position:absolute;left:0;text-align:left;margin-left:244.2pt;margin-top:11.35pt;width:208.5pt;height:89.25pt;z-index:251642368" arcsize="10923f">
            <v:textbox>
              <w:txbxContent>
                <w:p w:rsidR="00456D8E" w:rsidRDefault="00456D8E" w:rsidP="00456D8E">
                  <w:pPr>
                    <w:jc w:val="center"/>
                  </w:pPr>
                  <w:r w:rsidRPr="0047618D">
                    <w:t>Принятие решения об отказе</w:t>
                  </w:r>
                  <w:r w:rsidRPr="00456D8E">
                    <w:t xml:space="preserve"> </w:t>
                  </w:r>
                  <w:r w:rsidRPr="0047618D">
                    <w:t>в предоставлении</w:t>
                  </w:r>
                  <w:r w:rsidRPr="00456D8E">
                    <w:t xml:space="preserve"> </w:t>
                  </w:r>
                  <w:r w:rsidRPr="0047618D">
                    <w:t>муниципальной услуги</w:t>
                  </w:r>
                  <w:r>
                    <w:t xml:space="preserve"> </w:t>
                  </w:r>
                </w:p>
                <w:p w:rsidR="00456D8E" w:rsidRPr="00456D8E" w:rsidRDefault="00456D8E" w:rsidP="00456D8E">
                  <w:pPr>
                    <w:jc w:val="center"/>
                  </w:pPr>
                  <w:r>
                    <w:t>(</w:t>
                  </w:r>
                  <w:r w:rsidRPr="0047618D">
                    <w:t>2 дня</w:t>
                  </w:r>
                  <w:r>
                    <w:t>)</w:t>
                  </w:r>
                </w:p>
                <w:p w:rsidR="00C74F7E" w:rsidRDefault="00C74F7E"/>
              </w:txbxContent>
            </v:textbox>
          </v:roundrect>
        </w:pict>
      </w:r>
      <w:r>
        <w:rPr>
          <w:rFonts w:ascii="Times New Roman" w:hAnsi="Times New Roman" w:cs="Times New Roman"/>
          <w:noProof/>
        </w:rPr>
        <w:pict>
          <v:roundrect id="_x0000_s1031" style="position:absolute;left:0;text-align:left;margin-left:10.95pt;margin-top:11.35pt;width:221.25pt;height:89.25pt;z-index:251641344" arcsize="10923f">
            <v:textbox>
              <w:txbxContent>
                <w:p w:rsidR="00456D8E" w:rsidRDefault="00456D8E" w:rsidP="00456D8E">
                  <w:pPr>
                    <w:jc w:val="center"/>
                  </w:pPr>
                  <w:r w:rsidRPr="0047618D">
                    <w:t>Подготовка, согласование, подписание</w:t>
                  </w:r>
                  <w:r>
                    <w:t xml:space="preserve"> </w:t>
                  </w:r>
                  <w:r w:rsidRPr="0047618D">
                    <w:t>и регистрация постановления</w:t>
                  </w:r>
                  <w:r w:rsidRPr="00456D8E">
                    <w:t xml:space="preserve"> </w:t>
                  </w:r>
                  <w:r w:rsidRPr="0047618D">
                    <w:t xml:space="preserve">Администрации </w:t>
                  </w:r>
                  <w:proofErr w:type="spellStart"/>
                  <w:r w:rsidRPr="0047618D">
                    <w:t>Торбеевского</w:t>
                  </w:r>
                  <w:proofErr w:type="spellEnd"/>
                  <w:r w:rsidRPr="0047618D">
                    <w:t xml:space="preserve">  муниципального района о выдаче разрешения</w:t>
                  </w:r>
                  <w:r w:rsidRPr="00456D8E">
                    <w:t xml:space="preserve"> </w:t>
                  </w:r>
                  <w:r w:rsidRPr="0047618D">
                    <w:t>на право организации розничного рынка</w:t>
                  </w:r>
                </w:p>
                <w:p w:rsidR="00456D8E" w:rsidRPr="00456D8E" w:rsidRDefault="00456D8E" w:rsidP="00456D8E">
                  <w:pPr>
                    <w:jc w:val="center"/>
                  </w:pPr>
                  <w:r>
                    <w:t>(</w:t>
                  </w:r>
                  <w:r w:rsidRPr="0047618D">
                    <w:t>22 дня</w:t>
                  </w:r>
                  <w:r>
                    <w:t>)</w:t>
                  </w:r>
                </w:p>
              </w:txbxContent>
            </v:textbox>
          </v:roundrect>
        </w:pict>
      </w:r>
    </w:p>
    <w:p w:rsidR="00456D8E" w:rsidRDefault="00456D8E">
      <w:pPr>
        <w:pStyle w:val="ConsPlusNormal"/>
        <w:jc w:val="center"/>
        <w:rPr>
          <w:rFonts w:ascii="Times New Roman" w:hAnsi="Times New Roman" w:cs="Times New Roman"/>
        </w:rPr>
      </w:pPr>
    </w:p>
    <w:p w:rsidR="00456D8E" w:rsidRDefault="00456D8E">
      <w:pPr>
        <w:pStyle w:val="ConsPlusNormal"/>
        <w:jc w:val="center"/>
        <w:rPr>
          <w:rFonts w:ascii="Times New Roman" w:hAnsi="Times New Roman" w:cs="Times New Roman"/>
        </w:rPr>
      </w:pPr>
    </w:p>
    <w:p w:rsidR="00456D8E" w:rsidRDefault="00456D8E">
      <w:pPr>
        <w:pStyle w:val="ConsPlusNormal"/>
        <w:jc w:val="center"/>
        <w:rPr>
          <w:rFonts w:ascii="Times New Roman" w:hAnsi="Times New Roman" w:cs="Times New Roman"/>
        </w:rPr>
      </w:pPr>
    </w:p>
    <w:p w:rsidR="00456D8E" w:rsidRDefault="00456D8E">
      <w:pPr>
        <w:pStyle w:val="ConsPlusNormal"/>
        <w:jc w:val="center"/>
        <w:rPr>
          <w:rFonts w:ascii="Times New Roman" w:hAnsi="Times New Roman" w:cs="Times New Roman"/>
        </w:rPr>
      </w:pPr>
    </w:p>
    <w:p w:rsidR="00456D8E" w:rsidRDefault="00456D8E">
      <w:pPr>
        <w:pStyle w:val="ConsPlusNormal"/>
        <w:jc w:val="center"/>
        <w:rPr>
          <w:rFonts w:ascii="Times New Roman" w:hAnsi="Times New Roman" w:cs="Times New Roman"/>
        </w:rPr>
      </w:pPr>
    </w:p>
    <w:p w:rsidR="00456D8E" w:rsidRDefault="00456D8E">
      <w:pPr>
        <w:pStyle w:val="ConsPlusNormal"/>
        <w:jc w:val="center"/>
        <w:rPr>
          <w:rFonts w:ascii="Times New Roman" w:hAnsi="Times New Roman" w:cs="Times New Roman"/>
        </w:rPr>
      </w:pPr>
    </w:p>
    <w:p w:rsidR="00456D8E" w:rsidRDefault="00456D8E">
      <w:pPr>
        <w:pStyle w:val="ConsPlusNormal"/>
        <w:jc w:val="center"/>
        <w:rPr>
          <w:rFonts w:ascii="Times New Roman" w:hAnsi="Times New Roman" w:cs="Times New Roman"/>
        </w:rPr>
      </w:pPr>
    </w:p>
    <w:p w:rsidR="00456D8E" w:rsidRDefault="00456D8E">
      <w:pPr>
        <w:pStyle w:val="ConsPlusNormal"/>
        <w:jc w:val="center"/>
        <w:rPr>
          <w:rFonts w:ascii="Times New Roman" w:hAnsi="Times New Roman" w:cs="Times New Roman"/>
        </w:rPr>
      </w:pPr>
      <w:r>
        <w:rPr>
          <w:rFonts w:ascii="Times New Roman" w:hAnsi="Times New Roman" w:cs="Times New Roman"/>
          <w:noProof/>
        </w:rPr>
        <w:pict>
          <v:shape id="_x0000_s1036" type="#_x0000_t32" style="position:absolute;left:0;text-align:left;margin-left:343.95pt;margin-top:1.65pt;width:0;height:24pt;z-index:251646464" o:connectortype="straight">
            <v:stroke endarrow="block"/>
          </v:shape>
        </w:pict>
      </w:r>
      <w:r>
        <w:rPr>
          <w:rFonts w:ascii="Times New Roman" w:hAnsi="Times New Roman" w:cs="Times New Roman"/>
          <w:noProof/>
        </w:rPr>
        <w:pict>
          <v:shape id="_x0000_s1035" type="#_x0000_t32" style="position:absolute;left:0;text-align:left;margin-left:109.95pt;margin-top:1.65pt;width:0;height:24pt;z-index:251645440" o:connectortype="straight">
            <v:stroke endarrow="block"/>
          </v:shape>
        </w:pict>
      </w:r>
    </w:p>
    <w:p w:rsidR="00456D8E" w:rsidRDefault="00456D8E">
      <w:pPr>
        <w:pStyle w:val="ConsPlusNormal"/>
        <w:jc w:val="center"/>
        <w:rPr>
          <w:rFonts w:ascii="Times New Roman" w:hAnsi="Times New Roman" w:cs="Times New Roman"/>
        </w:rPr>
      </w:pPr>
    </w:p>
    <w:p w:rsidR="00456D8E" w:rsidRDefault="00C74F7E">
      <w:pPr>
        <w:pStyle w:val="ConsPlusNormal"/>
        <w:jc w:val="center"/>
        <w:rPr>
          <w:rFonts w:ascii="Times New Roman" w:hAnsi="Times New Roman" w:cs="Times New Roman"/>
        </w:rPr>
      </w:pPr>
      <w:r>
        <w:rPr>
          <w:rFonts w:ascii="Times New Roman" w:hAnsi="Times New Roman" w:cs="Times New Roman"/>
          <w:noProof/>
        </w:rPr>
        <w:pict>
          <v:roundrect id="_x0000_s1034" style="position:absolute;left:0;text-align:left;margin-left:244.2pt;margin-top:.4pt;width:208.5pt;height:47.25pt;z-index:251644416" arcsize="10923f">
            <v:textbox>
              <w:txbxContent>
                <w:p w:rsidR="00456D8E" w:rsidRPr="00456D8E" w:rsidRDefault="00C74F7E" w:rsidP="00C74F7E">
                  <w:pPr>
                    <w:jc w:val="center"/>
                  </w:pPr>
                  <w:r w:rsidRPr="0047618D">
                    <w:t>Подготовка уведомления</w:t>
                  </w:r>
                  <w:r w:rsidRPr="00C74F7E">
                    <w:t xml:space="preserve"> </w:t>
                  </w:r>
                  <w:r w:rsidRPr="0047618D">
                    <w:t>заявителю об отказе в</w:t>
                  </w:r>
                  <w:r w:rsidRPr="00C74F7E">
                    <w:t xml:space="preserve"> </w:t>
                  </w:r>
                  <w:r w:rsidRPr="0047618D">
                    <w:t>предоставлении</w:t>
                  </w:r>
                  <w:r w:rsidRPr="00C74F7E">
                    <w:t xml:space="preserve"> </w:t>
                  </w:r>
                  <w:r w:rsidRPr="0047618D">
                    <w:t>муниципальной услуги</w:t>
                  </w:r>
                  <w:r>
                    <w:t xml:space="preserve"> (</w:t>
                  </w:r>
                  <w:r w:rsidRPr="0047618D">
                    <w:t>1 день</w:t>
                  </w:r>
                  <w:r>
                    <w:t>)</w:t>
                  </w:r>
                </w:p>
              </w:txbxContent>
            </v:textbox>
          </v:roundrect>
        </w:pict>
      </w:r>
      <w:r>
        <w:rPr>
          <w:rFonts w:ascii="Times New Roman" w:hAnsi="Times New Roman" w:cs="Times New Roman"/>
          <w:noProof/>
        </w:rPr>
        <w:pict>
          <v:roundrect id="_x0000_s1033" style="position:absolute;left:0;text-align:left;margin-left:10.95pt;margin-top:.4pt;width:221.25pt;height:47.25pt;z-index:251643392" arcsize="10923f">
            <v:textbox>
              <w:txbxContent>
                <w:p w:rsidR="00C74F7E" w:rsidRPr="00456D8E" w:rsidRDefault="00456D8E" w:rsidP="00C74F7E">
                  <w:pPr>
                    <w:jc w:val="center"/>
                  </w:pPr>
                  <w:r w:rsidRPr="0047618D">
                    <w:t>Подготовка, согласование,</w:t>
                  </w:r>
                  <w:r w:rsidRPr="00456D8E">
                    <w:t xml:space="preserve"> </w:t>
                  </w:r>
                  <w:r w:rsidRPr="0047618D">
                    <w:t>подписание, регистрация разрешения</w:t>
                  </w:r>
                  <w:r w:rsidR="00C74F7E" w:rsidRPr="00C74F7E">
                    <w:t xml:space="preserve"> </w:t>
                  </w:r>
                  <w:r w:rsidR="00C74F7E" w:rsidRPr="0047618D">
                    <w:t>на право организации розничного рынка</w:t>
                  </w:r>
                  <w:r w:rsidR="00C74F7E">
                    <w:t xml:space="preserve"> (</w:t>
                  </w:r>
                  <w:r w:rsidR="00C74F7E" w:rsidRPr="0047618D">
                    <w:t>2 дня</w:t>
                  </w:r>
                  <w:r w:rsidR="00C74F7E">
                    <w:t>)</w:t>
                  </w:r>
                  <w:r w:rsidR="00C74F7E" w:rsidRPr="00C74F7E">
                    <w:t xml:space="preserve"> </w:t>
                  </w:r>
                  <w:r w:rsidR="00C74F7E" w:rsidRPr="00C74F7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75pt;height:9pt">
                        <v:imagedata r:id="rId45" o:title=""/>
                      </v:shape>
                    </w:pict>
                  </w:r>
                </w:p>
                <w:p w:rsidR="00456D8E" w:rsidRPr="00456D8E" w:rsidRDefault="00456D8E" w:rsidP="00456D8E"/>
              </w:txbxContent>
            </v:textbox>
          </v:roundrect>
        </w:pict>
      </w:r>
    </w:p>
    <w:p w:rsidR="00456D8E" w:rsidRDefault="00456D8E">
      <w:pPr>
        <w:pStyle w:val="ConsPlusNormal"/>
        <w:jc w:val="center"/>
        <w:rPr>
          <w:rFonts w:ascii="Times New Roman" w:hAnsi="Times New Roman" w:cs="Times New Roman"/>
        </w:rPr>
      </w:pPr>
    </w:p>
    <w:p w:rsidR="00456D8E" w:rsidRDefault="00456D8E">
      <w:pPr>
        <w:pStyle w:val="ConsPlusNormal"/>
        <w:jc w:val="center"/>
        <w:rPr>
          <w:rFonts w:ascii="Times New Roman" w:hAnsi="Times New Roman" w:cs="Times New Roman"/>
        </w:rPr>
      </w:pPr>
    </w:p>
    <w:p w:rsidR="00456D8E" w:rsidRDefault="00C74F7E">
      <w:pPr>
        <w:pStyle w:val="ConsPlusNormal"/>
        <w:jc w:val="center"/>
        <w:rPr>
          <w:rFonts w:ascii="Times New Roman" w:hAnsi="Times New Roman" w:cs="Times New Roman"/>
        </w:rPr>
      </w:pPr>
      <w:r>
        <w:rPr>
          <w:rFonts w:ascii="Times New Roman" w:hAnsi="Times New Roman" w:cs="Times New Roman"/>
          <w:noProof/>
        </w:rPr>
        <w:pict>
          <v:shape id="_x0000_s1041" type="#_x0000_t32" style="position:absolute;left:0;text-align:left;margin-left:343.95pt;margin-top:11.2pt;width:0;height:95.25pt;z-index:251651584" o:connectortype="straight">
            <v:stroke endarrow="block"/>
          </v:shape>
        </w:pict>
      </w:r>
      <w:r>
        <w:rPr>
          <w:rFonts w:ascii="Times New Roman" w:hAnsi="Times New Roman" w:cs="Times New Roman"/>
          <w:noProof/>
        </w:rPr>
        <w:pict>
          <v:shape id="_x0000_s1038" type="#_x0000_t32" style="position:absolute;left:0;text-align:left;margin-left:109.95pt;margin-top:9.7pt;width:0;height:24pt;z-index:251648512" o:connectortype="straight">
            <v:stroke endarrow="block"/>
          </v:shape>
        </w:pict>
      </w:r>
    </w:p>
    <w:p w:rsidR="00456D8E" w:rsidRDefault="00456D8E">
      <w:pPr>
        <w:pStyle w:val="ConsPlusNormal"/>
        <w:jc w:val="center"/>
        <w:rPr>
          <w:rFonts w:ascii="Times New Roman" w:hAnsi="Times New Roman" w:cs="Times New Roman"/>
        </w:rPr>
      </w:pPr>
    </w:p>
    <w:p w:rsidR="00456D8E" w:rsidRDefault="00C74F7E">
      <w:pPr>
        <w:pStyle w:val="ConsPlusNormal"/>
        <w:jc w:val="center"/>
        <w:rPr>
          <w:rFonts w:ascii="Times New Roman" w:hAnsi="Times New Roman" w:cs="Times New Roman"/>
        </w:rPr>
      </w:pPr>
      <w:r>
        <w:rPr>
          <w:rFonts w:ascii="Times New Roman" w:hAnsi="Times New Roman" w:cs="Times New Roman"/>
          <w:noProof/>
        </w:rPr>
        <w:pict>
          <v:roundrect id="_x0000_s1037" style="position:absolute;left:0;text-align:left;margin-left:10.95pt;margin-top:9.9pt;width:221.25pt;height:47.25pt;z-index:251647488" arcsize="10923f">
            <v:textbox>
              <w:txbxContent>
                <w:p w:rsidR="00C74F7E" w:rsidRPr="00456D8E" w:rsidRDefault="00C74F7E" w:rsidP="00C74F7E">
                  <w:pPr>
                    <w:jc w:val="center"/>
                  </w:pPr>
                  <w:r w:rsidRPr="0047618D">
                    <w:t>Уведомление заявителя о принятом решении на</w:t>
                  </w:r>
                  <w:r w:rsidRPr="00C74F7E">
                    <w:t xml:space="preserve"> </w:t>
                  </w:r>
                  <w:r w:rsidRPr="0047618D">
                    <w:t>выдачу разрешения на право организации</w:t>
                  </w:r>
                  <w:r>
                    <w:t xml:space="preserve"> </w:t>
                  </w:r>
                  <w:r w:rsidRPr="0047618D">
                    <w:t>розничного рынка</w:t>
                  </w:r>
                  <w:r>
                    <w:t xml:space="preserve"> (</w:t>
                  </w:r>
                  <w:r w:rsidRPr="0047618D">
                    <w:t>2 дня</w:t>
                  </w:r>
                  <w:r>
                    <w:t>)</w:t>
                  </w:r>
                </w:p>
                <w:p w:rsidR="00C74F7E" w:rsidRPr="00456D8E" w:rsidRDefault="00C74F7E" w:rsidP="00C74F7E"/>
              </w:txbxContent>
            </v:textbox>
          </v:roundrect>
        </w:pict>
      </w:r>
    </w:p>
    <w:p w:rsidR="00456D8E" w:rsidRDefault="00456D8E">
      <w:pPr>
        <w:pStyle w:val="ConsPlusNormal"/>
        <w:jc w:val="center"/>
        <w:rPr>
          <w:rFonts w:ascii="Times New Roman" w:hAnsi="Times New Roman" w:cs="Times New Roman"/>
        </w:rPr>
      </w:pPr>
    </w:p>
    <w:p w:rsidR="00456D8E" w:rsidRDefault="00456D8E">
      <w:pPr>
        <w:pStyle w:val="ConsPlusNormal"/>
        <w:jc w:val="center"/>
        <w:rPr>
          <w:rFonts w:ascii="Times New Roman" w:hAnsi="Times New Roman" w:cs="Times New Roman"/>
        </w:rPr>
      </w:pPr>
    </w:p>
    <w:p w:rsidR="00456D8E" w:rsidRDefault="00456D8E">
      <w:pPr>
        <w:pStyle w:val="ConsPlusNormal"/>
        <w:jc w:val="center"/>
        <w:rPr>
          <w:rFonts w:ascii="Times New Roman" w:hAnsi="Times New Roman" w:cs="Times New Roman"/>
        </w:rPr>
      </w:pPr>
    </w:p>
    <w:p w:rsidR="00456D8E" w:rsidRDefault="00C74F7E">
      <w:pPr>
        <w:pStyle w:val="ConsPlusNormal"/>
        <w:jc w:val="center"/>
        <w:rPr>
          <w:rFonts w:ascii="Times New Roman" w:hAnsi="Times New Roman" w:cs="Times New Roman"/>
        </w:rPr>
      </w:pPr>
      <w:r>
        <w:rPr>
          <w:rFonts w:ascii="Times New Roman" w:hAnsi="Times New Roman" w:cs="Times New Roman"/>
          <w:noProof/>
        </w:rPr>
        <w:pict>
          <v:shape id="_x0000_s1040" type="#_x0000_t32" style="position:absolute;left:0;text-align:left;margin-left:109.95pt;margin-top:6.55pt;width:.05pt;height:24pt;z-index:251650560" o:connectortype="straight">
            <v:stroke endarrow="block"/>
          </v:shape>
        </w:pict>
      </w:r>
    </w:p>
    <w:p w:rsidR="00456D8E" w:rsidRDefault="00456D8E">
      <w:pPr>
        <w:pStyle w:val="ConsPlusNormal"/>
        <w:jc w:val="center"/>
        <w:rPr>
          <w:rFonts w:ascii="Times New Roman" w:hAnsi="Times New Roman" w:cs="Times New Roman"/>
        </w:rPr>
      </w:pPr>
    </w:p>
    <w:p w:rsidR="00456D8E" w:rsidRDefault="00C74F7E">
      <w:pPr>
        <w:pStyle w:val="ConsPlusNormal"/>
        <w:jc w:val="center"/>
        <w:rPr>
          <w:rFonts w:ascii="Times New Roman" w:hAnsi="Times New Roman" w:cs="Times New Roman"/>
        </w:rPr>
      </w:pPr>
      <w:r>
        <w:rPr>
          <w:rFonts w:ascii="Times New Roman" w:hAnsi="Times New Roman" w:cs="Times New Roman"/>
          <w:noProof/>
        </w:rPr>
        <w:pict>
          <v:roundrect id="_x0000_s1039" style="position:absolute;left:0;text-align:left;margin-left:10.95pt;margin-top:5.25pt;width:441.75pt;height:31.5pt;z-index:251649536" arcsize="10923f">
            <v:textbox>
              <w:txbxContent>
                <w:p w:rsidR="00C74F7E" w:rsidRDefault="00C74F7E" w:rsidP="00C74F7E">
                  <w:pPr>
                    <w:jc w:val="center"/>
                  </w:pPr>
                  <w:r w:rsidRPr="0047618D">
                    <w:t>Выдача результата предоставления муниципальной услуги заявителю</w:t>
                  </w:r>
                  <w:r w:rsidRPr="00C74F7E">
                    <w:t xml:space="preserve"> </w:t>
                  </w:r>
                  <w:r w:rsidRPr="0047618D">
                    <w:t>нарочно или почтовым отправлением</w:t>
                  </w:r>
                  <w:r>
                    <w:t xml:space="preserve"> (1 де</w:t>
                  </w:r>
                  <w:r w:rsidRPr="0047618D">
                    <w:t>н</w:t>
                  </w:r>
                  <w:r>
                    <w:t>ь)</w:t>
                  </w:r>
                </w:p>
              </w:txbxContent>
            </v:textbox>
          </v:roundrect>
        </w:pict>
      </w:r>
    </w:p>
    <w:p w:rsidR="00C74F7E" w:rsidRDefault="00C74F7E">
      <w:pPr>
        <w:pStyle w:val="ConsPlusNormal"/>
        <w:jc w:val="center"/>
        <w:rPr>
          <w:rFonts w:ascii="Times New Roman" w:hAnsi="Times New Roman" w:cs="Times New Roman"/>
        </w:rPr>
      </w:pPr>
    </w:p>
    <w:p w:rsidR="00C74F7E" w:rsidRDefault="00C74F7E">
      <w:pPr>
        <w:pStyle w:val="ConsPlusNormal"/>
        <w:jc w:val="center"/>
        <w:rPr>
          <w:rFonts w:ascii="Times New Roman" w:hAnsi="Times New Roman" w:cs="Times New Roman"/>
        </w:rPr>
      </w:pPr>
    </w:p>
    <w:p w:rsidR="00C74F7E" w:rsidRDefault="00C74F7E">
      <w:pPr>
        <w:pStyle w:val="ConsPlusNormal"/>
        <w:jc w:val="center"/>
        <w:rPr>
          <w:rFonts w:ascii="Times New Roman" w:hAnsi="Times New Roman" w:cs="Times New Roman"/>
        </w:rPr>
      </w:pPr>
    </w:p>
    <w:p w:rsidR="004845F1" w:rsidRDefault="004845F1">
      <w:pPr>
        <w:pStyle w:val="ConsPlusNormal"/>
        <w:ind w:firstLine="540"/>
        <w:jc w:val="both"/>
        <w:rPr>
          <w:rFonts w:ascii="Times New Roman" w:hAnsi="Times New Roman" w:cs="Times New Roman"/>
        </w:rPr>
        <w:sectPr w:rsidR="004845F1" w:rsidSect="001D10FD">
          <w:pgSz w:w="11906" w:h="16838"/>
          <w:pgMar w:top="568" w:right="850" w:bottom="284" w:left="1701" w:header="708" w:footer="708" w:gutter="0"/>
          <w:cols w:space="708"/>
          <w:docGrid w:linePitch="360"/>
        </w:sectPr>
      </w:pPr>
    </w:p>
    <w:p w:rsidR="00B87A1C" w:rsidRPr="0047618D" w:rsidRDefault="00B87A1C">
      <w:pPr>
        <w:pStyle w:val="ConsPlusNormal"/>
        <w:jc w:val="center"/>
        <w:outlineLvl w:val="2"/>
        <w:rPr>
          <w:rFonts w:ascii="Times New Roman" w:hAnsi="Times New Roman" w:cs="Times New Roman"/>
        </w:rPr>
      </w:pPr>
      <w:r w:rsidRPr="0047618D">
        <w:rPr>
          <w:rFonts w:ascii="Times New Roman" w:hAnsi="Times New Roman" w:cs="Times New Roman"/>
        </w:rPr>
        <w:lastRenderedPageBreak/>
        <w:t>БЛОК-СХЕМА</w:t>
      </w:r>
    </w:p>
    <w:p w:rsidR="00B87A1C" w:rsidRPr="0047618D" w:rsidRDefault="00B87A1C">
      <w:pPr>
        <w:pStyle w:val="ConsPlusNormal"/>
        <w:jc w:val="center"/>
        <w:rPr>
          <w:rFonts w:ascii="Times New Roman" w:hAnsi="Times New Roman" w:cs="Times New Roman"/>
        </w:rPr>
      </w:pPr>
    </w:p>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ПРЕДОСТАВЛЕНИЯ МУНИЦИПАЛЬНОЙ УСЛУГИ</w:t>
      </w:r>
    </w:p>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ПО ПРОДЛЕНИЮ СРОКА ДЕЙСТВИЯ РАЗРЕШЕНИЙ НА ПРАВО</w:t>
      </w:r>
    </w:p>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ОРГАНИЗАЦИИ РОЗНИЧНЫХ РЫНКОВ НА ТЕРРИТОРИИ</w:t>
      </w:r>
    </w:p>
    <w:p w:rsidR="00B87A1C" w:rsidRPr="0047618D" w:rsidRDefault="00312665">
      <w:pPr>
        <w:pStyle w:val="ConsPlusNormal"/>
        <w:jc w:val="center"/>
        <w:rPr>
          <w:rFonts w:ascii="Times New Roman" w:hAnsi="Times New Roman" w:cs="Times New Roman"/>
        </w:rPr>
      </w:pPr>
      <w:r w:rsidRPr="0047618D">
        <w:rPr>
          <w:rFonts w:ascii="Times New Roman" w:hAnsi="Times New Roman" w:cs="Times New Roman"/>
        </w:rPr>
        <w:t>ТОРБЕЕВСКОГО МУНИЦИПАЛЬНОГО РАЙОНА</w:t>
      </w:r>
    </w:p>
    <w:p w:rsidR="00B87A1C" w:rsidRDefault="00B87A1C">
      <w:pPr>
        <w:pStyle w:val="ConsPlusNormal"/>
        <w:jc w:val="center"/>
        <w:rPr>
          <w:rFonts w:ascii="Times New Roman" w:hAnsi="Times New Roman" w:cs="Times New Roman"/>
        </w:rPr>
      </w:pPr>
    </w:p>
    <w:p w:rsidR="0034478E" w:rsidRDefault="0034478E">
      <w:pPr>
        <w:pStyle w:val="ConsPlusNormal"/>
        <w:jc w:val="center"/>
        <w:rPr>
          <w:rFonts w:ascii="Times New Roman" w:hAnsi="Times New Roman" w:cs="Times New Roman"/>
        </w:rPr>
      </w:pPr>
      <w:r>
        <w:rPr>
          <w:rFonts w:ascii="Times New Roman" w:hAnsi="Times New Roman" w:cs="Times New Roman"/>
          <w:noProof/>
        </w:rPr>
        <w:pict>
          <v:roundrect id="_x0000_s1042" style="position:absolute;left:0;text-align:left;margin-left:1.2pt;margin-top:3.05pt;width:447pt;height:35.25pt;z-index:251652608" arcsize="10923f">
            <v:textbox>
              <w:txbxContent>
                <w:p w:rsidR="0034478E" w:rsidRDefault="0034478E" w:rsidP="0034478E">
                  <w:pPr>
                    <w:jc w:val="center"/>
                  </w:pPr>
                  <w:r w:rsidRPr="0047618D">
                    <w:t>Прием, проверка и регистрация от заявителя документов и заявления на</w:t>
                  </w:r>
                  <w:r w:rsidRPr="0034478E">
                    <w:t xml:space="preserve"> </w:t>
                  </w:r>
                  <w:r w:rsidRPr="0047618D">
                    <w:t>продление срока действия разрешения на право организации розничного</w:t>
                  </w:r>
                  <w:r w:rsidRPr="0034478E">
                    <w:t xml:space="preserve"> </w:t>
                  </w:r>
                  <w:r w:rsidRPr="0047618D">
                    <w:t>рынка и передача их в Управление</w:t>
                  </w:r>
                  <w:r>
                    <w:t xml:space="preserve"> (</w:t>
                  </w:r>
                  <w:r w:rsidRPr="0047618D">
                    <w:t>1 день</w:t>
                  </w:r>
                  <w:r>
                    <w:t>)</w:t>
                  </w:r>
                </w:p>
              </w:txbxContent>
            </v:textbox>
          </v:roundrect>
        </w:pict>
      </w:r>
    </w:p>
    <w:p w:rsidR="0034478E" w:rsidRDefault="0034478E">
      <w:pPr>
        <w:pStyle w:val="ConsPlusNormal"/>
        <w:jc w:val="center"/>
        <w:rPr>
          <w:rFonts w:ascii="Times New Roman" w:hAnsi="Times New Roman" w:cs="Times New Roman"/>
        </w:rPr>
      </w:pPr>
      <w:r w:rsidRPr="0047618D">
        <w:rPr>
          <w:rFonts w:ascii="Times New Roman" w:hAnsi="Times New Roman" w:cs="Times New Roman"/>
        </w:rPr>
        <w:t xml:space="preserve">Прием, проверка и регистрация от заявителя документов и заявления </w:t>
      </w:r>
      <w:proofErr w:type="gramStart"/>
      <w:r w:rsidRPr="0047618D">
        <w:rPr>
          <w:rFonts w:ascii="Times New Roman" w:hAnsi="Times New Roman" w:cs="Times New Roman"/>
        </w:rPr>
        <w:t>на</w:t>
      </w:r>
      <w:proofErr w:type="gramEnd"/>
    </w:p>
    <w:p w:rsidR="0034478E" w:rsidRDefault="0034478E">
      <w:pPr>
        <w:pStyle w:val="ConsPlusNormal"/>
        <w:jc w:val="center"/>
        <w:rPr>
          <w:rFonts w:ascii="Times New Roman" w:hAnsi="Times New Roman" w:cs="Times New Roman"/>
        </w:rPr>
      </w:pPr>
    </w:p>
    <w:p w:rsidR="0034478E" w:rsidRDefault="0034478E">
      <w:pPr>
        <w:pStyle w:val="ConsPlusNormal"/>
        <w:jc w:val="center"/>
        <w:rPr>
          <w:rFonts w:ascii="Times New Roman" w:hAnsi="Times New Roman" w:cs="Times New Roman"/>
        </w:rPr>
      </w:pPr>
      <w:r>
        <w:rPr>
          <w:rFonts w:ascii="Times New Roman" w:hAnsi="Times New Roman" w:cs="Times New Roman"/>
          <w:noProof/>
        </w:rPr>
        <w:pict>
          <v:shape id="_x0000_s1043" type="#_x0000_t32" style="position:absolute;left:0;text-align:left;margin-left:231.45pt;margin-top:.35pt;width:0;height:39pt;z-index:251653632" o:connectortype="straight">
            <v:stroke endarrow="block"/>
          </v:shape>
        </w:pict>
      </w:r>
    </w:p>
    <w:p w:rsidR="0034478E" w:rsidRDefault="0034478E">
      <w:pPr>
        <w:pStyle w:val="ConsPlusNormal"/>
        <w:jc w:val="center"/>
        <w:rPr>
          <w:rFonts w:ascii="Times New Roman" w:hAnsi="Times New Roman" w:cs="Times New Roman"/>
        </w:rPr>
      </w:pPr>
    </w:p>
    <w:p w:rsidR="0034478E" w:rsidRDefault="0034478E">
      <w:pPr>
        <w:pStyle w:val="ConsPlusNormal"/>
        <w:jc w:val="center"/>
        <w:rPr>
          <w:rFonts w:ascii="Times New Roman" w:hAnsi="Times New Roman" w:cs="Times New Roman"/>
        </w:rPr>
      </w:pPr>
    </w:p>
    <w:p w:rsidR="0034478E" w:rsidRDefault="0034478E">
      <w:pPr>
        <w:pStyle w:val="ConsPlusNormal"/>
        <w:jc w:val="center"/>
        <w:rPr>
          <w:rFonts w:ascii="Times New Roman" w:hAnsi="Times New Roman" w:cs="Times New Roman"/>
        </w:rPr>
      </w:pPr>
      <w:r>
        <w:rPr>
          <w:rFonts w:ascii="Times New Roman" w:hAnsi="Times New Roman" w:cs="Times New Roman"/>
          <w:noProof/>
        </w:rPr>
        <w:pict>
          <v:roundrect id="_x0000_s1044" style="position:absolute;left:0;text-align:left;margin-left:1.2pt;margin-top:1.4pt;width:447pt;height:22.5pt;z-index:251654656" arcsize="10923f">
            <v:textbox>
              <w:txbxContent>
                <w:p w:rsidR="0034478E" w:rsidRDefault="0034478E" w:rsidP="0034478E">
                  <w:pPr>
                    <w:jc w:val="center"/>
                  </w:pPr>
                  <w:r w:rsidRPr="0047618D">
                    <w:t>Рассмотрение заявления и прилагаемых документов в Управлении</w:t>
                  </w:r>
                  <w:r>
                    <w:t xml:space="preserve"> (</w:t>
                  </w:r>
                  <w:r w:rsidRPr="0047618D">
                    <w:t>2 дня</w:t>
                  </w:r>
                  <w:r>
                    <w:t>)</w:t>
                  </w:r>
                </w:p>
              </w:txbxContent>
            </v:textbox>
          </v:roundrect>
        </w:pict>
      </w:r>
    </w:p>
    <w:p w:rsidR="0034478E" w:rsidRDefault="0096733F">
      <w:pPr>
        <w:pStyle w:val="ConsPlusNormal"/>
        <w:jc w:val="center"/>
        <w:rPr>
          <w:rFonts w:ascii="Times New Roman" w:hAnsi="Times New Roman" w:cs="Times New Roman"/>
        </w:rPr>
      </w:pPr>
      <w:r>
        <w:rPr>
          <w:rFonts w:ascii="Times New Roman" w:hAnsi="Times New Roman" w:cs="Times New Roman"/>
          <w:noProof/>
        </w:rPr>
        <w:pict>
          <v:shape id="_x0000_s1045" type="#_x0000_t32" style="position:absolute;left:0;text-align:left;margin-left:112.95pt;margin-top:11.25pt;width:0;height:39pt;z-index:251655680" o:connectortype="straight">
            <v:stroke endarrow="block"/>
          </v:shape>
        </w:pict>
      </w:r>
      <w:r w:rsidR="0034478E">
        <w:rPr>
          <w:rFonts w:ascii="Times New Roman" w:hAnsi="Times New Roman" w:cs="Times New Roman"/>
          <w:noProof/>
        </w:rPr>
        <w:pict>
          <v:shape id="_x0000_s1046" type="#_x0000_t32" style="position:absolute;left:0;text-align:left;margin-left:346.2pt;margin-top:11.25pt;width:0;height:39pt;z-index:251656704" o:connectortype="straight">
            <v:stroke endarrow="block"/>
          </v:shape>
        </w:pict>
      </w:r>
    </w:p>
    <w:p w:rsidR="0034478E" w:rsidRDefault="0034478E">
      <w:pPr>
        <w:pStyle w:val="ConsPlusNormal"/>
        <w:jc w:val="center"/>
        <w:rPr>
          <w:rFonts w:ascii="Times New Roman" w:hAnsi="Times New Roman" w:cs="Times New Roman"/>
        </w:rPr>
      </w:pPr>
    </w:p>
    <w:p w:rsidR="0034478E" w:rsidRDefault="0034478E">
      <w:pPr>
        <w:pStyle w:val="ConsPlusNormal"/>
        <w:jc w:val="center"/>
        <w:rPr>
          <w:rFonts w:ascii="Times New Roman" w:hAnsi="Times New Roman" w:cs="Times New Roman"/>
        </w:rPr>
      </w:pPr>
    </w:p>
    <w:p w:rsidR="0034478E" w:rsidRDefault="0034478E">
      <w:pPr>
        <w:pStyle w:val="ConsPlusNormal"/>
        <w:jc w:val="center"/>
        <w:rPr>
          <w:rFonts w:ascii="Times New Roman" w:hAnsi="Times New Roman" w:cs="Times New Roman"/>
        </w:rPr>
      </w:pPr>
    </w:p>
    <w:p w:rsidR="00B87A1C" w:rsidRDefault="0034478E">
      <w:pPr>
        <w:pStyle w:val="ConsPlusNonformat"/>
        <w:jc w:val="both"/>
        <w:rPr>
          <w:rFonts w:ascii="Times New Roman" w:hAnsi="Times New Roman" w:cs="Times New Roman"/>
        </w:rPr>
      </w:pPr>
      <w:r>
        <w:rPr>
          <w:rFonts w:ascii="Times New Roman" w:hAnsi="Times New Roman" w:cs="Times New Roman"/>
          <w:noProof/>
        </w:rPr>
        <w:pict>
          <v:roundrect id="_x0000_s1048" style="position:absolute;left:0;text-align:left;margin-left:231.45pt;margin-top:-.35pt;width:223.5pt;height:48.75pt;z-index:251658752" arcsize="10923f">
            <v:textbox>
              <w:txbxContent>
                <w:p w:rsidR="0034478E" w:rsidRDefault="0034478E" w:rsidP="0034478E">
                  <w:pPr>
                    <w:jc w:val="center"/>
                  </w:pPr>
                  <w:r w:rsidRPr="0047618D">
                    <w:t>Принятие решения об</w:t>
                  </w:r>
                  <w:r w:rsidRPr="0034478E">
                    <w:t xml:space="preserve"> </w:t>
                  </w:r>
                  <w:r w:rsidRPr="0047618D">
                    <w:t>отказе в</w:t>
                  </w:r>
                  <w:r w:rsidRPr="0034478E">
                    <w:t xml:space="preserve"> </w:t>
                  </w:r>
                  <w:r w:rsidRPr="0047618D">
                    <w:t>предоставлении</w:t>
                  </w:r>
                  <w:r w:rsidRPr="0034478E">
                    <w:t xml:space="preserve"> </w:t>
                  </w:r>
                  <w:r w:rsidRPr="0047618D">
                    <w:t>муниципальной услуги</w:t>
                  </w:r>
                </w:p>
                <w:p w:rsidR="0034478E" w:rsidRPr="0034478E" w:rsidRDefault="0034478E" w:rsidP="0034478E">
                  <w:pPr>
                    <w:jc w:val="center"/>
                  </w:pPr>
                  <w:r>
                    <w:t>(</w:t>
                  </w:r>
                  <w:r w:rsidRPr="0047618D">
                    <w:t>2 дня</w:t>
                  </w:r>
                  <w:r>
                    <w:t>)</w:t>
                  </w:r>
                </w:p>
              </w:txbxContent>
            </v:textbox>
          </v:roundrect>
        </w:pict>
      </w:r>
      <w:r>
        <w:rPr>
          <w:rFonts w:ascii="Times New Roman" w:hAnsi="Times New Roman" w:cs="Times New Roman"/>
          <w:noProof/>
        </w:rPr>
        <w:pict>
          <v:roundrect id="_x0000_s1047" style="position:absolute;left:0;text-align:left;margin-left:-3.3pt;margin-top:-.35pt;width:223.5pt;height:85.5pt;z-index:251657728" arcsize="10923f">
            <v:textbox>
              <w:txbxContent>
                <w:p w:rsidR="0034478E" w:rsidRDefault="0034478E" w:rsidP="0034478E">
                  <w:pPr>
                    <w:jc w:val="center"/>
                  </w:pPr>
                  <w:r w:rsidRPr="0047618D">
                    <w:t>Подготовка, согласование, подписание и</w:t>
                  </w:r>
                  <w:r w:rsidRPr="0034478E">
                    <w:t xml:space="preserve"> </w:t>
                  </w:r>
                  <w:r w:rsidRPr="0047618D">
                    <w:t>регистрация постановления Администрации</w:t>
                  </w:r>
                  <w:r w:rsidRPr="0034478E">
                    <w:t xml:space="preserve"> </w:t>
                  </w:r>
                  <w:proofErr w:type="spellStart"/>
                  <w:r w:rsidRPr="0047618D">
                    <w:t>Торбеевского</w:t>
                  </w:r>
                  <w:proofErr w:type="spellEnd"/>
                  <w:r w:rsidRPr="0047618D">
                    <w:t xml:space="preserve"> муниципального района</w:t>
                  </w:r>
                  <w:r w:rsidRPr="0034478E">
                    <w:t xml:space="preserve"> </w:t>
                  </w:r>
                  <w:r w:rsidRPr="0047618D">
                    <w:t>о продлении срока действия</w:t>
                  </w:r>
                  <w:r w:rsidRPr="0034478E">
                    <w:t xml:space="preserve"> </w:t>
                  </w:r>
                  <w:r w:rsidRPr="0047618D">
                    <w:t>разрешения на право организации</w:t>
                  </w:r>
                  <w:r w:rsidRPr="0034478E">
                    <w:t xml:space="preserve"> </w:t>
                  </w:r>
                  <w:r w:rsidRPr="0047618D">
                    <w:t>розничного рынка</w:t>
                  </w:r>
                </w:p>
                <w:p w:rsidR="0034478E" w:rsidRPr="0034478E" w:rsidRDefault="0034478E" w:rsidP="0034478E">
                  <w:pPr>
                    <w:jc w:val="center"/>
                  </w:pPr>
                  <w:r>
                    <w:t xml:space="preserve"> (</w:t>
                  </w:r>
                  <w:r w:rsidRPr="0047618D">
                    <w:t>10 дней</w:t>
                  </w:r>
                  <w:r>
                    <w:t>)</w:t>
                  </w:r>
                </w:p>
              </w:txbxContent>
            </v:textbox>
          </v:roundrect>
        </w:pict>
      </w:r>
    </w:p>
    <w:p w:rsidR="0034478E" w:rsidRDefault="0034478E">
      <w:pPr>
        <w:pStyle w:val="ConsPlusNonformat"/>
        <w:jc w:val="both"/>
        <w:rPr>
          <w:rFonts w:ascii="Times New Roman" w:hAnsi="Times New Roman" w:cs="Times New Roman"/>
        </w:rPr>
      </w:pPr>
    </w:p>
    <w:p w:rsidR="0034478E" w:rsidRDefault="0034478E">
      <w:pPr>
        <w:pStyle w:val="ConsPlusNonformat"/>
        <w:jc w:val="both"/>
        <w:rPr>
          <w:rFonts w:ascii="Times New Roman" w:hAnsi="Times New Roman" w:cs="Times New Roman"/>
        </w:rPr>
      </w:pPr>
    </w:p>
    <w:p w:rsidR="0034478E" w:rsidRDefault="0034478E">
      <w:pPr>
        <w:pStyle w:val="ConsPlusNonformat"/>
        <w:jc w:val="both"/>
        <w:rPr>
          <w:rFonts w:ascii="Times New Roman" w:hAnsi="Times New Roman" w:cs="Times New Roman"/>
        </w:rPr>
      </w:pPr>
    </w:p>
    <w:p w:rsidR="0034478E" w:rsidRDefault="0096733F">
      <w:pPr>
        <w:pStyle w:val="ConsPlusNonformat"/>
        <w:jc w:val="both"/>
        <w:rPr>
          <w:rFonts w:ascii="Times New Roman" w:hAnsi="Times New Roman" w:cs="Times New Roman"/>
        </w:rPr>
      </w:pPr>
      <w:r>
        <w:rPr>
          <w:rFonts w:ascii="Times New Roman" w:hAnsi="Times New Roman" w:cs="Times New Roman"/>
          <w:noProof/>
        </w:rPr>
        <w:pict>
          <v:shape id="_x0000_s1052" type="#_x0000_t32" style="position:absolute;left:0;text-align:left;margin-left:346.2pt;margin-top:2.4pt;width:0;height:75.75pt;z-index:251662848" o:connectortype="straight">
            <v:stroke endarrow="block"/>
          </v:shape>
        </w:pict>
      </w:r>
    </w:p>
    <w:p w:rsidR="0034478E" w:rsidRDefault="0034478E">
      <w:pPr>
        <w:pStyle w:val="ConsPlusNonformat"/>
        <w:jc w:val="both"/>
        <w:rPr>
          <w:rFonts w:ascii="Times New Roman" w:hAnsi="Times New Roman" w:cs="Times New Roman"/>
        </w:rPr>
      </w:pPr>
    </w:p>
    <w:p w:rsidR="0034478E" w:rsidRDefault="0034478E">
      <w:pPr>
        <w:pStyle w:val="ConsPlusNonformat"/>
        <w:jc w:val="both"/>
        <w:rPr>
          <w:rFonts w:ascii="Times New Roman" w:hAnsi="Times New Roman" w:cs="Times New Roman"/>
        </w:rPr>
      </w:pPr>
    </w:p>
    <w:p w:rsidR="0034478E" w:rsidRDefault="0096733F">
      <w:pPr>
        <w:pStyle w:val="ConsPlusNonformat"/>
        <w:jc w:val="both"/>
        <w:rPr>
          <w:rFonts w:ascii="Times New Roman" w:hAnsi="Times New Roman" w:cs="Times New Roman"/>
        </w:rPr>
      </w:pPr>
      <w:r>
        <w:rPr>
          <w:rFonts w:ascii="Times New Roman" w:hAnsi="Times New Roman" w:cs="Times New Roman"/>
          <w:noProof/>
        </w:rPr>
        <w:pict>
          <v:shape id="_x0000_s1050" type="#_x0000_t32" style="position:absolute;left:0;text-align:left;margin-left:112.95pt;margin-top:4.7pt;width:0;height:39pt;z-index:251660800" o:connectortype="straight">
            <v:stroke endarrow="block"/>
          </v:shape>
        </w:pict>
      </w:r>
    </w:p>
    <w:p w:rsidR="0034478E" w:rsidRDefault="0034478E">
      <w:pPr>
        <w:pStyle w:val="ConsPlusNonformat"/>
        <w:jc w:val="both"/>
        <w:rPr>
          <w:rFonts w:ascii="Times New Roman" w:hAnsi="Times New Roman" w:cs="Times New Roman"/>
        </w:rPr>
      </w:pPr>
    </w:p>
    <w:p w:rsidR="0096733F" w:rsidRDefault="0096733F">
      <w:pPr>
        <w:pStyle w:val="ConsPlusNonformat"/>
        <w:jc w:val="both"/>
        <w:rPr>
          <w:rFonts w:ascii="Times New Roman" w:hAnsi="Times New Roman" w:cs="Times New Roman"/>
        </w:rPr>
      </w:pPr>
    </w:p>
    <w:p w:rsidR="0096733F" w:rsidRDefault="0096733F">
      <w:pPr>
        <w:pStyle w:val="ConsPlusNonformat"/>
        <w:jc w:val="both"/>
        <w:rPr>
          <w:rFonts w:ascii="Times New Roman" w:hAnsi="Times New Roman" w:cs="Times New Roman"/>
        </w:rPr>
      </w:pPr>
      <w:r>
        <w:rPr>
          <w:rFonts w:ascii="Times New Roman" w:hAnsi="Times New Roman" w:cs="Times New Roman"/>
          <w:noProof/>
        </w:rPr>
        <w:pict>
          <v:roundrect id="_x0000_s1051" style="position:absolute;left:0;text-align:left;margin-left:231.45pt;margin-top:9.2pt;width:223.5pt;height:85.5pt;z-index:251661824" arcsize="10923f">
            <v:textbox>
              <w:txbxContent>
                <w:p w:rsidR="0096733F" w:rsidRPr="0096733F" w:rsidRDefault="0096733F" w:rsidP="0096733F">
                  <w:pPr>
                    <w:jc w:val="center"/>
                  </w:pPr>
                  <w:r w:rsidRPr="0047618D">
                    <w:t>Подготовка уведомления</w:t>
                  </w:r>
                  <w:r w:rsidRPr="0096733F">
                    <w:t xml:space="preserve"> </w:t>
                  </w:r>
                  <w:r w:rsidRPr="0047618D">
                    <w:t>заявителю об отказе в</w:t>
                  </w:r>
                  <w:r w:rsidRPr="0096733F">
                    <w:t xml:space="preserve"> </w:t>
                  </w:r>
                  <w:r w:rsidRPr="0047618D">
                    <w:t>предоставлении</w:t>
                  </w:r>
                  <w:r w:rsidRPr="0096733F">
                    <w:t xml:space="preserve"> </w:t>
                  </w:r>
                  <w:r w:rsidRPr="0047618D">
                    <w:t>муниципальной услуги и</w:t>
                  </w:r>
                  <w:r w:rsidRPr="0096733F">
                    <w:t xml:space="preserve"> </w:t>
                  </w:r>
                  <w:r w:rsidRPr="0047618D">
                    <w:t>вручение его нарочно</w:t>
                  </w:r>
                  <w:r w:rsidRPr="0096733F">
                    <w:t xml:space="preserve"> </w:t>
                  </w:r>
                  <w:r w:rsidRPr="0047618D">
                    <w:t>или почтовым</w:t>
                  </w:r>
                  <w:r w:rsidRPr="0096733F">
                    <w:t xml:space="preserve"> </w:t>
                  </w:r>
                  <w:r w:rsidRPr="0047618D">
                    <w:t>отправлением заявителю</w:t>
                  </w:r>
                  <w:r>
                    <w:t>(</w:t>
                  </w:r>
                  <w:r w:rsidRPr="0047618D">
                    <w:t>2 дня</w:t>
                  </w:r>
                  <w:r>
                    <w:t>)</w:t>
                  </w:r>
                </w:p>
              </w:txbxContent>
            </v:textbox>
          </v:roundrect>
        </w:pict>
      </w:r>
      <w:r>
        <w:rPr>
          <w:rFonts w:ascii="Times New Roman" w:hAnsi="Times New Roman" w:cs="Times New Roman"/>
          <w:noProof/>
        </w:rPr>
        <w:pict>
          <v:roundrect id="_x0000_s1049" style="position:absolute;left:0;text-align:left;margin-left:1.2pt;margin-top:9.2pt;width:223.5pt;height:85.5pt;z-index:251659776" arcsize="10923f">
            <v:textbox>
              <w:txbxContent>
                <w:p w:rsidR="0096733F" w:rsidRPr="0096733F" w:rsidRDefault="0096733F" w:rsidP="0096733F">
                  <w:pPr>
                    <w:jc w:val="center"/>
                  </w:pPr>
                  <w:r w:rsidRPr="0047618D">
                    <w:t>Уведомление заявителя о принятом</w:t>
                  </w:r>
                  <w:r w:rsidRPr="0096733F">
                    <w:t xml:space="preserve"> </w:t>
                  </w:r>
                  <w:r w:rsidRPr="0047618D">
                    <w:t>решении на продление срока действия</w:t>
                  </w:r>
                  <w:r w:rsidRPr="0096733F">
                    <w:t xml:space="preserve"> </w:t>
                  </w:r>
                  <w:r w:rsidRPr="0047618D">
                    <w:t>разрешения на право организации</w:t>
                  </w:r>
                  <w:r w:rsidRPr="0096733F">
                    <w:t xml:space="preserve"> </w:t>
                  </w:r>
                  <w:r w:rsidRPr="0047618D">
                    <w:t>розничного рынка и выдача результата</w:t>
                  </w:r>
                  <w:r w:rsidRPr="0096733F">
                    <w:t xml:space="preserve"> </w:t>
                  </w:r>
                  <w:r w:rsidRPr="0047618D">
                    <w:t>предоставления муниципальной услуги</w:t>
                  </w:r>
                  <w:r w:rsidRPr="0096733F">
                    <w:t xml:space="preserve"> </w:t>
                  </w:r>
                  <w:r w:rsidRPr="0047618D">
                    <w:t>заявителю нарочно или почтовым</w:t>
                  </w:r>
                  <w:r w:rsidRPr="0096733F">
                    <w:t xml:space="preserve"> </w:t>
                  </w:r>
                  <w:r w:rsidRPr="0047618D">
                    <w:t>отправлением</w:t>
                  </w:r>
                  <w:r>
                    <w:t xml:space="preserve">  (</w:t>
                  </w:r>
                  <w:r w:rsidRPr="0047618D">
                    <w:t>2 дня</w:t>
                  </w:r>
                  <w:r>
                    <w:t>)</w:t>
                  </w:r>
                </w:p>
              </w:txbxContent>
            </v:textbox>
          </v:roundrect>
        </w:pict>
      </w:r>
    </w:p>
    <w:p w:rsidR="0096733F" w:rsidRDefault="0096733F">
      <w:pPr>
        <w:pStyle w:val="ConsPlusNonformat"/>
        <w:jc w:val="both"/>
        <w:rPr>
          <w:rFonts w:ascii="Times New Roman" w:hAnsi="Times New Roman" w:cs="Times New Roman"/>
        </w:rPr>
      </w:pPr>
    </w:p>
    <w:p w:rsidR="0096733F" w:rsidRDefault="0096733F">
      <w:pPr>
        <w:pStyle w:val="ConsPlusNonformat"/>
        <w:jc w:val="both"/>
        <w:rPr>
          <w:rFonts w:ascii="Times New Roman" w:hAnsi="Times New Roman" w:cs="Times New Roman"/>
        </w:rPr>
      </w:pPr>
    </w:p>
    <w:p w:rsidR="0096733F" w:rsidRDefault="0096733F">
      <w:pPr>
        <w:pStyle w:val="ConsPlusNonformat"/>
        <w:jc w:val="both"/>
        <w:rPr>
          <w:rFonts w:ascii="Times New Roman" w:hAnsi="Times New Roman" w:cs="Times New Roman"/>
        </w:rPr>
      </w:pPr>
    </w:p>
    <w:p w:rsidR="0096733F" w:rsidRDefault="0096733F">
      <w:pPr>
        <w:pStyle w:val="ConsPlusNonformat"/>
        <w:jc w:val="both"/>
        <w:rPr>
          <w:rFonts w:ascii="Times New Roman" w:hAnsi="Times New Roman" w:cs="Times New Roman"/>
        </w:rPr>
      </w:pPr>
    </w:p>
    <w:p w:rsidR="0096733F" w:rsidRDefault="0096733F">
      <w:pPr>
        <w:pStyle w:val="ConsPlusNonformat"/>
        <w:jc w:val="both"/>
        <w:rPr>
          <w:rFonts w:ascii="Times New Roman" w:hAnsi="Times New Roman" w:cs="Times New Roman"/>
        </w:rPr>
      </w:pPr>
    </w:p>
    <w:p w:rsidR="0096733F" w:rsidRDefault="0096733F">
      <w:pPr>
        <w:pStyle w:val="ConsPlusNonformat"/>
        <w:jc w:val="both"/>
        <w:rPr>
          <w:rFonts w:ascii="Times New Roman" w:hAnsi="Times New Roman" w:cs="Times New Roman"/>
        </w:rPr>
      </w:pPr>
    </w:p>
    <w:p w:rsidR="0096733F" w:rsidRDefault="0096733F">
      <w:pPr>
        <w:pStyle w:val="ConsPlusNonformat"/>
        <w:jc w:val="both"/>
        <w:rPr>
          <w:rFonts w:ascii="Times New Roman" w:hAnsi="Times New Roman" w:cs="Times New Roman"/>
        </w:rPr>
      </w:pPr>
    </w:p>
    <w:p w:rsidR="0096733F" w:rsidRDefault="0096733F">
      <w:pPr>
        <w:pStyle w:val="ConsPlusNonformat"/>
        <w:jc w:val="both"/>
        <w:rPr>
          <w:rFonts w:ascii="Times New Roman" w:hAnsi="Times New Roman" w:cs="Times New Roman"/>
        </w:rPr>
      </w:pPr>
    </w:p>
    <w:p w:rsidR="0096733F" w:rsidRDefault="0096733F">
      <w:pPr>
        <w:pStyle w:val="ConsPlusNonformat"/>
        <w:jc w:val="both"/>
        <w:rPr>
          <w:rFonts w:ascii="Times New Roman" w:hAnsi="Times New Roman" w:cs="Times New Roman"/>
        </w:rPr>
      </w:pPr>
    </w:p>
    <w:p w:rsidR="0096733F" w:rsidRDefault="0096733F">
      <w:pPr>
        <w:pStyle w:val="ConsPlusNonformat"/>
        <w:jc w:val="both"/>
        <w:rPr>
          <w:rFonts w:ascii="Times New Roman" w:hAnsi="Times New Roman" w:cs="Times New Roman"/>
        </w:rPr>
      </w:pPr>
    </w:p>
    <w:p w:rsidR="004845F1" w:rsidRDefault="004845F1">
      <w:pPr>
        <w:pStyle w:val="ConsPlusNormal"/>
        <w:ind w:firstLine="540"/>
        <w:jc w:val="both"/>
        <w:rPr>
          <w:rFonts w:ascii="Times New Roman" w:hAnsi="Times New Roman" w:cs="Times New Roman"/>
        </w:rPr>
        <w:sectPr w:rsidR="004845F1" w:rsidSect="001D10FD">
          <w:pgSz w:w="11906" w:h="16838"/>
          <w:pgMar w:top="568" w:right="850" w:bottom="284" w:left="1701" w:header="708" w:footer="708" w:gutter="0"/>
          <w:cols w:space="708"/>
          <w:docGrid w:linePitch="360"/>
        </w:sectPr>
      </w:pPr>
    </w:p>
    <w:p w:rsidR="00B87A1C" w:rsidRPr="0047618D" w:rsidRDefault="00B87A1C">
      <w:pPr>
        <w:pStyle w:val="ConsPlusNormal"/>
        <w:ind w:firstLine="540"/>
        <w:jc w:val="both"/>
        <w:rPr>
          <w:rFonts w:ascii="Times New Roman" w:hAnsi="Times New Roman" w:cs="Times New Roman"/>
        </w:rPr>
      </w:pPr>
    </w:p>
    <w:p w:rsidR="00B87A1C" w:rsidRPr="0047618D" w:rsidRDefault="00B87A1C">
      <w:pPr>
        <w:pStyle w:val="ConsPlusNormal"/>
        <w:jc w:val="center"/>
        <w:outlineLvl w:val="2"/>
        <w:rPr>
          <w:rFonts w:ascii="Times New Roman" w:hAnsi="Times New Roman" w:cs="Times New Roman"/>
        </w:rPr>
      </w:pPr>
      <w:r w:rsidRPr="0047618D">
        <w:rPr>
          <w:rFonts w:ascii="Times New Roman" w:hAnsi="Times New Roman" w:cs="Times New Roman"/>
        </w:rPr>
        <w:t>БЛОК-СХЕМА</w:t>
      </w:r>
    </w:p>
    <w:p w:rsidR="00B87A1C" w:rsidRPr="0047618D" w:rsidRDefault="00B87A1C">
      <w:pPr>
        <w:pStyle w:val="ConsPlusNormal"/>
        <w:jc w:val="center"/>
        <w:rPr>
          <w:rFonts w:ascii="Times New Roman" w:hAnsi="Times New Roman" w:cs="Times New Roman"/>
        </w:rPr>
      </w:pPr>
    </w:p>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ПРЕДОСТАВЛЕНИЯ МУНИЦИПАЛЬНОЙ УСЛУГИ</w:t>
      </w:r>
    </w:p>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ПО ПЕРЕОФОРМЛЕНИЮ РАЗРЕШЕНИЙ НА ПРАВО</w:t>
      </w:r>
    </w:p>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ОРГАНИЗАЦИИ РОЗНИЧНЫХ РЫНКОВ НА ТЕРРИТОРИИ</w:t>
      </w:r>
    </w:p>
    <w:p w:rsidR="00B87A1C" w:rsidRPr="0047618D" w:rsidRDefault="009311E5">
      <w:pPr>
        <w:pStyle w:val="ConsPlusNormal"/>
        <w:jc w:val="center"/>
        <w:rPr>
          <w:rFonts w:ascii="Times New Roman" w:hAnsi="Times New Roman" w:cs="Times New Roman"/>
        </w:rPr>
      </w:pPr>
      <w:r w:rsidRPr="0047618D">
        <w:rPr>
          <w:rFonts w:ascii="Times New Roman" w:hAnsi="Times New Roman" w:cs="Times New Roman"/>
        </w:rPr>
        <w:t>ТОРБЕЕВСКОГО МУНИЦИПАЛЬНОГО РАЙОНА</w:t>
      </w:r>
    </w:p>
    <w:p w:rsidR="00B87A1C" w:rsidRDefault="00C275F6">
      <w:pPr>
        <w:pStyle w:val="ConsPlusNormal"/>
        <w:jc w:val="center"/>
        <w:rPr>
          <w:rFonts w:ascii="Times New Roman" w:hAnsi="Times New Roman" w:cs="Times New Roman"/>
        </w:rPr>
      </w:pPr>
      <w:r>
        <w:rPr>
          <w:rFonts w:ascii="Times New Roman" w:hAnsi="Times New Roman" w:cs="Times New Roman"/>
          <w:noProof/>
        </w:rPr>
        <w:pict>
          <v:roundrect id="_x0000_s1053" style="position:absolute;left:0;text-align:left;margin-left:-1.8pt;margin-top:4.55pt;width:462.75pt;height:31.5pt;z-index:251663872" arcsize="10923f">
            <v:textbox>
              <w:txbxContent>
                <w:p w:rsidR="00C275F6" w:rsidRDefault="00C275F6" w:rsidP="002E7FF0">
                  <w:pPr>
                    <w:jc w:val="center"/>
                  </w:pPr>
                  <w:r w:rsidRPr="0047618D">
                    <w:t>Прием, проверка и регистрация от заявителя документов и заявления на</w:t>
                  </w:r>
                  <w:r w:rsidRPr="00C275F6">
                    <w:t xml:space="preserve"> </w:t>
                  </w:r>
                  <w:r w:rsidRPr="0047618D">
                    <w:t>переоформление разрешения на право организации розничного рынка и</w:t>
                  </w:r>
                  <w:r w:rsidR="002E7FF0" w:rsidRPr="002E7FF0">
                    <w:t xml:space="preserve"> </w:t>
                  </w:r>
                  <w:r w:rsidR="002E7FF0" w:rsidRPr="0047618D">
                    <w:t>передача их в Управление</w:t>
                  </w:r>
                  <w:r w:rsidR="002E7FF0">
                    <w:t xml:space="preserve"> (</w:t>
                  </w:r>
                  <w:r w:rsidR="002E7FF0" w:rsidRPr="0047618D">
                    <w:t>1 день</w:t>
                  </w:r>
                  <w:r w:rsidR="002E7FF0">
                    <w:t>)</w:t>
                  </w:r>
                </w:p>
              </w:txbxContent>
            </v:textbox>
          </v:roundrect>
        </w:pict>
      </w:r>
    </w:p>
    <w:p w:rsidR="00C275F6" w:rsidRDefault="00C275F6">
      <w:pPr>
        <w:pStyle w:val="ConsPlusNormal"/>
        <w:jc w:val="center"/>
        <w:rPr>
          <w:rFonts w:ascii="Times New Roman" w:hAnsi="Times New Roman" w:cs="Times New Roman"/>
        </w:rPr>
      </w:pPr>
    </w:p>
    <w:p w:rsidR="00C275F6" w:rsidRDefault="002E7FF0">
      <w:pPr>
        <w:pStyle w:val="ConsPlusNormal"/>
        <w:jc w:val="center"/>
        <w:rPr>
          <w:rFonts w:ascii="Times New Roman" w:hAnsi="Times New Roman" w:cs="Times New Roman"/>
        </w:rPr>
      </w:pPr>
      <w:r>
        <w:rPr>
          <w:rFonts w:ascii="Times New Roman" w:hAnsi="Times New Roman" w:cs="Times New Roman"/>
          <w:noProof/>
        </w:rPr>
        <w:pict>
          <v:shape id="_x0000_s1055" type="#_x0000_t32" style="position:absolute;left:0;text-align:left;margin-left:231.45pt;margin-top:10.75pt;width:.75pt;height:24pt;z-index:251665920" o:connectortype="straight">
            <v:stroke endarrow="block"/>
          </v:shape>
        </w:pict>
      </w:r>
    </w:p>
    <w:p w:rsidR="00C275F6" w:rsidRDefault="00C275F6">
      <w:pPr>
        <w:pStyle w:val="ConsPlusNormal"/>
        <w:jc w:val="center"/>
        <w:rPr>
          <w:rFonts w:ascii="Times New Roman" w:hAnsi="Times New Roman" w:cs="Times New Roman"/>
        </w:rPr>
      </w:pPr>
    </w:p>
    <w:p w:rsidR="00C275F6" w:rsidRDefault="002E7FF0">
      <w:pPr>
        <w:pStyle w:val="ConsPlusNormal"/>
        <w:jc w:val="center"/>
        <w:rPr>
          <w:rFonts w:ascii="Times New Roman" w:hAnsi="Times New Roman" w:cs="Times New Roman"/>
        </w:rPr>
      </w:pPr>
      <w:r>
        <w:rPr>
          <w:rFonts w:ascii="Times New Roman" w:hAnsi="Times New Roman" w:cs="Times New Roman"/>
          <w:noProof/>
        </w:rPr>
        <w:pict>
          <v:roundrect id="_x0000_s1054" style="position:absolute;left:0;text-align:left;margin-left:-1.8pt;margin-top:9.45pt;width:462.75pt;height:24pt;z-index:251664896" arcsize="10923f">
            <v:textbox>
              <w:txbxContent>
                <w:p w:rsidR="002E7FF0" w:rsidRPr="002E7FF0" w:rsidRDefault="002E7FF0" w:rsidP="002E7FF0">
                  <w:pPr>
                    <w:jc w:val="center"/>
                  </w:pPr>
                  <w:r w:rsidRPr="0047618D">
                    <w:t>Рассмотрение заявления и прилагаемых документов в Управлении</w:t>
                  </w:r>
                  <w:r>
                    <w:t xml:space="preserve"> (</w:t>
                  </w:r>
                  <w:r w:rsidRPr="0047618D">
                    <w:t>2 дня</w:t>
                  </w:r>
                  <w:r>
                    <w:t>)</w:t>
                  </w:r>
                </w:p>
              </w:txbxContent>
            </v:textbox>
          </v:roundrect>
        </w:pict>
      </w:r>
    </w:p>
    <w:p w:rsidR="00C275F6" w:rsidRDefault="00C275F6">
      <w:pPr>
        <w:pStyle w:val="ConsPlusNormal"/>
        <w:jc w:val="center"/>
        <w:rPr>
          <w:rFonts w:ascii="Times New Roman" w:hAnsi="Times New Roman" w:cs="Times New Roman"/>
        </w:rPr>
      </w:pPr>
    </w:p>
    <w:p w:rsidR="00C275F6" w:rsidRDefault="002E7FF0">
      <w:pPr>
        <w:pStyle w:val="ConsPlusNormal"/>
        <w:jc w:val="center"/>
        <w:rPr>
          <w:rFonts w:ascii="Times New Roman" w:hAnsi="Times New Roman" w:cs="Times New Roman"/>
        </w:rPr>
      </w:pPr>
      <w:r>
        <w:rPr>
          <w:rFonts w:ascii="Times New Roman" w:hAnsi="Times New Roman" w:cs="Times New Roman"/>
          <w:noProof/>
        </w:rPr>
        <w:pict>
          <v:shape id="_x0000_s1058" type="#_x0000_t32" style="position:absolute;left:0;text-align:left;margin-left:109.95pt;margin-top:8.15pt;width:.75pt;height:16.5pt;z-index:251668992" o:connectortype="straight">
            <v:stroke endarrow="block"/>
          </v:shape>
        </w:pict>
      </w:r>
      <w:r>
        <w:rPr>
          <w:rFonts w:ascii="Times New Roman" w:hAnsi="Times New Roman" w:cs="Times New Roman"/>
          <w:noProof/>
        </w:rPr>
        <w:pict>
          <v:shape id="_x0000_s1059" type="#_x0000_t32" style="position:absolute;left:0;text-align:left;margin-left:359.7pt;margin-top:8.15pt;width:.75pt;height:16.5pt;z-index:251670016" o:connectortype="straight">
            <v:stroke endarrow="block"/>
          </v:shape>
        </w:pict>
      </w:r>
    </w:p>
    <w:p w:rsidR="00C275F6" w:rsidRDefault="002E7FF0">
      <w:pPr>
        <w:pStyle w:val="ConsPlusNormal"/>
        <w:jc w:val="center"/>
        <w:rPr>
          <w:rFonts w:ascii="Times New Roman" w:hAnsi="Times New Roman" w:cs="Times New Roman"/>
        </w:rPr>
      </w:pPr>
      <w:r>
        <w:rPr>
          <w:rFonts w:ascii="Times New Roman" w:hAnsi="Times New Roman" w:cs="Times New Roman"/>
          <w:noProof/>
        </w:rPr>
        <w:pict>
          <v:roundrect id="_x0000_s1057" style="position:absolute;left:0;text-align:left;margin-left:245.7pt;margin-top:12pt;width:215.25pt;height:75.75pt;z-index:251667968" arcsize="10923f">
            <v:textbox>
              <w:txbxContent>
                <w:p w:rsidR="002E7FF0" w:rsidRDefault="002E7FF0" w:rsidP="002E7FF0">
                  <w:pPr>
                    <w:jc w:val="center"/>
                  </w:pPr>
                  <w:r w:rsidRPr="0047618D">
                    <w:t>Принятие решения об</w:t>
                  </w:r>
                  <w:r w:rsidRPr="002E7FF0">
                    <w:t xml:space="preserve"> </w:t>
                  </w:r>
                  <w:r w:rsidRPr="0047618D">
                    <w:t>отказе в предоставлении</w:t>
                  </w:r>
                  <w:r w:rsidRPr="002E7FF0">
                    <w:t xml:space="preserve"> </w:t>
                  </w:r>
                  <w:r w:rsidRPr="0047618D">
                    <w:t>муниципальной услуги</w:t>
                  </w:r>
                </w:p>
                <w:p w:rsidR="002E7FF0" w:rsidRPr="002E7FF0" w:rsidRDefault="002E7FF0" w:rsidP="002E7FF0">
                  <w:pPr>
                    <w:jc w:val="center"/>
                  </w:pPr>
                  <w:r>
                    <w:t>(</w:t>
                  </w:r>
                  <w:r w:rsidRPr="0047618D">
                    <w:t>2 дня</w:t>
                  </w:r>
                  <w:r>
                    <w:t>)</w:t>
                  </w:r>
                </w:p>
                <w:p w:rsidR="002E7FF0" w:rsidRDefault="002E7FF0"/>
              </w:txbxContent>
            </v:textbox>
          </v:roundrect>
        </w:pict>
      </w:r>
      <w:r>
        <w:rPr>
          <w:rFonts w:ascii="Times New Roman" w:hAnsi="Times New Roman" w:cs="Times New Roman"/>
          <w:noProof/>
        </w:rPr>
        <w:pict>
          <v:roundrect id="_x0000_s1056" style="position:absolute;left:0;text-align:left;margin-left:-1.8pt;margin-top:12pt;width:223.5pt;height:75.75pt;z-index:251666944" arcsize="10923f">
            <v:textbox>
              <w:txbxContent>
                <w:p w:rsidR="002E7FF0" w:rsidRPr="002E7FF0" w:rsidRDefault="002E7FF0" w:rsidP="002E7FF0">
                  <w:pPr>
                    <w:jc w:val="center"/>
                  </w:pPr>
                  <w:r w:rsidRPr="0047618D">
                    <w:t>Подготовка, согласование, подписание и регистрация постановления Администрации</w:t>
                  </w:r>
                  <w:r w:rsidRPr="002E7FF0">
                    <w:t xml:space="preserve"> </w:t>
                  </w:r>
                  <w:proofErr w:type="spellStart"/>
                  <w:r w:rsidRPr="0047618D">
                    <w:t>Торбеевского</w:t>
                  </w:r>
                  <w:proofErr w:type="spellEnd"/>
                  <w:r w:rsidRPr="0047618D">
                    <w:t xml:space="preserve"> муниципального района о</w:t>
                  </w:r>
                  <w:r w:rsidRPr="002E7FF0">
                    <w:t xml:space="preserve"> </w:t>
                  </w:r>
                  <w:r w:rsidRPr="0047618D">
                    <w:t>переоформлении разрешения на право</w:t>
                  </w:r>
                  <w:r w:rsidRPr="002E7FF0">
                    <w:t xml:space="preserve"> </w:t>
                  </w:r>
                  <w:r w:rsidRPr="0047618D">
                    <w:t>организации розничного рынка</w:t>
                  </w:r>
                  <w:r>
                    <w:t xml:space="preserve"> (</w:t>
                  </w:r>
                  <w:r w:rsidRPr="0047618D">
                    <w:t>10 дней</w:t>
                  </w:r>
                  <w:r>
                    <w:t>)</w:t>
                  </w:r>
                </w:p>
              </w:txbxContent>
            </v:textbox>
          </v:roundrect>
        </w:pict>
      </w:r>
    </w:p>
    <w:p w:rsidR="00C275F6" w:rsidRDefault="00C275F6">
      <w:pPr>
        <w:pStyle w:val="ConsPlusNormal"/>
        <w:jc w:val="center"/>
        <w:rPr>
          <w:rFonts w:ascii="Times New Roman" w:hAnsi="Times New Roman" w:cs="Times New Roman"/>
        </w:rPr>
      </w:pPr>
    </w:p>
    <w:p w:rsidR="00C275F6" w:rsidRDefault="00C275F6">
      <w:pPr>
        <w:pStyle w:val="ConsPlusNormal"/>
        <w:jc w:val="center"/>
        <w:rPr>
          <w:rFonts w:ascii="Times New Roman" w:hAnsi="Times New Roman" w:cs="Times New Roman"/>
        </w:rPr>
      </w:pPr>
    </w:p>
    <w:p w:rsidR="00C275F6" w:rsidRDefault="00C275F6">
      <w:pPr>
        <w:pStyle w:val="ConsPlusNormal"/>
        <w:jc w:val="center"/>
        <w:rPr>
          <w:rFonts w:ascii="Times New Roman" w:hAnsi="Times New Roman" w:cs="Times New Roman"/>
        </w:rPr>
      </w:pPr>
    </w:p>
    <w:p w:rsidR="00C275F6" w:rsidRPr="0047618D" w:rsidRDefault="00C275F6">
      <w:pPr>
        <w:pStyle w:val="ConsPlusNormal"/>
        <w:jc w:val="center"/>
        <w:rPr>
          <w:rFonts w:ascii="Times New Roman" w:hAnsi="Times New Roman" w:cs="Times New Roman"/>
        </w:rPr>
      </w:pPr>
    </w:p>
    <w:p w:rsidR="002E7FF0" w:rsidRDefault="002E7FF0">
      <w:pPr>
        <w:pStyle w:val="ConsPlusNonformat"/>
        <w:jc w:val="both"/>
        <w:rPr>
          <w:rFonts w:ascii="Times New Roman" w:hAnsi="Times New Roman" w:cs="Times New Roman"/>
        </w:rPr>
      </w:pPr>
    </w:p>
    <w:p w:rsidR="002E7FF0" w:rsidRDefault="002E7FF0">
      <w:pPr>
        <w:pStyle w:val="ConsPlusNonformat"/>
        <w:jc w:val="both"/>
        <w:rPr>
          <w:rFonts w:ascii="Times New Roman" w:hAnsi="Times New Roman" w:cs="Times New Roman"/>
        </w:rPr>
      </w:pPr>
    </w:p>
    <w:p w:rsidR="002E7FF0" w:rsidRDefault="002E7FF0">
      <w:pPr>
        <w:pStyle w:val="ConsPlusNonformat"/>
        <w:jc w:val="both"/>
        <w:rPr>
          <w:rFonts w:ascii="Times New Roman" w:hAnsi="Times New Roman" w:cs="Times New Roman"/>
        </w:rPr>
      </w:pPr>
      <w:r>
        <w:rPr>
          <w:rFonts w:ascii="Times New Roman" w:hAnsi="Times New Roman" w:cs="Times New Roman"/>
          <w:noProof/>
        </w:rPr>
        <w:pict>
          <v:shape id="_x0000_s1063" type="#_x0000_t32" style="position:absolute;left:0;text-align:left;margin-left:359.7pt;margin-top:1.5pt;width:.75pt;height:16.5pt;z-index:251674112" o:connectortype="straight">
            <v:stroke endarrow="block"/>
          </v:shape>
        </w:pict>
      </w:r>
      <w:r>
        <w:rPr>
          <w:rFonts w:ascii="Times New Roman" w:hAnsi="Times New Roman" w:cs="Times New Roman"/>
          <w:noProof/>
        </w:rPr>
        <w:pict>
          <v:shape id="_x0000_s1062" type="#_x0000_t32" style="position:absolute;left:0;text-align:left;margin-left:109.2pt;margin-top:1.5pt;width:.75pt;height:16.5pt;z-index:251673088" o:connectortype="straight">
            <v:stroke endarrow="block"/>
          </v:shape>
        </w:pict>
      </w:r>
    </w:p>
    <w:p w:rsidR="002E7FF0" w:rsidRDefault="002E7FF0">
      <w:pPr>
        <w:pStyle w:val="ConsPlusNonformat"/>
        <w:jc w:val="both"/>
        <w:rPr>
          <w:rFonts w:ascii="Times New Roman" w:hAnsi="Times New Roman" w:cs="Times New Roman"/>
        </w:rPr>
      </w:pPr>
      <w:r>
        <w:rPr>
          <w:rFonts w:ascii="Times New Roman" w:hAnsi="Times New Roman" w:cs="Times New Roman"/>
          <w:noProof/>
        </w:rPr>
        <w:pict>
          <v:roundrect id="_x0000_s1061" style="position:absolute;left:0;text-align:left;margin-left:245.7pt;margin-top:6.5pt;width:223.5pt;height:84.75pt;z-index:251672064" arcsize="10923f">
            <v:textbox>
              <w:txbxContent>
                <w:p w:rsidR="002E7FF0" w:rsidRPr="002E7FF0" w:rsidRDefault="002E7FF0" w:rsidP="002E7FF0">
                  <w:r w:rsidRPr="0047618D">
                    <w:t>Подготовка уведомления  заявителю об отказе в   предоставлении</w:t>
                  </w:r>
                  <w:r w:rsidRPr="002E7FF0">
                    <w:t xml:space="preserve"> </w:t>
                  </w:r>
                  <w:r w:rsidRPr="0047618D">
                    <w:t>муниципальной услуги и  вручение его нарочно или</w:t>
                  </w:r>
                  <w:r w:rsidRPr="002E7FF0">
                    <w:t xml:space="preserve"> </w:t>
                  </w:r>
                  <w:r w:rsidRPr="0047618D">
                    <w:t>почтовым отправлением</w:t>
                  </w:r>
                  <w:r w:rsidRPr="002E7FF0">
                    <w:t xml:space="preserve"> </w:t>
                  </w:r>
                  <w:r w:rsidRPr="0047618D">
                    <w:t>заявителю</w:t>
                  </w:r>
                  <w:r>
                    <w:t xml:space="preserve"> (</w:t>
                  </w:r>
                  <w:r w:rsidRPr="0047618D">
                    <w:t>2 дня</w:t>
                  </w:r>
                  <w:r>
                    <w:t>)</w:t>
                  </w:r>
                </w:p>
              </w:txbxContent>
            </v:textbox>
          </v:roundrect>
        </w:pict>
      </w:r>
      <w:r>
        <w:rPr>
          <w:rFonts w:ascii="Times New Roman" w:hAnsi="Times New Roman" w:cs="Times New Roman"/>
          <w:noProof/>
        </w:rPr>
        <w:pict>
          <v:roundrect id="_x0000_s1060" style="position:absolute;left:0;text-align:left;margin-left:-1.8pt;margin-top:6.5pt;width:223.5pt;height:88.5pt;z-index:251671040" arcsize="10923f">
            <v:textbox>
              <w:txbxContent>
                <w:p w:rsidR="002E7FF0" w:rsidRPr="002E7FF0" w:rsidRDefault="002E7FF0" w:rsidP="002E7FF0">
                  <w:pPr>
                    <w:jc w:val="center"/>
                  </w:pPr>
                  <w:r w:rsidRPr="0047618D">
                    <w:t>Уведомление заявителя о принятом решении на переоформление разрешения</w:t>
                  </w:r>
                  <w:r w:rsidRPr="002E7FF0">
                    <w:t xml:space="preserve"> </w:t>
                  </w:r>
                  <w:r w:rsidRPr="0047618D">
                    <w:t>на право организации розничного рынка</w:t>
                  </w:r>
                  <w:r w:rsidRPr="002E7FF0">
                    <w:t xml:space="preserve"> </w:t>
                  </w:r>
                  <w:r w:rsidRPr="0047618D">
                    <w:t>и выдача результата предоставления</w:t>
                  </w:r>
                  <w:r w:rsidRPr="002E7FF0">
                    <w:t xml:space="preserve"> </w:t>
                  </w:r>
                  <w:r w:rsidRPr="0047618D">
                    <w:t>муниципальной услуги заявителю</w:t>
                  </w:r>
                  <w:r w:rsidRPr="002E7FF0">
                    <w:t xml:space="preserve"> </w:t>
                  </w:r>
                  <w:r w:rsidRPr="0047618D">
                    <w:t xml:space="preserve">нарочно или почтовым отправлением </w:t>
                  </w:r>
                  <w:r>
                    <w:t xml:space="preserve"> (</w:t>
                  </w:r>
                  <w:r w:rsidRPr="0047618D">
                    <w:t>2 дня</w:t>
                  </w:r>
                  <w:r>
                    <w:t>)</w:t>
                  </w:r>
                </w:p>
                <w:p w:rsidR="002E7FF0" w:rsidRPr="002E7FF0" w:rsidRDefault="002E7FF0" w:rsidP="002E7FF0"/>
              </w:txbxContent>
            </v:textbox>
          </v:roundrect>
        </w:pict>
      </w:r>
    </w:p>
    <w:p w:rsidR="002E7FF0" w:rsidRDefault="002E7FF0">
      <w:pPr>
        <w:pStyle w:val="ConsPlusNonformat"/>
        <w:jc w:val="both"/>
        <w:rPr>
          <w:rFonts w:ascii="Times New Roman" w:hAnsi="Times New Roman" w:cs="Times New Roman"/>
        </w:rPr>
      </w:pPr>
    </w:p>
    <w:p w:rsidR="002E7FF0" w:rsidRDefault="002E7FF0">
      <w:pPr>
        <w:pStyle w:val="ConsPlusNonformat"/>
        <w:jc w:val="both"/>
        <w:rPr>
          <w:rFonts w:ascii="Times New Roman" w:hAnsi="Times New Roman" w:cs="Times New Roman"/>
        </w:rPr>
      </w:pPr>
    </w:p>
    <w:p w:rsidR="002E7FF0" w:rsidRDefault="002E7FF0">
      <w:pPr>
        <w:pStyle w:val="ConsPlusNonformat"/>
        <w:jc w:val="both"/>
        <w:rPr>
          <w:rFonts w:ascii="Times New Roman" w:hAnsi="Times New Roman" w:cs="Times New Roman"/>
        </w:rPr>
      </w:pPr>
    </w:p>
    <w:p w:rsidR="002E7FF0" w:rsidRDefault="002E7FF0">
      <w:pPr>
        <w:pStyle w:val="ConsPlusNonformat"/>
        <w:jc w:val="both"/>
        <w:rPr>
          <w:rFonts w:ascii="Times New Roman" w:hAnsi="Times New Roman" w:cs="Times New Roman"/>
        </w:rPr>
      </w:pPr>
    </w:p>
    <w:p w:rsidR="002E7FF0" w:rsidRDefault="002E7FF0">
      <w:pPr>
        <w:pStyle w:val="ConsPlusNonformat"/>
        <w:jc w:val="both"/>
        <w:rPr>
          <w:rFonts w:ascii="Times New Roman" w:hAnsi="Times New Roman" w:cs="Times New Roman"/>
        </w:rPr>
      </w:pPr>
    </w:p>
    <w:p w:rsidR="002E7FF0" w:rsidRDefault="002E7FF0">
      <w:pPr>
        <w:pStyle w:val="ConsPlusNonformat"/>
        <w:jc w:val="both"/>
        <w:rPr>
          <w:rFonts w:ascii="Times New Roman" w:hAnsi="Times New Roman" w:cs="Times New Roman"/>
        </w:rPr>
      </w:pPr>
    </w:p>
    <w:p w:rsidR="002E7FF0" w:rsidRDefault="002E7FF0">
      <w:pPr>
        <w:pStyle w:val="ConsPlusNonformat"/>
        <w:jc w:val="both"/>
        <w:rPr>
          <w:rFonts w:ascii="Times New Roman" w:hAnsi="Times New Roman" w:cs="Times New Roman"/>
        </w:rPr>
      </w:pPr>
    </w:p>
    <w:p w:rsidR="00B87A1C" w:rsidRDefault="00B87A1C">
      <w:pPr>
        <w:pStyle w:val="ConsPlusNormal"/>
        <w:ind w:firstLine="540"/>
        <w:jc w:val="both"/>
        <w:rPr>
          <w:rFonts w:ascii="Times New Roman" w:hAnsi="Times New Roman" w:cs="Times New Roman"/>
        </w:rPr>
      </w:pPr>
    </w:p>
    <w:p w:rsidR="00606528" w:rsidRPr="0047618D" w:rsidRDefault="00606528">
      <w:pPr>
        <w:pStyle w:val="ConsPlusNormal"/>
        <w:ind w:firstLine="540"/>
        <w:jc w:val="both"/>
        <w:rPr>
          <w:rFonts w:ascii="Times New Roman" w:hAnsi="Times New Roman" w:cs="Times New Roman"/>
        </w:rPr>
      </w:pPr>
    </w:p>
    <w:p w:rsidR="00B87A1C" w:rsidRPr="0047618D" w:rsidRDefault="00B87A1C">
      <w:pPr>
        <w:pStyle w:val="ConsPlusNormal"/>
        <w:jc w:val="center"/>
        <w:outlineLvl w:val="2"/>
        <w:rPr>
          <w:rFonts w:ascii="Times New Roman" w:hAnsi="Times New Roman" w:cs="Times New Roman"/>
        </w:rPr>
      </w:pPr>
      <w:r w:rsidRPr="0047618D">
        <w:rPr>
          <w:rFonts w:ascii="Times New Roman" w:hAnsi="Times New Roman" w:cs="Times New Roman"/>
        </w:rPr>
        <w:t>БЛОК-СХЕМА</w:t>
      </w:r>
    </w:p>
    <w:p w:rsidR="00B87A1C" w:rsidRPr="0047618D" w:rsidRDefault="00B87A1C">
      <w:pPr>
        <w:pStyle w:val="ConsPlusNormal"/>
        <w:jc w:val="center"/>
        <w:rPr>
          <w:rFonts w:ascii="Times New Roman" w:hAnsi="Times New Roman" w:cs="Times New Roman"/>
        </w:rPr>
      </w:pPr>
    </w:p>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ПРЕДОСТАВЛЕНИЯ МУНИЦИПАЛЬНОЙ УСЛУГИ</w:t>
      </w:r>
    </w:p>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ПО ВЫДАЧЕ КОПИИ, ДУБЛИКАТА РАЗРЕШЕНИЙ НА ПРАВО</w:t>
      </w:r>
    </w:p>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ОРГАНИЗАЦИИ РОЗНИЧНЫХ РЫНКОВ НА ТЕРРИТОРИИ</w:t>
      </w:r>
    </w:p>
    <w:p w:rsidR="00B87A1C" w:rsidRPr="0047618D" w:rsidRDefault="009311E5">
      <w:pPr>
        <w:pStyle w:val="ConsPlusNormal"/>
        <w:jc w:val="center"/>
        <w:rPr>
          <w:rFonts w:ascii="Times New Roman" w:hAnsi="Times New Roman" w:cs="Times New Roman"/>
        </w:rPr>
      </w:pPr>
      <w:r w:rsidRPr="0047618D">
        <w:rPr>
          <w:rFonts w:ascii="Times New Roman" w:hAnsi="Times New Roman" w:cs="Times New Roman"/>
        </w:rPr>
        <w:t>ТОРБЕЕВСКОГО МУНИЦИПАЛЬНОГО РАЙОНА</w:t>
      </w:r>
    </w:p>
    <w:p w:rsidR="00B87A1C" w:rsidRDefault="00B87A1C" w:rsidP="004500B7">
      <w:pPr>
        <w:pStyle w:val="ConsPlusNormal"/>
        <w:jc w:val="center"/>
        <w:rPr>
          <w:rFonts w:ascii="Times New Roman" w:hAnsi="Times New Roman" w:cs="Times New Roman"/>
        </w:rPr>
      </w:pPr>
    </w:p>
    <w:p w:rsidR="002E7FF0" w:rsidRDefault="002E7FF0" w:rsidP="004500B7">
      <w:pPr>
        <w:pStyle w:val="ConsPlusNormal"/>
        <w:jc w:val="center"/>
        <w:rPr>
          <w:rFonts w:ascii="Times New Roman" w:hAnsi="Times New Roman" w:cs="Times New Roman"/>
        </w:rPr>
      </w:pPr>
      <w:r>
        <w:rPr>
          <w:rFonts w:ascii="Times New Roman" w:hAnsi="Times New Roman" w:cs="Times New Roman"/>
          <w:noProof/>
        </w:rPr>
        <w:pict>
          <v:roundrect id="_x0000_s1064" style="position:absolute;left:0;text-align:left;margin-left:10.2pt;margin-top:3.9pt;width:462.75pt;height:34.5pt;z-index:251675136" arcsize="10923f">
            <v:textbox>
              <w:txbxContent>
                <w:p w:rsidR="002E7FF0" w:rsidRPr="002E7FF0" w:rsidRDefault="002E7FF0" w:rsidP="002E7FF0">
                  <w:r w:rsidRPr="0047618D">
                    <w:t>Прием, проверка и регистрация от заявителя документов и заявления на</w:t>
                  </w:r>
                  <w:r w:rsidRPr="002E7FF0">
                    <w:t xml:space="preserve"> </w:t>
                  </w:r>
                  <w:r w:rsidRPr="0047618D">
                    <w:t>выдачу копии, дубликата разрешения на право организации розничного рынка</w:t>
                  </w:r>
                  <w:r w:rsidRPr="002E7FF0">
                    <w:t xml:space="preserve"> </w:t>
                  </w:r>
                  <w:r w:rsidRPr="0047618D">
                    <w:t>и передача их в Управление</w:t>
                  </w:r>
                  <w:r>
                    <w:t xml:space="preserve"> (</w:t>
                  </w:r>
                  <w:r w:rsidRPr="0047618D">
                    <w:t>1 день</w:t>
                  </w:r>
                  <w:r>
                    <w:t>)</w:t>
                  </w:r>
                </w:p>
              </w:txbxContent>
            </v:textbox>
          </v:roundrect>
        </w:pict>
      </w:r>
    </w:p>
    <w:p w:rsidR="002E7FF0" w:rsidRDefault="002E7FF0" w:rsidP="004500B7">
      <w:pPr>
        <w:pStyle w:val="ConsPlusNormal"/>
        <w:jc w:val="center"/>
        <w:rPr>
          <w:rFonts w:ascii="Times New Roman" w:hAnsi="Times New Roman" w:cs="Times New Roman"/>
        </w:rPr>
      </w:pPr>
    </w:p>
    <w:p w:rsidR="002E7FF0" w:rsidRDefault="002E7FF0" w:rsidP="004500B7">
      <w:pPr>
        <w:pStyle w:val="ConsPlusNormal"/>
        <w:jc w:val="center"/>
        <w:rPr>
          <w:rFonts w:ascii="Times New Roman" w:hAnsi="Times New Roman" w:cs="Times New Roman"/>
        </w:rPr>
      </w:pPr>
    </w:p>
    <w:p w:rsidR="002E7FF0" w:rsidRDefault="00606528" w:rsidP="004500B7">
      <w:pPr>
        <w:pStyle w:val="ConsPlusNormal"/>
        <w:jc w:val="center"/>
        <w:rPr>
          <w:rFonts w:ascii="Times New Roman" w:hAnsi="Times New Roman" w:cs="Times New Roman"/>
        </w:rPr>
      </w:pPr>
      <w:r>
        <w:rPr>
          <w:rFonts w:ascii="Times New Roman" w:hAnsi="Times New Roman" w:cs="Times New Roman"/>
          <w:noProof/>
        </w:rPr>
        <w:pict>
          <v:shape id="_x0000_s1066" type="#_x0000_t32" style="position:absolute;left:0;text-align:left;margin-left:242.7pt;margin-top:.45pt;width:0;height:19.5pt;z-index:251677184" o:connectortype="straight">
            <v:stroke endarrow="block"/>
          </v:shape>
        </w:pict>
      </w:r>
    </w:p>
    <w:p w:rsidR="002E7FF0" w:rsidRPr="0047618D" w:rsidRDefault="002E7FF0" w:rsidP="004500B7">
      <w:pPr>
        <w:pStyle w:val="ConsPlusNormal"/>
        <w:jc w:val="center"/>
        <w:rPr>
          <w:rFonts w:ascii="Times New Roman" w:hAnsi="Times New Roman" w:cs="Times New Roman"/>
        </w:rPr>
      </w:pPr>
      <w:r>
        <w:rPr>
          <w:rFonts w:ascii="Times New Roman" w:hAnsi="Times New Roman" w:cs="Times New Roman"/>
          <w:noProof/>
        </w:rPr>
        <w:pict>
          <v:roundrect id="_x0000_s1065" style="position:absolute;left:0;text-align:left;margin-left:10.2pt;margin-top:7.3pt;width:462.75pt;height:34.5pt;z-index:251676160" arcsize="10923f">
            <v:textbox>
              <w:txbxContent>
                <w:p w:rsidR="002E7FF0" w:rsidRPr="00606528" w:rsidRDefault="00606528" w:rsidP="00606528">
                  <w:r w:rsidRPr="0047618D">
                    <w:t>Подготовка, согласование, подписание и регистрация копии, дубликата</w:t>
                  </w:r>
                  <w:r w:rsidRPr="00606528">
                    <w:t xml:space="preserve"> </w:t>
                  </w:r>
                  <w:r w:rsidRPr="0047618D">
                    <w:t>разрешения на право организации розничного рынка</w:t>
                  </w:r>
                  <w:r>
                    <w:t xml:space="preserve"> (</w:t>
                  </w:r>
                  <w:r w:rsidRPr="0047618D">
                    <w:t>1 день</w:t>
                  </w:r>
                  <w:r>
                    <w:t>)</w:t>
                  </w:r>
                </w:p>
              </w:txbxContent>
            </v:textbox>
          </v:roundrect>
        </w:pict>
      </w:r>
    </w:p>
    <w:p w:rsidR="002E7FF0" w:rsidRDefault="002E7FF0" w:rsidP="004500B7">
      <w:pPr>
        <w:pStyle w:val="ConsPlusNonformat"/>
        <w:jc w:val="both"/>
        <w:rPr>
          <w:rFonts w:ascii="Times New Roman" w:hAnsi="Times New Roman" w:cs="Times New Roman"/>
        </w:rPr>
      </w:pPr>
    </w:p>
    <w:p w:rsidR="002E7FF0" w:rsidRDefault="002E7FF0" w:rsidP="004500B7">
      <w:pPr>
        <w:pStyle w:val="ConsPlusNonformat"/>
        <w:jc w:val="both"/>
        <w:rPr>
          <w:rFonts w:ascii="Times New Roman" w:hAnsi="Times New Roman" w:cs="Times New Roman"/>
        </w:rPr>
      </w:pPr>
    </w:p>
    <w:p w:rsidR="002E7FF0" w:rsidRDefault="00606528" w:rsidP="004500B7">
      <w:pPr>
        <w:pStyle w:val="ConsPlusNonformat"/>
        <w:jc w:val="both"/>
        <w:rPr>
          <w:rFonts w:ascii="Times New Roman" w:hAnsi="Times New Roman" w:cs="Times New Roman"/>
        </w:rPr>
      </w:pPr>
      <w:r>
        <w:rPr>
          <w:rFonts w:ascii="Times New Roman" w:hAnsi="Times New Roman" w:cs="Times New Roman"/>
          <w:noProof/>
        </w:rPr>
        <w:pict>
          <v:shape id="_x0000_s1067" type="#_x0000_t32" style="position:absolute;left:0;text-align:left;margin-left:242.7pt;margin-top:6.15pt;width:0;height:19.5pt;z-index:251678208" o:connectortype="straight">
            <v:stroke endarrow="block"/>
          </v:shape>
        </w:pict>
      </w:r>
    </w:p>
    <w:p w:rsidR="00606528" w:rsidRDefault="00606528" w:rsidP="004500B7">
      <w:pPr>
        <w:pStyle w:val="ConsPlusNonformat"/>
        <w:jc w:val="both"/>
        <w:rPr>
          <w:rFonts w:ascii="Times New Roman" w:hAnsi="Times New Roman" w:cs="Times New Roman"/>
        </w:rPr>
      </w:pPr>
    </w:p>
    <w:p w:rsidR="00606528" w:rsidRDefault="00606528" w:rsidP="004500B7">
      <w:pPr>
        <w:pStyle w:val="ConsPlusNonformat"/>
        <w:jc w:val="both"/>
        <w:rPr>
          <w:rFonts w:ascii="Times New Roman" w:hAnsi="Times New Roman" w:cs="Times New Roman"/>
        </w:rPr>
      </w:pPr>
      <w:r>
        <w:rPr>
          <w:rFonts w:ascii="Times New Roman" w:hAnsi="Times New Roman" w:cs="Times New Roman"/>
          <w:noProof/>
        </w:rPr>
        <w:pict>
          <v:roundrect id="_x0000_s1068" style="position:absolute;left:0;text-align:left;margin-left:10.2pt;margin-top:2.65pt;width:462.75pt;height:69.75pt;z-index:251679232" arcsize="10923f">
            <v:textbox>
              <w:txbxContent>
                <w:p w:rsidR="00606528" w:rsidRPr="00606528" w:rsidRDefault="00606528" w:rsidP="00606528">
                  <w:pPr>
                    <w:jc w:val="center"/>
                  </w:pPr>
                  <w:r w:rsidRPr="0047618D">
                    <w:t>Уведомление заявителя о принятом решении на выдачу копии, дубликата</w:t>
                  </w:r>
                  <w:r w:rsidRPr="00606528">
                    <w:t xml:space="preserve"> </w:t>
                  </w:r>
                  <w:r w:rsidRPr="0047618D">
                    <w:t>разрешения на право организации розничного рынка и выдача результата</w:t>
                  </w:r>
                  <w:r w:rsidRPr="00606528">
                    <w:t xml:space="preserve"> </w:t>
                  </w:r>
                  <w:r w:rsidRPr="0047618D">
                    <w:t>предоставления муниципальной услуги заявителю нарочно или почтовым</w:t>
                  </w:r>
                  <w:r w:rsidRPr="00606528">
                    <w:t xml:space="preserve"> </w:t>
                  </w:r>
                  <w:r w:rsidRPr="0047618D">
                    <w:t>отправлением</w:t>
                  </w:r>
                  <w:r>
                    <w:t xml:space="preserve"> (</w:t>
                  </w:r>
                  <w:r w:rsidRPr="0047618D">
                    <w:t>1 день</w:t>
                  </w:r>
                  <w:r>
                    <w:t>)</w:t>
                  </w:r>
                </w:p>
              </w:txbxContent>
            </v:textbox>
          </v:roundrect>
        </w:pict>
      </w:r>
    </w:p>
    <w:p w:rsidR="00606528" w:rsidRDefault="00606528" w:rsidP="004500B7">
      <w:pPr>
        <w:pStyle w:val="ConsPlusNonformat"/>
        <w:jc w:val="both"/>
        <w:rPr>
          <w:rFonts w:ascii="Times New Roman" w:hAnsi="Times New Roman" w:cs="Times New Roman"/>
        </w:rPr>
      </w:pPr>
    </w:p>
    <w:p w:rsidR="002E7FF0" w:rsidRDefault="002E7FF0" w:rsidP="004500B7">
      <w:pPr>
        <w:pStyle w:val="ConsPlusNonformat"/>
        <w:jc w:val="both"/>
        <w:rPr>
          <w:rFonts w:ascii="Times New Roman" w:hAnsi="Times New Roman" w:cs="Times New Roman"/>
        </w:rPr>
      </w:pPr>
    </w:p>
    <w:p w:rsidR="00606528" w:rsidRDefault="00606528">
      <w:pPr>
        <w:pStyle w:val="ConsPlusNonformat"/>
        <w:jc w:val="both"/>
        <w:rPr>
          <w:rFonts w:ascii="Times New Roman" w:hAnsi="Times New Roman" w:cs="Times New Roman"/>
        </w:rPr>
      </w:pPr>
    </w:p>
    <w:p w:rsidR="00606528" w:rsidRDefault="00606528">
      <w:pPr>
        <w:pStyle w:val="ConsPlusNonformat"/>
        <w:jc w:val="both"/>
        <w:rPr>
          <w:rFonts w:ascii="Times New Roman" w:hAnsi="Times New Roman" w:cs="Times New Roman"/>
        </w:rPr>
      </w:pPr>
    </w:p>
    <w:p w:rsidR="00606528" w:rsidRDefault="00606528">
      <w:pPr>
        <w:pStyle w:val="ConsPlusNonformat"/>
        <w:jc w:val="both"/>
        <w:rPr>
          <w:rFonts w:ascii="Times New Roman" w:hAnsi="Times New Roman" w:cs="Times New Roman"/>
        </w:rPr>
      </w:pPr>
    </w:p>
    <w:p w:rsidR="00B87A1C" w:rsidRPr="0047618D" w:rsidRDefault="00B87A1C" w:rsidP="00606528">
      <w:pPr>
        <w:pStyle w:val="ConsPlusNormal"/>
        <w:rPr>
          <w:rFonts w:ascii="Times New Roman" w:hAnsi="Times New Roman" w:cs="Times New Roman"/>
        </w:rPr>
      </w:pPr>
    </w:p>
    <w:p w:rsidR="004500B7" w:rsidRPr="0047618D" w:rsidRDefault="004500B7">
      <w:pPr>
        <w:pStyle w:val="ConsPlusNormal"/>
        <w:jc w:val="right"/>
        <w:rPr>
          <w:rFonts w:ascii="Times New Roman" w:hAnsi="Times New Roman" w:cs="Times New Roman"/>
        </w:rPr>
      </w:pPr>
    </w:p>
    <w:p w:rsidR="004845F1" w:rsidRDefault="004845F1">
      <w:pPr>
        <w:pStyle w:val="ConsPlusNormal"/>
        <w:jc w:val="right"/>
        <w:rPr>
          <w:rFonts w:ascii="Times New Roman" w:hAnsi="Times New Roman" w:cs="Times New Roman"/>
        </w:rPr>
        <w:sectPr w:rsidR="004845F1" w:rsidSect="001D10FD">
          <w:pgSz w:w="11906" w:h="16838"/>
          <w:pgMar w:top="568" w:right="850" w:bottom="284" w:left="1701" w:header="708" w:footer="708" w:gutter="0"/>
          <w:cols w:space="708"/>
          <w:docGrid w:linePitch="360"/>
        </w:sectPr>
      </w:pPr>
    </w:p>
    <w:p w:rsidR="00B87A1C" w:rsidRPr="0047618D" w:rsidRDefault="00B87A1C">
      <w:pPr>
        <w:pStyle w:val="ConsPlusNormal"/>
        <w:jc w:val="right"/>
        <w:rPr>
          <w:rFonts w:ascii="Times New Roman" w:hAnsi="Times New Roman" w:cs="Times New Roman"/>
        </w:rPr>
      </w:pPr>
    </w:p>
    <w:p w:rsidR="00B87A1C" w:rsidRPr="0047618D" w:rsidRDefault="00B87A1C">
      <w:pPr>
        <w:pStyle w:val="ConsPlusNormal"/>
        <w:jc w:val="right"/>
        <w:outlineLvl w:val="1"/>
        <w:rPr>
          <w:rFonts w:ascii="Times New Roman" w:hAnsi="Times New Roman" w:cs="Times New Roman"/>
        </w:rPr>
      </w:pPr>
      <w:r w:rsidRPr="0047618D">
        <w:rPr>
          <w:rFonts w:ascii="Times New Roman" w:hAnsi="Times New Roman" w:cs="Times New Roman"/>
        </w:rPr>
        <w:t>Приложение 2</w:t>
      </w:r>
    </w:p>
    <w:p w:rsidR="00B87A1C" w:rsidRPr="0047618D" w:rsidRDefault="00B87A1C">
      <w:pPr>
        <w:pStyle w:val="ConsPlusNormal"/>
        <w:jc w:val="right"/>
        <w:rPr>
          <w:rFonts w:ascii="Times New Roman" w:hAnsi="Times New Roman" w:cs="Times New Roman"/>
        </w:rPr>
      </w:pPr>
      <w:r w:rsidRPr="0047618D">
        <w:rPr>
          <w:rFonts w:ascii="Times New Roman" w:hAnsi="Times New Roman" w:cs="Times New Roman"/>
        </w:rPr>
        <w:t>к Регламенту</w:t>
      </w:r>
    </w:p>
    <w:p w:rsidR="00B87A1C" w:rsidRPr="0047618D" w:rsidRDefault="00B87A1C">
      <w:pPr>
        <w:pStyle w:val="ConsPlusNormal"/>
        <w:jc w:val="right"/>
        <w:rPr>
          <w:rFonts w:ascii="Times New Roman" w:hAnsi="Times New Roman" w:cs="Times New Roman"/>
        </w:rPr>
      </w:pPr>
    </w:p>
    <w:p w:rsidR="00B87A1C" w:rsidRPr="0047618D" w:rsidRDefault="00B87A1C">
      <w:pPr>
        <w:pStyle w:val="ConsPlusNormal"/>
        <w:jc w:val="right"/>
        <w:rPr>
          <w:rFonts w:ascii="Times New Roman" w:hAnsi="Times New Roman" w:cs="Times New Roman"/>
        </w:rPr>
      </w:pPr>
      <w:r w:rsidRPr="0047618D">
        <w:rPr>
          <w:rFonts w:ascii="Times New Roman" w:hAnsi="Times New Roman" w:cs="Times New Roman"/>
        </w:rPr>
        <w:t>Главе</w:t>
      </w:r>
      <w:r w:rsidR="009311E5" w:rsidRPr="0047618D">
        <w:rPr>
          <w:rFonts w:ascii="Times New Roman" w:hAnsi="Times New Roman" w:cs="Times New Roman"/>
        </w:rPr>
        <w:t xml:space="preserve"> </w:t>
      </w:r>
      <w:proofErr w:type="spellStart"/>
      <w:r w:rsidR="009311E5" w:rsidRPr="0047618D">
        <w:rPr>
          <w:rFonts w:ascii="Times New Roman" w:hAnsi="Times New Roman" w:cs="Times New Roman"/>
        </w:rPr>
        <w:t>Торбеевского</w:t>
      </w:r>
      <w:proofErr w:type="spellEnd"/>
    </w:p>
    <w:p w:rsidR="00B87A1C" w:rsidRPr="0047618D" w:rsidRDefault="009311E5">
      <w:pPr>
        <w:pStyle w:val="ConsPlusNormal"/>
        <w:jc w:val="right"/>
        <w:rPr>
          <w:rFonts w:ascii="Times New Roman" w:hAnsi="Times New Roman" w:cs="Times New Roman"/>
        </w:rPr>
      </w:pPr>
      <w:r w:rsidRPr="0047618D">
        <w:rPr>
          <w:rFonts w:ascii="Times New Roman" w:hAnsi="Times New Roman" w:cs="Times New Roman"/>
        </w:rPr>
        <w:t>муниципального района</w:t>
      </w:r>
    </w:p>
    <w:p w:rsidR="00B87A1C" w:rsidRPr="0047618D" w:rsidRDefault="00FE6F4B">
      <w:pPr>
        <w:pStyle w:val="ConsPlusNormal"/>
        <w:jc w:val="right"/>
        <w:rPr>
          <w:rFonts w:ascii="Times New Roman" w:hAnsi="Times New Roman" w:cs="Times New Roman"/>
        </w:rPr>
      </w:pPr>
      <w:proofErr w:type="spellStart"/>
      <w:r>
        <w:rPr>
          <w:rFonts w:ascii="Times New Roman" w:hAnsi="Times New Roman" w:cs="Times New Roman"/>
        </w:rPr>
        <w:t>Шичкину</w:t>
      </w:r>
      <w:proofErr w:type="spellEnd"/>
      <w:r w:rsidR="00261C75" w:rsidRPr="00261C75">
        <w:rPr>
          <w:rFonts w:ascii="Times New Roman" w:hAnsi="Times New Roman" w:cs="Times New Roman"/>
        </w:rPr>
        <w:t xml:space="preserve"> </w:t>
      </w:r>
      <w:r w:rsidR="00261C75" w:rsidRPr="0047618D">
        <w:rPr>
          <w:rFonts w:ascii="Times New Roman" w:hAnsi="Times New Roman" w:cs="Times New Roman"/>
        </w:rPr>
        <w:t>С.</w:t>
      </w:r>
      <w:r w:rsidR="00261C75">
        <w:rPr>
          <w:rFonts w:ascii="Times New Roman" w:hAnsi="Times New Roman" w:cs="Times New Roman"/>
        </w:rPr>
        <w:t>Ф</w:t>
      </w:r>
      <w:r w:rsidR="00261C75" w:rsidRPr="0047618D">
        <w:rPr>
          <w:rFonts w:ascii="Times New Roman" w:hAnsi="Times New Roman" w:cs="Times New Roman"/>
        </w:rPr>
        <w:t>.</w:t>
      </w:r>
    </w:p>
    <w:p w:rsidR="00B87A1C" w:rsidRPr="0047618D" w:rsidRDefault="00B87A1C">
      <w:pPr>
        <w:pStyle w:val="ConsPlusNormal"/>
        <w:jc w:val="right"/>
        <w:rPr>
          <w:rFonts w:ascii="Times New Roman" w:hAnsi="Times New Roman" w:cs="Times New Roman"/>
        </w:rPr>
      </w:pPr>
    </w:p>
    <w:p w:rsidR="00B87A1C" w:rsidRPr="0047618D" w:rsidRDefault="003A2385">
      <w:pPr>
        <w:pStyle w:val="ConsPlusNormal"/>
        <w:jc w:val="center"/>
        <w:rPr>
          <w:rFonts w:ascii="Times New Roman" w:hAnsi="Times New Roman" w:cs="Times New Roman"/>
        </w:rPr>
      </w:pPr>
      <w:bookmarkStart w:id="36" w:name="P522"/>
      <w:bookmarkEnd w:id="36"/>
      <w:r w:rsidRPr="0047618D">
        <w:rPr>
          <w:rFonts w:ascii="Times New Roman" w:hAnsi="Times New Roman" w:cs="Times New Roman"/>
        </w:rPr>
        <w:t>ЗАЯВЛЕНИЕ</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ДЛЯ ПОЛУЧЕНИЯ (ПРОДЛЕНИЯ, ПЕРЕОФОРМЛЕНИЯ)</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РАЗРЕШЕНИЯ НА ПРАВО ОРГАНИЗАЦИИ РОЗНИЧНОГО РЫНКА</w:t>
      </w:r>
    </w:p>
    <w:p w:rsidR="00B87A1C" w:rsidRPr="0047618D" w:rsidRDefault="00B87A1C">
      <w:pPr>
        <w:pStyle w:val="ConsPlusNormal"/>
        <w:ind w:firstLine="540"/>
        <w:jc w:val="both"/>
        <w:rPr>
          <w:rFonts w:ascii="Times New Roman" w:hAnsi="Times New Roman" w:cs="Times New Roman"/>
        </w:rPr>
      </w:pP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Заявитель _____________________________________________________________</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w:t>
      </w:r>
      <w:proofErr w:type="gramStart"/>
      <w:r w:rsidRPr="0047618D">
        <w:rPr>
          <w:rFonts w:ascii="Times New Roman" w:hAnsi="Times New Roman" w:cs="Times New Roman"/>
        </w:rPr>
        <w:t>(полное и (если имеется) сокращенное наименование</w:t>
      </w:r>
      <w:proofErr w:type="gramEnd"/>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___________________________________________________________________________</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юридического лица, в т.ч. фирменное наименование)</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___________________________________________________________________________</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(организационно-правовая форма юридического лица)</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юридический адрес _____________________________________________________</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___________________________________________________________________________</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___________________________________________________________________________</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телефон _________________________________</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Место нахождения ______________________________________________________</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w:t>
      </w:r>
      <w:proofErr w:type="gramStart"/>
      <w:r w:rsidRPr="0047618D">
        <w:rPr>
          <w:rFonts w:ascii="Times New Roman" w:hAnsi="Times New Roman" w:cs="Times New Roman"/>
        </w:rPr>
        <w:t>(объекта или объектов недвижимости, расположенных</w:t>
      </w:r>
      <w:proofErr w:type="gramEnd"/>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___________________________________________________________________________</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на территории, в пределах которой располагается</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организация розничного рынка)</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Государственный регистрационный номер записи  о  создании  </w:t>
      </w:r>
      <w:proofErr w:type="gramStart"/>
      <w:r w:rsidRPr="0047618D">
        <w:rPr>
          <w:rFonts w:ascii="Times New Roman" w:hAnsi="Times New Roman" w:cs="Times New Roman"/>
        </w:rPr>
        <w:t>юридического</w:t>
      </w:r>
      <w:proofErr w:type="gramEnd"/>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лица ______________________________________________________________________</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w:t>
      </w:r>
      <w:proofErr w:type="gramStart"/>
      <w:r w:rsidRPr="0047618D">
        <w:rPr>
          <w:rFonts w:ascii="Times New Roman" w:hAnsi="Times New Roman" w:cs="Times New Roman"/>
        </w:rPr>
        <w:t>(данные документа, подтверждающего факт внесения сведений о юридическом</w:t>
      </w:r>
      <w:proofErr w:type="gramEnd"/>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w:t>
      </w:r>
      <w:proofErr w:type="gramStart"/>
      <w:r w:rsidRPr="0047618D">
        <w:rPr>
          <w:rFonts w:ascii="Times New Roman" w:hAnsi="Times New Roman" w:cs="Times New Roman"/>
        </w:rPr>
        <w:t>лице</w:t>
      </w:r>
      <w:proofErr w:type="gramEnd"/>
      <w:r w:rsidRPr="0047618D">
        <w:rPr>
          <w:rFonts w:ascii="Times New Roman" w:hAnsi="Times New Roman" w:cs="Times New Roman"/>
        </w:rPr>
        <w:t xml:space="preserve"> в Единый государственный реестр юридических услуг)</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Идентификационный номер налогоплательщика _____________________________</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___________________________________________________________________________</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w:t>
      </w:r>
      <w:proofErr w:type="gramStart"/>
      <w:r w:rsidRPr="0047618D">
        <w:rPr>
          <w:rFonts w:ascii="Times New Roman" w:hAnsi="Times New Roman" w:cs="Times New Roman"/>
        </w:rPr>
        <w:t>(данные документа о постановке юридического лица</w:t>
      </w:r>
      <w:proofErr w:type="gramEnd"/>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на учет в налоговом органе)</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Тип рынка, который предполагается организовать ________________________</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___________________________________________________________________________</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К заявлению прилагаются:</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1) копии учредительных документов (оригиналы  учредительных  документов</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в случае</w:t>
      </w:r>
      <w:proofErr w:type="gramStart"/>
      <w:r w:rsidRPr="0047618D">
        <w:rPr>
          <w:rFonts w:ascii="Times New Roman" w:hAnsi="Times New Roman" w:cs="Times New Roman"/>
        </w:rPr>
        <w:t>,</w:t>
      </w:r>
      <w:proofErr w:type="gramEnd"/>
      <w:r w:rsidRPr="0047618D">
        <w:rPr>
          <w:rFonts w:ascii="Times New Roman" w:hAnsi="Times New Roman" w:cs="Times New Roman"/>
        </w:rPr>
        <w:t xml:space="preserve"> если верность копий не удостоверена нотариально);</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2) выписка из единого государственного реестра юридических лиц  или  ее</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удостоверенная копия, включающая сведения о  постановке  юридического  лица</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на учет в налоговом органе по месту нахождения юридического лица;</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3) удостоверенная копия  документа,  подтверждающего  право  на  объект</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или объекты недвижимости, расположенные на территории, в  пределах  которой</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предполагается организовать рынок.</w:t>
      </w:r>
    </w:p>
    <w:p w:rsidR="00B87A1C" w:rsidRPr="0047618D" w:rsidRDefault="00B87A1C">
      <w:pPr>
        <w:pStyle w:val="ConsPlusNonformat"/>
        <w:jc w:val="both"/>
        <w:rPr>
          <w:rFonts w:ascii="Times New Roman" w:hAnsi="Times New Roman" w:cs="Times New Roman"/>
        </w:rPr>
      </w:pP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Подпись руководителя организации      Материалы принял:</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___________/___________________       _____________________________________</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(фамилия, инициалы)             (подпись, Ф.И.О. ответственного лица)</w:t>
      </w:r>
    </w:p>
    <w:p w:rsidR="00B87A1C" w:rsidRPr="0047618D" w:rsidRDefault="00B87A1C">
      <w:pPr>
        <w:pStyle w:val="ConsPlusNonformat"/>
        <w:jc w:val="both"/>
        <w:rPr>
          <w:rFonts w:ascii="Times New Roman" w:hAnsi="Times New Roman" w:cs="Times New Roman"/>
        </w:rPr>
      </w:pP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"___" _________________ 20__ г.       </w:t>
      </w:r>
      <w:proofErr w:type="spellStart"/>
      <w:r w:rsidRPr="0047618D">
        <w:rPr>
          <w:rFonts w:ascii="Times New Roman" w:hAnsi="Times New Roman" w:cs="Times New Roman"/>
        </w:rPr>
        <w:t>Рег</w:t>
      </w:r>
      <w:proofErr w:type="spellEnd"/>
      <w:r w:rsidRPr="0047618D">
        <w:rPr>
          <w:rFonts w:ascii="Times New Roman" w:hAnsi="Times New Roman" w:cs="Times New Roman"/>
        </w:rPr>
        <w:t>. N ____ от "___" ________ 20__ г.</w:t>
      </w:r>
    </w:p>
    <w:p w:rsidR="00B87A1C" w:rsidRPr="0047618D" w:rsidRDefault="00B87A1C">
      <w:pPr>
        <w:pStyle w:val="ConsPlusNormal"/>
        <w:jc w:val="right"/>
        <w:rPr>
          <w:rFonts w:ascii="Times New Roman" w:hAnsi="Times New Roman" w:cs="Times New Roman"/>
        </w:rPr>
      </w:pPr>
    </w:p>
    <w:p w:rsidR="00B87A1C" w:rsidRPr="0047618D" w:rsidRDefault="00B87A1C">
      <w:pPr>
        <w:pStyle w:val="ConsPlusNormal"/>
        <w:jc w:val="right"/>
        <w:rPr>
          <w:rFonts w:ascii="Times New Roman" w:hAnsi="Times New Roman" w:cs="Times New Roman"/>
        </w:rPr>
      </w:pPr>
    </w:p>
    <w:p w:rsidR="00B87A1C" w:rsidRPr="0047618D" w:rsidRDefault="00B87A1C">
      <w:pPr>
        <w:pStyle w:val="ConsPlusNormal"/>
        <w:jc w:val="right"/>
        <w:rPr>
          <w:rFonts w:ascii="Times New Roman" w:hAnsi="Times New Roman" w:cs="Times New Roman"/>
        </w:rPr>
      </w:pPr>
    </w:p>
    <w:p w:rsidR="00B87A1C" w:rsidRPr="0047618D" w:rsidRDefault="00B87A1C">
      <w:pPr>
        <w:pStyle w:val="ConsPlusNormal"/>
        <w:jc w:val="right"/>
        <w:rPr>
          <w:rFonts w:ascii="Times New Roman" w:hAnsi="Times New Roman" w:cs="Times New Roman"/>
        </w:rPr>
      </w:pPr>
    </w:p>
    <w:p w:rsidR="00B87A1C" w:rsidRPr="0047618D" w:rsidRDefault="00B87A1C">
      <w:pPr>
        <w:pStyle w:val="ConsPlusNormal"/>
        <w:jc w:val="right"/>
        <w:rPr>
          <w:rFonts w:ascii="Times New Roman" w:hAnsi="Times New Roman" w:cs="Times New Roman"/>
        </w:rPr>
      </w:pPr>
    </w:p>
    <w:p w:rsidR="00B87A1C" w:rsidRPr="0047618D" w:rsidRDefault="00B87A1C">
      <w:pPr>
        <w:sectPr w:rsidR="00B87A1C" w:rsidRPr="0047618D" w:rsidSect="001D10FD">
          <w:pgSz w:w="11906" w:h="16838"/>
          <w:pgMar w:top="568" w:right="850" w:bottom="284" w:left="1701" w:header="708" w:footer="708" w:gutter="0"/>
          <w:cols w:space="708"/>
          <w:docGrid w:linePitch="360"/>
        </w:sectPr>
      </w:pPr>
    </w:p>
    <w:p w:rsidR="00B87A1C" w:rsidRPr="0047618D" w:rsidRDefault="00B87A1C">
      <w:pPr>
        <w:pStyle w:val="ConsPlusNormal"/>
        <w:jc w:val="right"/>
        <w:outlineLvl w:val="1"/>
        <w:rPr>
          <w:rFonts w:ascii="Times New Roman" w:hAnsi="Times New Roman" w:cs="Times New Roman"/>
        </w:rPr>
      </w:pPr>
      <w:r w:rsidRPr="0047618D">
        <w:rPr>
          <w:rFonts w:ascii="Times New Roman" w:hAnsi="Times New Roman" w:cs="Times New Roman"/>
        </w:rPr>
        <w:lastRenderedPageBreak/>
        <w:t>Приложение 3</w:t>
      </w:r>
    </w:p>
    <w:p w:rsidR="00B87A1C" w:rsidRPr="0047618D" w:rsidRDefault="00B87A1C">
      <w:pPr>
        <w:pStyle w:val="ConsPlusNormal"/>
        <w:jc w:val="right"/>
        <w:rPr>
          <w:rFonts w:ascii="Times New Roman" w:hAnsi="Times New Roman" w:cs="Times New Roman"/>
        </w:rPr>
      </w:pPr>
      <w:r w:rsidRPr="0047618D">
        <w:rPr>
          <w:rFonts w:ascii="Times New Roman" w:hAnsi="Times New Roman" w:cs="Times New Roman"/>
        </w:rPr>
        <w:t>к Регламенту</w:t>
      </w:r>
    </w:p>
    <w:p w:rsidR="00B87A1C" w:rsidRPr="0047618D" w:rsidRDefault="00B87A1C">
      <w:pPr>
        <w:pStyle w:val="ConsPlusNormal"/>
        <w:jc w:val="right"/>
        <w:rPr>
          <w:rFonts w:ascii="Times New Roman" w:hAnsi="Times New Roman" w:cs="Times New Roman"/>
        </w:rPr>
      </w:pPr>
    </w:p>
    <w:p w:rsidR="00B87A1C" w:rsidRPr="0047618D" w:rsidRDefault="00B87A1C">
      <w:pPr>
        <w:pStyle w:val="ConsPlusNormal"/>
        <w:jc w:val="center"/>
        <w:rPr>
          <w:rFonts w:ascii="Times New Roman" w:hAnsi="Times New Roman" w:cs="Times New Roman"/>
        </w:rPr>
      </w:pPr>
      <w:bookmarkStart w:id="37" w:name="P574"/>
      <w:bookmarkEnd w:id="37"/>
      <w:r w:rsidRPr="0047618D">
        <w:rPr>
          <w:rFonts w:ascii="Times New Roman" w:hAnsi="Times New Roman" w:cs="Times New Roman"/>
        </w:rPr>
        <w:t>СВЕДЕНИЯ</w:t>
      </w:r>
    </w:p>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О МЕСТЕ НАХОЖДЕНИЯ, ГРАФИКЕ РАБОТЫ</w:t>
      </w:r>
    </w:p>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 xml:space="preserve">И КОНТАКТНЫХ </w:t>
      </w:r>
      <w:proofErr w:type="gramStart"/>
      <w:r w:rsidRPr="0047618D">
        <w:rPr>
          <w:rFonts w:ascii="Times New Roman" w:hAnsi="Times New Roman" w:cs="Times New Roman"/>
        </w:rPr>
        <w:t>ТЕЛЕФОНАХ</w:t>
      </w:r>
      <w:proofErr w:type="gramEnd"/>
      <w:r w:rsidRPr="0047618D">
        <w:rPr>
          <w:rFonts w:ascii="Times New Roman" w:hAnsi="Times New Roman" w:cs="Times New Roman"/>
        </w:rPr>
        <w:t xml:space="preserve"> ОРГАНИЗАЦИЙ, ОСУЩЕСТВЛЯЮЩИХ</w:t>
      </w:r>
    </w:p>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ФУНКЦИИ ПРИЕМА ДОКУМЕНТОВ И ВЫДАЧИ РЕЗУЛЬТАТОВ</w:t>
      </w:r>
    </w:p>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ПРЕДОСТАВЛЕНИЯ МУНИЦИПАЛЬНОЙ УСЛУГИ</w:t>
      </w:r>
    </w:p>
    <w:p w:rsidR="00B87A1C" w:rsidRPr="0047618D" w:rsidRDefault="00B87A1C">
      <w:pPr>
        <w:pStyle w:val="ConsPlusNormal"/>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700"/>
        <w:gridCol w:w="1860"/>
        <w:gridCol w:w="1368"/>
        <w:gridCol w:w="2052"/>
        <w:gridCol w:w="1788"/>
      </w:tblGrid>
      <w:tr w:rsidR="00B87A1C" w:rsidRPr="0047618D">
        <w:tc>
          <w:tcPr>
            <w:tcW w:w="2700" w:type="dxa"/>
          </w:tcPr>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Наименование организации осуществляющих функции приема документов и выдачи результатов предоставления муниципальную услугу</w:t>
            </w:r>
          </w:p>
        </w:tc>
        <w:tc>
          <w:tcPr>
            <w:tcW w:w="1860" w:type="dxa"/>
          </w:tcPr>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Адрес</w:t>
            </w:r>
          </w:p>
        </w:tc>
        <w:tc>
          <w:tcPr>
            <w:tcW w:w="1368" w:type="dxa"/>
          </w:tcPr>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Контактные номера телефонов</w:t>
            </w:r>
          </w:p>
        </w:tc>
        <w:tc>
          <w:tcPr>
            <w:tcW w:w="2052" w:type="dxa"/>
          </w:tcPr>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График работы</w:t>
            </w:r>
          </w:p>
        </w:tc>
        <w:tc>
          <w:tcPr>
            <w:tcW w:w="1788" w:type="dxa"/>
          </w:tcPr>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Адрес Интернет-сайта (страницы), адрес электронной почты</w:t>
            </w:r>
          </w:p>
        </w:tc>
      </w:tr>
      <w:tr w:rsidR="00B87A1C" w:rsidRPr="0047618D">
        <w:tc>
          <w:tcPr>
            <w:tcW w:w="2700" w:type="dxa"/>
          </w:tcPr>
          <w:p w:rsidR="00B87A1C" w:rsidRPr="0047618D" w:rsidRDefault="00B87A1C" w:rsidP="00BA07D0">
            <w:pPr>
              <w:pStyle w:val="ConsPlusNormal"/>
              <w:jc w:val="center"/>
              <w:rPr>
                <w:rFonts w:ascii="Times New Roman" w:hAnsi="Times New Roman" w:cs="Times New Roman"/>
              </w:rPr>
            </w:pPr>
            <w:r w:rsidRPr="0047618D">
              <w:rPr>
                <w:rFonts w:ascii="Times New Roman" w:hAnsi="Times New Roman" w:cs="Times New Roman"/>
              </w:rPr>
              <w:t xml:space="preserve">Администрация </w:t>
            </w:r>
            <w:proofErr w:type="spellStart"/>
            <w:r w:rsidR="00BA07D0" w:rsidRPr="0047618D">
              <w:rPr>
                <w:rFonts w:ascii="Times New Roman" w:hAnsi="Times New Roman" w:cs="Times New Roman"/>
              </w:rPr>
              <w:t>Торбеевского</w:t>
            </w:r>
            <w:proofErr w:type="spellEnd"/>
            <w:r w:rsidR="00BA07D0" w:rsidRPr="0047618D">
              <w:rPr>
                <w:rFonts w:ascii="Times New Roman" w:hAnsi="Times New Roman" w:cs="Times New Roman"/>
              </w:rPr>
              <w:t xml:space="preserve"> муниципального района</w:t>
            </w:r>
          </w:p>
        </w:tc>
        <w:tc>
          <w:tcPr>
            <w:tcW w:w="1860" w:type="dxa"/>
          </w:tcPr>
          <w:p w:rsidR="00B87A1C" w:rsidRPr="0047618D" w:rsidRDefault="00B87A1C" w:rsidP="00BA07D0">
            <w:pPr>
              <w:pStyle w:val="ConsPlusNormal"/>
              <w:jc w:val="center"/>
              <w:rPr>
                <w:rFonts w:ascii="Times New Roman" w:hAnsi="Times New Roman" w:cs="Times New Roman"/>
              </w:rPr>
            </w:pPr>
            <w:r w:rsidRPr="0047618D">
              <w:rPr>
                <w:rFonts w:ascii="Times New Roman" w:hAnsi="Times New Roman" w:cs="Times New Roman"/>
              </w:rPr>
              <w:t>43</w:t>
            </w:r>
            <w:r w:rsidR="00BA07D0" w:rsidRPr="0047618D">
              <w:rPr>
                <w:rFonts w:ascii="Times New Roman" w:hAnsi="Times New Roman" w:cs="Times New Roman"/>
              </w:rPr>
              <w:t>1030</w:t>
            </w:r>
            <w:r w:rsidRPr="0047618D">
              <w:rPr>
                <w:rFonts w:ascii="Times New Roman" w:hAnsi="Times New Roman" w:cs="Times New Roman"/>
              </w:rPr>
              <w:t xml:space="preserve">, </w:t>
            </w:r>
            <w:proofErr w:type="spellStart"/>
            <w:r w:rsidR="00BA07D0" w:rsidRPr="0047618D">
              <w:rPr>
                <w:rFonts w:ascii="Times New Roman" w:hAnsi="Times New Roman" w:cs="Times New Roman"/>
              </w:rPr>
              <w:t>рп</w:t>
            </w:r>
            <w:proofErr w:type="spellEnd"/>
            <w:r w:rsidR="00BA07D0" w:rsidRPr="0047618D">
              <w:rPr>
                <w:rFonts w:ascii="Times New Roman" w:hAnsi="Times New Roman" w:cs="Times New Roman"/>
              </w:rPr>
              <w:t xml:space="preserve"> Торбеево</w:t>
            </w:r>
            <w:r w:rsidRPr="0047618D">
              <w:rPr>
                <w:rFonts w:ascii="Times New Roman" w:hAnsi="Times New Roman" w:cs="Times New Roman"/>
              </w:rPr>
              <w:t>,</w:t>
            </w:r>
            <w:r w:rsidR="00BA07D0" w:rsidRPr="0047618D">
              <w:rPr>
                <w:rFonts w:ascii="Times New Roman" w:hAnsi="Times New Roman" w:cs="Times New Roman"/>
              </w:rPr>
              <w:t xml:space="preserve"> </w:t>
            </w:r>
            <w:proofErr w:type="spellStart"/>
            <w:proofErr w:type="gramStart"/>
            <w:r w:rsidR="00BA07D0" w:rsidRPr="0047618D">
              <w:rPr>
                <w:rFonts w:ascii="Times New Roman" w:hAnsi="Times New Roman" w:cs="Times New Roman"/>
              </w:rPr>
              <w:t>ул</w:t>
            </w:r>
            <w:proofErr w:type="spellEnd"/>
            <w:proofErr w:type="gramEnd"/>
            <w:r w:rsidR="00BA07D0" w:rsidRPr="0047618D">
              <w:rPr>
                <w:rFonts w:ascii="Times New Roman" w:hAnsi="Times New Roman" w:cs="Times New Roman"/>
              </w:rPr>
              <w:t xml:space="preserve"> Карла Маркса</w:t>
            </w:r>
            <w:r w:rsidRPr="0047618D">
              <w:rPr>
                <w:rFonts w:ascii="Times New Roman" w:hAnsi="Times New Roman" w:cs="Times New Roman"/>
              </w:rPr>
              <w:t xml:space="preserve"> д. </w:t>
            </w:r>
            <w:r w:rsidR="00BA07D0" w:rsidRPr="0047618D">
              <w:rPr>
                <w:rFonts w:ascii="Times New Roman" w:hAnsi="Times New Roman" w:cs="Times New Roman"/>
              </w:rPr>
              <w:t>7</w:t>
            </w:r>
          </w:p>
        </w:tc>
        <w:tc>
          <w:tcPr>
            <w:tcW w:w="1368" w:type="dxa"/>
          </w:tcPr>
          <w:p w:rsidR="00B87A1C" w:rsidRPr="0047618D" w:rsidRDefault="00B87A1C" w:rsidP="00BA07D0">
            <w:pPr>
              <w:pStyle w:val="ConsPlusNormal"/>
              <w:jc w:val="center"/>
              <w:rPr>
                <w:rFonts w:ascii="Times New Roman" w:hAnsi="Times New Roman" w:cs="Times New Roman"/>
              </w:rPr>
            </w:pPr>
            <w:r w:rsidRPr="0047618D">
              <w:rPr>
                <w:rFonts w:ascii="Times New Roman" w:hAnsi="Times New Roman" w:cs="Times New Roman"/>
              </w:rPr>
              <w:t>8 (834</w:t>
            </w:r>
            <w:r w:rsidR="00BA07D0" w:rsidRPr="0047618D">
              <w:rPr>
                <w:rFonts w:ascii="Times New Roman" w:hAnsi="Times New Roman" w:cs="Times New Roman"/>
              </w:rPr>
              <w:t>56</w:t>
            </w:r>
            <w:r w:rsidRPr="0047618D">
              <w:rPr>
                <w:rFonts w:ascii="Times New Roman" w:hAnsi="Times New Roman" w:cs="Times New Roman"/>
              </w:rPr>
              <w:t xml:space="preserve">) </w:t>
            </w:r>
            <w:r w:rsidR="00BA07D0" w:rsidRPr="0047618D">
              <w:rPr>
                <w:rFonts w:ascii="Times New Roman" w:hAnsi="Times New Roman" w:cs="Times New Roman"/>
              </w:rPr>
              <w:t>2-00-56</w:t>
            </w:r>
          </w:p>
        </w:tc>
        <w:tc>
          <w:tcPr>
            <w:tcW w:w="2052" w:type="dxa"/>
          </w:tcPr>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понедельник - пятница</w:t>
            </w:r>
          </w:p>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с 8.30 до 17.30 ч., перерыв на обед с 13.00</w:t>
            </w:r>
          </w:p>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до 14.00 ч.; выходные дни - суббота, воскресенье</w:t>
            </w:r>
          </w:p>
        </w:tc>
        <w:tc>
          <w:tcPr>
            <w:tcW w:w="1788" w:type="dxa"/>
          </w:tcPr>
          <w:p w:rsidR="00BA07D0" w:rsidRPr="0047618D" w:rsidRDefault="0043474D" w:rsidP="00BA07D0">
            <w:pPr>
              <w:pStyle w:val="ConsPlusNormal"/>
              <w:jc w:val="center"/>
              <w:rPr>
                <w:rFonts w:ascii="Times New Roman" w:hAnsi="Times New Roman" w:cs="Times New Roman"/>
              </w:rPr>
            </w:pPr>
            <w:hyperlink r:id="rId46" w:history="1">
              <w:r w:rsidR="00BA07D0" w:rsidRPr="00513BBD">
                <w:rPr>
                  <w:rStyle w:val="a4"/>
                  <w:rFonts w:ascii="Times New Roman" w:hAnsi="Times New Roman" w:cs="Times New Roman"/>
                </w:rPr>
                <w:t>http://www.</w:t>
              </w:r>
              <w:r w:rsidR="00BA07D0" w:rsidRPr="00513BBD">
                <w:rPr>
                  <w:rStyle w:val="a4"/>
                  <w:rFonts w:ascii="Times New Roman" w:hAnsi="Times New Roman" w:cs="Times New Roman"/>
                  <w:lang w:val="en-US"/>
                </w:rPr>
                <w:t>torbeevo</w:t>
              </w:r>
              <w:r w:rsidR="00BA07D0" w:rsidRPr="00513BBD">
                <w:rPr>
                  <w:rStyle w:val="a4"/>
                  <w:rFonts w:ascii="Times New Roman" w:hAnsi="Times New Roman" w:cs="Times New Roman"/>
                </w:rPr>
                <w:t>.</w:t>
              </w:r>
              <w:r w:rsidR="00BA07D0" w:rsidRPr="00513BBD">
                <w:rPr>
                  <w:rStyle w:val="a4"/>
                  <w:rFonts w:ascii="Times New Roman" w:hAnsi="Times New Roman" w:cs="Times New Roman"/>
                  <w:lang w:val="en-US"/>
                </w:rPr>
                <w:t>e</w:t>
              </w:r>
              <w:r w:rsidR="00BA07D0" w:rsidRPr="00513BBD">
                <w:rPr>
                  <w:rStyle w:val="a4"/>
                  <w:rFonts w:ascii="Times New Roman" w:hAnsi="Times New Roman" w:cs="Times New Roman"/>
                </w:rPr>
                <w:t>-</w:t>
              </w:r>
              <w:r w:rsidR="00BA07D0" w:rsidRPr="00513BBD">
                <w:rPr>
                  <w:rStyle w:val="a4"/>
                  <w:rFonts w:ascii="Times New Roman" w:hAnsi="Times New Roman" w:cs="Times New Roman"/>
                  <w:lang w:val="en-US"/>
                </w:rPr>
                <w:t>mordovia</w:t>
              </w:r>
              <w:r w:rsidR="00BA07D0" w:rsidRPr="00513BBD">
                <w:rPr>
                  <w:rStyle w:val="a4"/>
                  <w:rFonts w:ascii="Times New Roman" w:hAnsi="Times New Roman" w:cs="Times New Roman"/>
                </w:rPr>
                <w:t>.ru</w:t>
              </w:r>
            </w:hyperlink>
          </w:p>
          <w:p w:rsidR="00B87A1C" w:rsidRPr="0047618D" w:rsidRDefault="00B87A1C" w:rsidP="00BA07D0">
            <w:pPr>
              <w:pStyle w:val="ConsPlusNormal"/>
              <w:jc w:val="center"/>
              <w:rPr>
                <w:rFonts w:ascii="Times New Roman" w:hAnsi="Times New Roman" w:cs="Times New Roman"/>
                <w:lang w:val="en-US"/>
              </w:rPr>
            </w:pPr>
            <w:r w:rsidRPr="0047618D">
              <w:rPr>
                <w:rFonts w:ascii="Times New Roman" w:hAnsi="Times New Roman" w:cs="Times New Roman"/>
                <w:lang w:val="en-US"/>
              </w:rPr>
              <w:t xml:space="preserve">e-mail: </w:t>
            </w:r>
            <w:hyperlink r:id="rId47" w:history="1">
              <w:r w:rsidR="00BA07D0" w:rsidRPr="00513BBD">
                <w:rPr>
                  <w:rStyle w:val="a4"/>
                  <w:rFonts w:ascii="Times New Roman" w:hAnsi="Times New Roman" w:cs="Times New Roman"/>
                  <w:lang w:val="en-US"/>
                </w:rPr>
                <w:t>ectorb@mail.ru</w:t>
              </w:r>
            </w:hyperlink>
          </w:p>
        </w:tc>
      </w:tr>
      <w:tr w:rsidR="00B87A1C" w:rsidRPr="0047618D">
        <w:tc>
          <w:tcPr>
            <w:tcW w:w="2700" w:type="dxa"/>
          </w:tcPr>
          <w:p w:rsidR="00B87A1C" w:rsidRPr="0047618D" w:rsidRDefault="00FE6F4B" w:rsidP="00261C75">
            <w:pPr>
              <w:pStyle w:val="ConsPlusNormal"/>
              <w:jc w:val="center"/>
              <w:rPr>
                <w:rFonts w:ascii="Times New Roman" w:hAnsi="Times New Roman" w:cs="Times New Roman"/>
              </w:rPr>
            </w:pPr>
            <w:r>
              <w:rPr>
                <w:rFonts w:ascii="Times New Roman" w:hAnsi="Times New Roman" w:cs="Times New Roman"/>
              </w:rPr>
              <w:t>Государственное</w:t>
            </w:r>
            <w:r w:rsidR="0015245D" w:rsidRPr="0047618D">
              <w:rPr>
                <w:rFonts w:ascii="Times New Roman" w:hAnsi="Times New Roman" w:cs="Times New Roman"/>
              </w:rPr>
              <w:t xml:space="preserve"> бюджетное учреждение "Многофункциональный центр предоставления государственных и муниципальных услуг</w:t>
            </w:r>
            <w:r w:rsidR="00261C75" w:rsidRPr="0047618D">
              <w:rPr>
                <w:rFonts w:ascii="Times New Roman" w:hAnsi="Times New Roman" w:cs="Times New Roman"/>
              </w:rPr>
              <w:t>"</w:t>
            </w:r>
            <w:r w:rsidR="0015245D" w:rsidRPr="0047618D">
              <w:rPr>
                <w:rFonts w:ascii="Times New Roman" w:hAnsi="Times New Roman" w:cs="Times New Roman"/>
              </w:rPr>
              <w:t xml:space="preserve"> </w:t>
            </w:r>
            <w:r w:rsidR="00261C75">
              <w:rPr>
                <w:rFonts w:ascii="Times New Roman" w:hAnsi="Times New Roman" w:cs="Times New Roman"/>
              </w:rPr>
              <w:t xml:space="preserve">в </w:t>
            </w:r>
            <w:proofErr w:type="spellStart"/>
            <w:r w:rsidR="0015245D" w:rsidRPr="0047618D">
              <w:rPr>
                <w:rFonts w:ascii="Times New Roman" w:hAnsi="Times New Roman" w:cs="Times New Roman"/>
              </w:rPr>
              <w:t>Торбеевско</w:t>
            </w:r>
            <w:r w:rsidR="00261C75">
              <w:rPr>
                <w:rFonts w:ascii="Times New Roman" w:hAnsi="Times New Roman" w:cs="Times New Roman"/>
              </w:rPr>
              <w:t>м</w:t>
            </w:r>
            <w:proofErr w:type="spellEnd"/>
            <w:r w:rsidR="0015245D" w:rsidRPr="0047618D">
              <w:rPr>
                <w:rFonts w:ascii="Times New Roman" w:hAnsi="Times New Roman" w:cs="Times New Roman"/>
              </w:rPr>
              <w:t xml:space="preserve"> муниципально</w:t>
            </w:r>
            <w:r w:rsidR="00261C75">
              <w:rPr>
                <w:rFonts w:ascii="Times New Roman" w:hAnsi="Times New Roman" w:cs="Times New Roman"/>
              </w:rPr>
              <w:t>м</w:t>
            </w:r>
            <w:r w:rsidR="0015245D" w:rsidRPr="0047618D">
              <w:rPr>
                <w:rFonts w:ascii="Times New Roman" w:hAnsi="Times New Roman" w:cs="Times New Roman"/>
              </w:rPr>
              <w:t xml:space="preserve"> район</w:t>
            </w:r>
            <w:r w:rsidR="00261C75">
              <w:rPr>
                <w:rFonts w:ascii="Times New Roman" w:hAnsi="Times New Roman" w:cs="Times New Roman"/>
              </w:rPr>
              <w:t>е</w:t>
            </w:r>
            <w:r w:rsidR="0015245D" w:rsidRPr="0047618D">
              <w:rPr>
                <w:rFonts w:ascii="Times New Roman" w:hAnsi="Times New Roman" w:cs="Times New Roman"/>
              </w:rPr>
              <w:t xml:space="preserve"> </w:t>
            </w:r>
            <w:r w:rsidR="00261C75">
              <w:rPr>
                <w:rFonts w:ascii="Times New Roman" w:hAnsi="Times New Roman" w:cs="Times New Roman"/>
              </w:rPr>
              <w:t xml:space="preserve">в </w:t>
            </w:r>
            <w:r w:rsidR="0015245D" w:rsidRPr="0047618D">
              <w:rPr>
                <w:rFonts w:ascii="Times New Roman" w:hAnsi="Times New Roman" w:cs="Times New Roman"/>
              </w:rPr>
              <w:t>Республик</w:t>
            </w:r>
            <w:r w:rsidR="00261C75">
              <w:rPr>
                <w:rFonts w:ascii="Times New Roman" w:hAnsi="Times New Roman" w:cs="Times New Roman"/>
              </w:rPr>
              <w:t xml:space="preserve">е </w:t>
            </w:r>
            <w:r w:rsidR="0015245D" w:rsidRPr="0047618D">
              <w:rPr>
                <w:rFonts w:ascii="Times New Roman" w:hAnsi="Times New Roman" w:cs="Times New Roman"/>
              </w:rPr>
              <w:t>Мордовия</w:t>
            </w:r>
          </w:p>
        </w:tc>
        <w:tc>
          <w:tcPr>
            <w:tcW w:w="1860" w:type="dxa"/>
          </w:tcPr>
          <w:p w:rsidR="00B87A1C" w:rsidRPr="0047618D" w:rsidRDefault="00B87A1C" w:rsidP="0015245D">
            <w:pPr>
              <w:pStyle w:val="ConsPlusNormal"/>
              <w:jc w:val="center"/>
              <w:rPr>
                <w:rFonts w:ascii="Times New Roman" w:hAnsi="Times New Roman" w:cs="Times New Roman"/>
              </w:rPr>
            </w:pPr>
            <w:r w:rsidRPr="0047618D">
              <w:rPr>
                <w:rFonts w:ascii="Times New Roman" w:hAnsi="Times New Roman" w:cs="Times New Roman"/>
              </w:rPr>
              <w:t>43</w:t>
            </w:r>
            <w:r w:rsidR="0015245D" w:rsidRPr="0047618D">
              <w:rPr>
                <w:rFonts w:ascii="Times New Roman" w:hAnsi="Times New Roman" w:cs="Times New Roman"/>
              </w:rPr>
              <w:t xml:space="preserve">1030, </w:t>
            </w:r>
            <w:proofErr w:type="spellStart"/>
            <w:r w:rsidR="0015245D" w:rsidRPr="0047618D">
              <w:rPr>
                <w:rFonts w:ascii="Times New Roman" w:hAnsi="Times New Roman" w:cs="Times New Roman"/>
              </w:rPr>
              <w:t>рп</w:t>
            </w:r>
            <w:proofErr w:type="spellEnd"/>
            <w:r w:rsidR="0015245D" w:rsidRPr="0047618D">
              <w:rPr>
                <w:rFonts w:ascii="Times New Roman" w:hAnsi="Times New Roman" w:cs="Times New Roman"/>
              </w:rPr>
              <w:t xml:space="preserve"> Торбеево, ул. Карла Маркса</w:t>
            </w:r>
            <w:r w:rsidRPr="0047618D">
              <w:rPr>
                <w:rFonts w:ascii="Times New Roman" w:hAnsi="Times New Roman" w:cs="Times New Roman"/>
              </w:rPr>
              <w:t>, д. 7</w:t>
            </w:r>
            <w:r w:rsidR="0015245D" w:rsidRPr="0047618D">
              <w:rPr>
                <w:rFonts w:ascii="Times New Roman" w:hAnsi="Times New Roman" w:cs="Times New Roman"/>
              </w:rPr>
              <w:t>б</w:t>
            </w:r>
          </w:p>
        </w:tc>
        <w:tc>
          <w:tcPr>
            <w:tcW w:w="1368" w:type="dxa"/>
          </w:tcPr>
          <w:p w:rsidR="00B87A1C" w:rsidRPr="0047618D" w:rsidRDefault="0015245D" w:rsidP="0015245D">
            <w:pPr>
              <w:pStyle w:val="ConsPlusNormal"/>
              <w:jc w:val="center"/>
              <w:rPr>
                <w:rFonts w:ascii="Times New Roman" w:hAnsi="Times New Roman" w:cs="Times New Roman"/>
              </w:rPr>
            </w:pPr>
            <w:r w:rsidRPr="0047618D">
              <w:rPr>
                <w:rFonts w:ascii="Times New Roman" w:hAnsi="Times New Roman" w:cs="Times New Roman"/>
              </w:rPr>
              <w:t>8 (83456) 2-05-85</w:t>
            </w:r>
            <w:r w:rsidRPr="0047618D">
              <w:rPr>
                <w:rFonts w:ascii="Times New Roman" w:hAnsi="Times New Roman" w:cs="Times New Roman"/>
              </w:rPr>
              <w:br/>
              <w:t>8 (83456) 2-05-8</w:t>
            </w:r>
            <w:r w:rsidR="00B87A1C" w:rsidRPr="0047618D">
              <w:rPr>
                <w:rFonts w:ascii="Times New Roman" w:hAnsi="Times New Roman" w:cs="Times New Roman"/>
              </w:rPr>
              <w:t>0</w:t>
            </w:r>
          </w:p>
        </w:tc>
        <w:tc>
          <w:tcPr>
            <w:tcW w:w="2052" w:type="dxa"/>
          </w:tcPr>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 xml:space="preserve">понедельник - </w:t>
            </w:r>
            <w:r w:rsidR="0015245D" w:rsidRPr="0047618D">
              <w:rPr>
                <w:rFonts w:ascii="Times New Roman" w:hAnsi="Times New Roman" w:cs="Times New Roman"/>
              </w:rPr>
              <w:t>пятница</w:t>
            </w:r>
          </w:p>
          <w:p w:rsidR="00B87A1C" w:rsidRPr="0047618D" w:rsidRDefault="00B87A1C">
            <w:pPr>
              <w:pStyle w:val="ConsPlusNormal"/>
              <w:jc w:val="center"/>
              <w:rPr>
                <w:rFonts w:ascii="Times New Roman" w:hAnsi="Times New Roman" w:cs="Times New Roman"/>
              </w:rPr>
            </w:pPr>
            <w:r w:rsidRPr="0047618D">
              <w:rPr>
                <w:rFonts w:ascii="Times New Roman" w:hAnsi="Times New Roman" w:cs="Times New Roman"/>
              </w:rPr>
              <w:t xml:space="preserve">с </w:t>
            </w:r>
            <w:r w:rsidR="0015245D" w:rsidRPr="0047618D">
              <w:rPr>
                <w:rFonts w:ascii="Times New Roman" w:hAnsi="Times New Roman" w:cs="Times New Roman"/>
              </w:rPr>
              <w:t>8.30</w:t>
            </w:r>
            <w:r w:rsidRPr="0047618D">
              <w:rPr>
                <w:rFonts w:ascii="Times New Roman" w:hAnsi="Times New Roman" w:cs="Times New Roman"/>
              </w:rPr>
              <w:t xml:space="preserve"> до </w:t>
            </w:r>
            <w:r w:rsidR="0015245D" w:rsidRPr="0047618D">
              <w:rPr>
                <w:rFonts w:ascii="Times New Roman" w:hAnsi="Times New Roman" w:cs="Times New Roman"/>
              </w:rPr>
              <w:t>17.30 ч,</w:t>
            </w:r>
          </w:p>
          <w:p w:rsidR="00B87A1C" w:rsidRPr="0047618D" w:rsidRDefault="0015245D" w:rsidP="0015245D">
            <w:pPr>
              <w:pStyle w:val="ConsPlusNormal"/>
              <w:jc w:val="center"/>
              <w:rPr>
                <w:rFonts w:ascii="Times New Roman" w:hAnsi="Times New Roman" w:cs="Times New Roman"/>
              </w:rPr>
            </w:pPr>
            <w:r w:rsidRPr="0047618D">
              <w:rPr>
                <w:rFonts w:ascii="Times New Roman" w:hAnsi="Times New Roman" w:cs="Times New Roman"/>
              </w:rPr>
              <w:t xml:space="preserve">выходные дни </w:t>
            </w:r>
            <w:proofErr w:type="gramStart"/>
            <w:r w:rsidRPr="0047618D">
              <w:rPr>
                <w:rFonts w:ascii="Times New Roman" w:hAnsi="Times New Roman" w:cs="Times New Roman"/>
              </w:rPr>
              <w:t>–</w:t>
            </w:r>
            <w:r w:rsidR="00B87A1C" w:rsidRPr="0047618D">
              <w:rPr>
                <w:rFonts w:ascii="Times New Roman" w:hAnsi="Times New Roman" w:cs="Times New Roman"/>
              </w:rPr>
              <w:t>с</w:t>
            </w:r>
            <w:proofErr w:type="gramEnd"/>
            <w:r w:rsidR="00B87A1C" w:rsidRPr="0047618D">
              <w:rPr>
                <w:rFonts w:ascii="Times New Roman" w:hAnsi="Times New Roman" w:cs="Times New Roman"/>
              </w:rPr>
              <w:t>уббота</w:t>
            </w:r>
            <w:r w:rsidRPr="0047618D">
              <w:rPr>
                <w:rFonts w:ascii="Times New Roman" w:hAnsi="Times New Roman" w:cs="Times New Roman"/>
              </w:rPr>
              <w:t>,</w:t>
            </w:r>
            <w:r w:rsidR="00B87A1C" w:rsidRPr="0047618D">
              <w:rPr>
                <w:rFonts w:ascii="Times New Roman" w:hAnsi="Times New Roman" w:cs="Times New Roman"/>
              </w:rPr>
              <w:t xml:space="preserve"> воскресенье </w:t>
            </w:r>
          </w:p>
        </w:tc>
        <w:tc>
          <w:tcPr>
            <w:tcW w:w="1788" w:type="dxa"/>
          </w:tcPr>
          <w:p w:rsidR="00BA07D0" w:rsidRPr="0047618D" w:rsidRDefault="0043474D" w:rsidP="00BA07D0">
            <w:hyperlink r:id="rId48" w:tgtFrame="_blank" w:history="1">
              <w:r w:rsidR="00BA07D0" w:rsidRPr="00513BBD">
                <w:rPr>
                  <w:rStyle w:val="a4"/>
                </w:rPr>
                <w:t>http://mfc13.ru</w:t>
              </w:r>
            </w:hyperlink>
          </w:p>
          <w:p w:rsidR="00B87A1C" w:rsidRPr="0047618D" w:rsidRDefault="0015245D" w:rsidP="0015245D">
            <w:pPr>
              <w:pStyle w:val="ConsPlusNormal"/>
              <w:jc w:val="center"/>
              <w:rPr>
                <w:rFonts w:ascii="Times New Roman" w:hAnsi="Times New Roman" w:cs="Times New Roman"/>
              </w:rPr>
            </w:pPr>
            <w:r w:rsidRPr="0047618D">
              <w:rPr>
                <w:rFonts w:ascii="Times New Roman" w:hAnsi="Times New Roman" w:cs="Times New Roman"/>
                <w:lang w:val="en-US"/>
              </w:rPr>
              <w:t>e</w:t>
            </w:r>
            <w:r w:rsidRPr="0047618D">
              <w:rPr>
                <w:rFonts w:ascii="Times New Roman" w:hAnsi="Times New Roman" w:cs="Times New Roman"/>
              </w:rPr>
              <w:t>-</w:t>
            </w:r>
            <w:r w:rsidRPr="0047618D">
              <w:rPr>
                <w:rFonts w:ascii="Times New Roman" w:hAnsi="Times New Roman" w:cs="Times New Roman"/>
                <w:lang w:val="en-US"/>
              </w:rPr>
              <w:t>mail</w:t>
            </w:r>
            <w:r w:rsidRPr="0047618D">
              <w:rPr>
                <w:rFonts w:ascii="Times New Roman" w:hAnsi="Times New Roman" w:cs="Times New Roman"/>
              </w:rPr>
              <w:t xml:space="preserve">: </w:t>
            </w:r>
            <w:hyperlink r:id="rId49" w:history="1">
              <w:r w:rsidRPr="00513BBD">
                <w:rPr>
                  <w:rStyle w:val="a4"/>
                  <w:rFonts w:ascii="Times New Roman" w:hAnsi="Times New Roman" w:cs="Times New Roman"/>
                  <w:lang w:val="en-US"/>
                </w:rPr>
                <w:t>torbeevomfc</w:t>
              </w:r>
              <w:r w:rsidRPr="00513BBD">
                <w:rPr>
                  <w:rStyle w:val="a4"/>
                  <w:rFonts w:ascii="Times New Roman" w:hAnsi="Times New Roman" w:cs="Times New Roman"/>
                </w:rPr>
                <w:t>@</w:t>
              </w:r>
              <w:r w:rsidRPr="00513BBD">
                <w:rPr>
                  <w:rStyle w:val="a4"/>
                  <w:rFonts w:ascii="Times New Roman" w:hAnsi="Times New Roman" w:cs="Times New Roman"/>
                  <w:lang w:val="en-US"/>
                </w:rPr>
                <w:t>gmail</w:t>
              </w:r>
              <w:r w:rsidRPr="00513BBD">
                <w:rPr>
                  <w:rStyle w:val="a4"/>
                  <w:rFonts w:ascii="Times New Roman" w:hAnsi="Times New Roman" w:cs="Times New Roman"/>
                </w:rPr>
                <w:t>.</w:t>
              </w:r>
              <w:r w:rsidRPr="00513BBD">
                <w:rPr>
                  <w:rStyle w:val="a4"/>
                  <w:rFonts w:ascii="Times New Roman" w:hAnsi="Times New Roman" w:cs="Times New Roman"/>
                  <w:lang w:val="en-US"/>
                </w:rPr>
                <w:t>com</w:t>
              </w:r>
            </w:hyperlink>
          </w:p>
          <w:p w:rsidR="0015245D" w:rsidRPr="0047618D" w:rsidRDefault="0015245D" w:rsidP="0015245D">
            <w:pPr>
              <w:pStyle w:val="ConsPlusNormal"/>
              <w:jc w:val="center"/>
              <w:rPr>
                <w:rFonts w:ascii="Times New Roman" w:hAnsi="Times New Roman" w:cs="Times New Roman"/>
              </w:rPr>
            </w:pPr>
          </w:p>
        </w:tc>
      </w:tr>
    </w:tbl>
    <w:p w:rsidR="00B87A1C" w:rsidRPr="0047618D" w:rsidRDefault="00B87A1C">
      <w:pPr>
        <w:sectPr w:rsidR="00B87A1C" w:rsidRPr="0047618D" w:rsidSect="00456D8E">
          <w:pgSz w:w="11905" w:h="16838"/>
          <w:pgMar w:top="1134" w:right="1701" w:bottom="1134" w:left="850" w:header="0" w:footer="0" w:gutter="0"/>
          <w:cols w:space="720"/>
          <w:docGrid w:linePitch="272"/>
        </w:sectPr>
      </w:pPr>
    </w:p>
    <w:p w:rsidR="00B87A1C" w:rsidRPr="0047618D" w:rsidRDefault="00B87A1C">
      <w:pPr>
        <w:pStyle w:val="ConsPlusNormal"/>
        <w:jc w:val="right"/>
        <w:outlineLvl w:val="1"/>
        <w:rPr>
          <w:rFonts w:ascii="Times New Roman" w:hAnsi="Times New Roman" w:cs="Times New Roman"/>
        </w:rPr>
      </w:pPr>
      <w:r w:rsidRPr="0047618D">
        <w:rPr>
          <w:rFonts w:ascii="Times New Roman" w:hAnsi="Times New Roman" w:cs="Times New Roman"/>
        </w:rPr>
        <w:lastRenderedPageBreak/>
        <w:t>Приложение 4</w:t>
      </w:r>
    </w:p>
    <w:p w:rsidR="00B87A1C" w:rsidRPr="0047618D" w:rsidRDefault="00B87A1C">
      <w:pPr>
        <w:pStyle w:val="ConsPlusNormal"/>
        <w:jc w:val="right"/>
        <w:rPr>
          <w:rFonts w:ascii="Times New Roman" w:hAnsi="Times New Roman" w:cs="Times New Roman"/>
        </w:rPr>
      </w:pPr>
      <w:r w:rsidRPr="0047618D">
        <w:rPr>
          <w:rFonts w:ascii="Times New Roman" w:hAnsi="Times New Roman" w:cs="Times New Roman"/>
        </w:rPr>
        <w:t>к Регламенту</w:t>
      </w:r>
    </w:p>
    <w:p w:rsidR="00B87A1C" w:rsidRPr="0047618D" w:rsidRDefault="00B87A1C">
      <w:pPr>
        <w:pStyle w:val="ConsPlusNormal"/>
        <w:jc w:val="right"/>
        <w:rPr>
          <w:rFonts w:ascii="Times New Roman" w:hAnsi="Times New Roman" w:cs="Times New Roman"/>
        </w:rPr>
      </w:pPr>
    </w:p>
    <w:p w:rsidR="00B87A1C" w:rsidRPr="0047618D" w:rsidRDefault="003A2385">
      <w:pPr>
        <w:pStyle w:val="ConsPlusNormal"/>
        <w:jc w:val="center"/>
        <w:rPr>
          <w:rFonts w:ascii="Times New Roman" w:hAnsi="Times New Roman" w:cs="Times New Roman"/>
        </w:rPr>
      </w:pPr>
      <w:bookmarkStart w:id="38" w:name="P656"/>
      <w:bookmarkEnd w:id="38"/>
      <w:r w:rsidRPr="0047618D">
        <w:rPr>
          <w:rFonts w:ascii="Times New Roman" w:hAnsi="Times New Roman" w:cs="Times New Roman"/>
        </w:rPr>
        <w:t>РАЗРЕШЕНИЕ N ______</w:t>
      </w:r>
    </w:p>
    <w:p w:rsidR="00B87A1C" w:rsidRPr="0047618D" w:rsidRDefault="003A2385">
      <w:pPr>
        <w:pStyle w:val="ConsPlusNormal"/>
        <w:jc w:val="center"/>
        <w:rPr>
          <w:rFonts w:ascii="Times New Roman" w:hAnsi="Times New Roman" w:cs="Times New Roman"/>
        </w:rPr>
      </w:pPr>
      <w:r w:rsidRPr="0047618D">
        <w:rPr>
          <w:rFonts w:ascii="Times New Roman" w:hAnsi="Times New Roman" w:cs="Times New Roman"/>
        </w:rPr>
        <w:t>НА ПРАВО ОРГАНИЗАЦИИ РОЗНИЧНОГО РЫНКА</w:t>
      </w:r>
    </w:p>
    <w:p w:rsidR="00B87A1C" w:rsidRPr="0047618D" w:rsidRDefault="00B87A1C">
      <w:pPr>
        <w:pStyle w:val="ConsPlusNormal"/>
        <w:ind w:firstLine="540"/>
        <w:jc w:val="both"/>
        <w:rPr>
          <w:rFonts w:ascii="Times New Roman" w:hAnsi="Times New Roman" w:cs="Times New Roman"/>
        </w:rPr>
      </w:pPr>
    </w:p>
    <w:p w:rsidR="00B87A1C" w:rsidRPr="0047618D" w:rsidRDefault="00B87A1C">
      <w:pPr>
        <w:pStyle w:val="ConsPlusNormal"/>
        <w:spacing w:before="220"/>
        <w:jc w:val="right"/>
        <w:rPr>
          <w:rFonts w:ascii="Times New Roman" w:hAnsi="Times New Roman" w:cs="Times New Roman"/>
        </w:rPr>
      </w:pPr>
      <w:r w:rsidRPr="0047618D">
        <w:rPr>
          <w:rFonts w:ascii="Times New Roman" w:hAnsi="Times New Roman" w:cs="Times New Roman"/>
        </w:rPr>
        <w:t>"___" _____________ 20__ г.</w:t>
      </w:r>
    </w:p>
    <w:p w:rsidR="00B87A1C" w:rsidRPr="0047618D" w:rsidRDefault="00B87A1C">
      <w:pPr>
        <w:pStyle w:val="ConsPlusNormal"/>
        <w:jc w:val="right"/>
        <w:rPr>
          <w:rFonts w:ascii="Times New Roman" w:hAnsi="Times New Roman" w:cs="Times New Roman"/>
        </w:rPr>
      </w:pP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На основании постановления Администрации</w:t>
      </w:r>
      <w:r w:rsidR="00642B03" w:rsidRPr="0047618D">
        <w:rPr>
          <w:rFonts w:ascii="Times New Roman" w:hAnsi="Times New Roman" w:cs="Times New Roman"/>
        </w:rPr>
        <w:t xml:space="preserve"> </w:t>
      </w:r>
      <w:proofErr w:type="spellStart"/>
      <w:r w:rsidR="00642B03" w:rsidRPr="0047618D">
        <w:rPr>
          <w:rFonts w:ascii="Times New Roman" w:hAnsi="Times New Roman" w:cs="Times New Roman"/>
        </w:rPr>
        <w:t>Торбеевского</w:t>
      </w:r>
      <w:proofErr w:type="spellEnd"/>
      <w:r w:rsidR="00642B03" w:rsidRPr="0047618D">
        <w:rPr>
          <w:rFonts w:ascii="Times New Roman" w:hAnsi="Times New Roman" w:cs="Times New Roman"/>
        </w:rPr>
        <w:t xml:space="preserve"> муниципального района</w:t>
      </w:r>
      <w:r w:rsidRPr="0047618D">
        <w:rPr>
          <w:rFonts w:ascii="Times New Roman" w:hAnsi="Times New Roman" w:cs="Times New Roman"/>
        </w:rPr>
        <w:t xml:space="preserve">  от "___" _____________ 20__ г. N _____ и в соответствии с </w:t>
      </w:r>
      <w:hyperlink r:id="rId50" w:history="1">
        <w:r w:rsidRPr="0047618D">
          <w:rPr>
            <w:rFonts w:ascii="Times New Roman" w:hAnsi="Times New Roman" w:cs="Times New Roman"/>
            <w:color w:val="0000FF"/>
          </w:rPr>
          <w:t>Планом</w:t>
        </w:r>
      </w:hyperlink>
      <w:r w:rsidRPr="0047618D">
        <w:rPr>
          <w:rFonts w:ascii="Times New Roman" w:hAnsi="Times New Roman" w:cs="Times New Roman"/>
        </w:rPr>
        <w:t xml:space="preserve"> организации розничных рынков на территории Республики Мордовия, утвержденным Правительством Республики Мордовия, выдано</w:t>
      </w:r>
    </w:p>
    <w:p w:rsidR="00B87A1C" w:rsidRPr="0047618D" w:rsidRDefault="00B87A1C">
      <w:pPr>
        <w:pStyle w:val="ConsPlusNonformat"/>
        <w:spacing w:before="200"/>
        <w:jc w:val="both"/>
        <w:rPr>
          <w:rFonts w:ascii="Times New Roman" w:hAnsi="Times New Roman" w:cs="Times New Roman"/>
        </w:rPr>
      </w:pPr>
      <w:r w:rsidRPr="0047618D">
        <w:rPr>
          <w:rFonts w:ascii="Times New Roman" w:hAnsi="Times New Roman" w:cs="Times New Roman"/>
        </w:rPr>
        <w:t>___________________________________________________________________________</w:t>
      </w:r>
    </w:p>
    <w:p w:rsidR="00B87A1C" w:rsidRPr="0047618D" w:rsidRDefault="00B87A1C">
      <w:pPr>
        <w:pStyle w:val="ConsPlusNonformat"/>
        <w:jc w:val="both"/>
        <w:rPr>
          <w:rFonts w:ascii="Times New Roman" w:hAnsi="Times New Roman" w:cs="Times New Roman"/>
        </w:rPr>
      </w:pPr>
      <w:proofErr w:type="gramStart"/>
      <w:r w:rsidRPr="0047618D">
        <w:rPr>
          <w:rFonts w:ascii="Times New Roman" w:hAnsi="Times New Roman" w:cs="Times New Roman"/>
        </w:rPr>
        <w:t>(полное, сокращенное (если имеется) наименование и организационно-правовая</w:t>
      </w:r>
      <w:proofErr w:type="gramEnd"/>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форма юридического лица)</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___________________________________________________________________________</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___________________________________________________________________________</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(место нахождения юридического лица, ИНН)</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___________________________________________________________________________</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(место расположения объекта, где предполагается организовать рынок)</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тип рынка _____________________________________________________________</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Срок действия разрешения до "___" _____________ 20__ г.</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Дата приостановки действия разрешения "___" _____________ 20__ г.</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Дата возобновления действия разрешения "___" _____________ 20__ г.</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Разрешение продлено до "___" _____________ 20__ г.</w:t>
      </w:r>
    </w:p>
    <w:p w:rsidR="00B87A1C" w:rsidRPr="0047618D" w:rsidRDefault="00B87A1C">
      <w:pPr>
        <w:pStyle w:val="ConsPlusNonformat"/>
        <w:jc w:val="both"/>
        <w:rPr>
          <w:rFonts w:ascii="Times New Roman" w:hAnsi="Times New Roman" w:cs="Times New Roman"/>
        </w:rPr>
      </w:pP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Глава</w:t>
      </w:r>
      <w:r w:rsidR="00D4519F" w:rsidRPr="0047618D">
        <w:rPr>
          <w:rFonts w:ascii="Times New Roman" w:hAnsi="Times New Roman" w:cs="Times New Roman"/>
        </w:rPr>
        <w:t xml:space="preserve">             </w:t>
      </w:r>
      <w:r w:rsidRPr="0047618D">
        <w:rPr>
          <w:rFonts w:ascii="Times New Roman" w:hAnsi="Times New Roman" w:cs="Times New Roman"/>
        </w:rPr>
        <w:t xml:space="preserve">   __________________ ______________________________</w:t>
      </w:r>
    </w:p>
    <w:p w:rsidR="00B87A1C" w:rsidRPr="0047618D" w:rsidRDefault="00B87A1C">
      <w:pPr>
        <w:pStyle w:val="ConsPlusNonformat"/>
        <w:jc w:val="both"/>
        <w:rPr>
          <w:rFonts w:ascii="Times New Roman" w:hAnsi="Times New Roman" w:cs="Times New Roman"/>
        </w:rPr>
      </w:pPr>
      <w:r w:rsidRPr="0047618D">
        <w:rPr>
          <w:rFonts w:ascii="Times New Roman" w:hAnsi="Times New Roman" w:cs="Times New Roman"/>
        </w:rPr>
        <w:t xml:space="preserve">                              (подпись)          (расшифровка подписи)</w:t>
      </w:r>
    </w:p>
    <w:p w:rsidR="00B87A1C" w:rsidRPr="0047618D" w:rsidRDefault="00B87A1C">
      <w:pPr>
        <w:pStyle w:val="ConsPlusNormal"/>
        <w:ind w:firstLine="540"/>
        <w:jc w:val="both"/>
        <w:rPr>
          <w:rFonts w:ascii="Times New Roman" w:hAnsi="Times New Roman" w:cs="Times New Roman"/>
        </w:rPr>
      </w:pPr>
      <w:r w:rsidRPr="0047618D">
        <w:rPr>
          <w:rFonts w:ascii="Times New Roman" w:hAnsi="Times New Roman" w:cs="Times New Roman"/>
        </w:rPr>
        <w:t>М.П.</w:t>
      </w:r>
    </w:p>
    <w:p w:rsidR="00B87A1C" w:rsidRPr="0047618D" w:rsidRDefault="00B87A1C">
      <w:pPr>
        <w:pStyle w:val="ConsPlusNormal"/>
        <w:jc w:val="both"/>
        <w:rPr>
          <w:rFonts w:ascii="Times New Roman" w:hAnsi="Times New Roman" w:cs="Times New Roman"/>
        </w:rPr>
      </w:pPr>
    </w:p>
    <w:p w:rsidR="00B87A1C" w:rsidRPr="0047618D" w:rsidRDefault="00B87A1C">
      <w:pPr>
        <w:pStyle w:val="ConsPlusNormal"/>
        <w:jc w:val="both"/>
        <w:rPr>
          <w:rFonts w:ascii="Times New Roman" w:hAnsi="Times New Roman" w:cs="Times New Roman"/>
        </w:rPr>
      </w:pPr>
    </w:p>
    <w:p w:rsidR="00B87A1C" w:rsidRPr="0047618D" w:rsidRDefault="00B87A1C">
      <w:pPr>
        <w:pStyle w:val="ConsPlusNormal"/>
        <w:pBdr>
          <w:top w:val="single" w:sz="6" w:space="0" w:color="auto"/>
        </w:pBdr>
        <w:spacing w:before="100" w:after="100"/>
        <w:jc w:val="both"/>
        <w:rPr>
          <w:rFonts w:ascii="Times New Roman" w:hAnsi="Times New Roman" w:cs="Times New Roman"/>
          <w:sz w:val="2"/>
          <w:szCs w:val="2"/>
        </w:rPr>
      </w:pPr>
    </w:p>
    <w:p w:rsidR="002E760D" w:rsidRPr="0047618D" w:rsidRDefault="002E760D"/>
    <w:sectPr w:rsidR="002E760D" w:rsidRPr="0047618D" w:rsidSect="00E60E14">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PT Serif">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0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87A1C"/>
    <w:rsid w:val="00054D73"/>
    <w:rsid w:val="000B363A"/>
    <w:rsid w:val="0013169B"/>
    <w:rsid w:val="0015245D"/>
    <w:rsid w:val="001D10FD"/>
    <w:rsid w:val="002045FB"/>
    <w:rsid w:val="002432B7"/>
    <w:rsid w:val="00261C75"/>
    <w:rsid w:val="002E760D"/>
    <w:rsid w:val="002E7FF0"/>
    <w:rsid w:val="00312665"/>
    <w:rsid w:val="0034478E"/>
    <w:rsid w:val="003A2385"/>
    <w:rsid w:val="0043474D"/>
    <w:rsid w:val="004500B7"/>
    <w:rsid w:val="00456D8E"/>
    <w:rsid w:val="0047618D"/>
    <w:rsid w:val="004845F1"/>
    <w:rsid w:val="004D0DA7"/>
    <w:rsid w:val="004D69E9"/>
    <w:rsid w:val="00513BBD"/>
    <w:rsid w:val="005D46BA"/>
    <w:rsid w:val="005D5ACF"/>
    <w:rsid w:val="00606528"/>
    <w:rsid w:val="00642B03"/>
    <w:rsid w:val="007300A8"/>
    <w:rsid w:val="00731E16"/>
    <w:rsid w:val="008B489F"/>
    <w:rsid w:val="009311E5"/>
    <w:rsid w:val="0096733F"/>
    <w:rsid w:val="00A2701F"/>
    <w:rsid w:val="00AA2798"/>
    <w:rsid w:val="00B87A1C"/>
    <w:rsid w:val="00BA07D0"/>
    <w:rsid w:val="00C0525C"/>
    <w:rsid w:val="00C275F6"/>
    <w:rsid w:val="00C74F7E"/>
    <w:rsid w:val="00C95391"/>
    <w:rsid w:val="00D4519F"/>
    <w:rsid w:val="00DD7B1E"/>
    <w:rsid w:val="00E60E14"/>
    <w:rsid w:val="00F36421"/>
    <w:rsid w:val="00F97F1A"/>
    <w:rsid w:val="00FE6A18"/>
    <w:rsid w:val="00FE6F4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_x0000_s1027"/>
        <o:r id="V:Rule3" type="connector" idref="#_x0000_s1029"/>
        <o:r id="V:Rule4" type="connector" idref="#_x0000_s1030"/>
        <o:r id="V:Rule5" type="connector" idref="#_x0000_s1035"/>
        <o:r id="V:Rule6" type="connector" idref="#_x0000_s1036"/>
        <o:r id="V:Rule7" type="connector" idref="#_x0000_s1038"/>
        <o:r id="V:Rule8" type="connector" idref="#_x0000_s1040"/>
        <o:r id="V:Rule9" type="connector" idref="#_x0000_s1041"/>
        <o:r id="V:Rule11" type="connector" idref="#_x0000_s1043"/>
        <o:r id="V:Rule12" type="connector" idref="#_x0000_s1045"/>
        <o:r id="V:Rule13" type="connector" idref="#_x0000_s1046"/>
        <o:r id="V:Rule14" type="connector" idref="#_x0000_s1050"/>
        <o:r id="V:Rule15" type="connector" idref="#_x0000_s1052"/>
        <o:r id="V:Rule17" type="connector" idref="#_x0000_s1055"/>
        <o:r id="V:Rule18" type="connector" idref="#_x0000_s1058"/>
        <o:r id="V:Rule19" type="connector" idref="#_x0000_s1059"/>
        <o:r id="V:Rule20" type="connector" idref="#_x0000_s1062"/>
        <o:r id="V:Rule21" type="connector" idref="#_x0000_s1063"/>
        <o:r id="V:Rule23" type="connector" idref="#_x0000_s1066"/>
        <o:r id="V:Rule24" type="connector" idref="#_x0000_s106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0E14"/>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E60E14"/>
    <w:pPr>
      <w:widowControl w:val="0"/>
      <w:suppressAutoHyphens/>
      <w:spacing w:line="420" w:lineRule="auto"/>
      <w:ind w:left="2000"/>
      <w:jc w:val="center"/>
    </w:pPr>
    <w:rPr>
      <w:rFonts w:ascii="Times New Roman" w:eastAsia="Times New Roman" w:hAnsi="Times New Roman"/>
      <w:b/>
      <w:sz w:val="32"/>
      <w:lang w:eastAsia="ar-SA"/>
    </w:rPr>
  </w:style>
  <w:style w:type="paragraph" w:customStyle="1" w:styleId="ConsPlusTitlePage">
    <w:name w:val="ConsPlusTitlePage"/>
    <w:rsid w:val="00B87A1C"/>
    <w:pPr>
      <w:widowControl w:val="0"/>
      <w:autoSpaceDE w:val="0"/>
      <w:autoSpaceDN w:val="0"/>
    </w:pPr>
    <w:rPr>
      <w:rFonts w:ascii="Tahoma" w:eastAsia="Times New Roman" w:hAnsi="Tahoma" w:cs="Tahoma"/>
    </w:rPr>
  </w:style>
  <w:style w:type="paragraph" w:customStyle="1" w:styleId="ConsPlusNormal">
    <w:name w:val="ConsPlusNormal"/>
    <w:rsid w:val="00B87A1C"/>
    <w:pPr>
      <w:widowControl w:val="0"/>
      <w:autoSpaceDE w:val="0"/>
      <w:autoSpaceDN w:val="0"/>
    </w:pPr>
    <w:rPr>
      <w:rFonts w:eastAsia="Times New Roman" w:cs="Calibri"/>
      <w:sz w:val="22"/>
    </w:rPr>
  </w:style>
  <w:style w:type="paragraph" w:customStyle="1" w:styleId="ConsPlusTitle">
    <w:name w:val="ConsPlusTitle"/>
    <w:rsid w:val="00B87A1C"/>
    <w:pPr>
      <w:widowControl w:val="0"/>
      <w:autoSpaceDE w:val="0"/>
      <w:autoSpaceDN w:val="0"/>
    </w:pPr>
    <w:rPr>
      <w:rFonts w:eastAsia="Times New Roman" w:cs="Calibri"/>
      <w:b/>
      <w:sz w:val="22"/>
    </w:rPr>
  </w:style>
  <w:style w:type="paragraph" w:customStyle="1" w:styleId="ConsPlusNonformat">
    <w:name w:val="ConsPlusNonformat"/>
    <w:rsid w:val="00B87A1C"/>
    <w:pPr>
      <w:widowControl w:val="0"/>
      <w:autoSpaceDE w:val="0"/>
      <w:autoSpaceDN w:val="0"/>
    </w:pPr>
    <w:rPr>
      <w:rFonts w:ascii="Courier New" w:eastAsia="Times New Roman" w:hAnsi="Courier New" w:cs="Courier New"/>
    </w:rPr>
  </w:style>
  <w:style w:type="paragraph" w:customStyle="1" w:styleId="a3">
    <w:name w:val="Содержимое таблицы"/>
    <w:basedOn w:val="a"/>
    <w:rsid w:val="001D10FD"/>
    <w:pPr>
      <w:suppressLineNumbers/>
    </w:pPr>
  </w:style>
  <w:style w:type="character" w:styleId="a4">
    <w:name w:val="Hyperlink"/>
    <w:basedOn w:val="a0"/>
    <w:uiPriority w:val="99"/>
    <w:unhideWhenUsed/>
    <w:rsid w:val="002045FB"/>
    <w:rPr>
      <w:color w:val="0000FF"/>
      <w:u w:val="single"/>
    </w:rPr>
  </w:style>
  <w:style w:type="character" w:styleId="a5">
    <w:name w:val="FollowedHyperlink"/>
    <w:basedOn w:val="a0"/>
    <w:uiPriority w:val="99"/>
    <w:semiHidden/>
    <w:unhideWhenUsed/>
    <w:rsid w:val="007300A8"/>
    <w:rPr>
      <w:color w:val="800080"/>
      <w:u w:val="single"/>
    </w:rPr>
  </w:style>
  <w:style w:type="character" w:styleId="a6">
    <w:name w:val="Emphasis"/>
    <w:basedOn w:val="a0"/>
    <w:uiPriority w:val="20"/>
    <w:qFormat/>
    <w:rsid w:val="0047618D"/>
    <w:rPr>
      <w:i/>
      <w:iCs/>
    </w:rPr>
  </w:style>
  <w:style w:type="character" w:customStyle="1" w:styleId="a7">
    <w:name w:val="Гипертекстовая ссылка"/>
    <w:basedOn w:val="a0"/>
    <w:rsid w:val="00DD7B1E"/>
    <w:rPr>
      <w:b/>
      <w:bCs/>
      <w:color w:val="106BBE"/>
    </w:rPr>
  </w:style>
</w:styles>
</file>

<file path=word/webSettings.xml><?xml version="1.0" encoding="utf-8"?>
<w:webSettings xmlns:r="http://schemas.openxmlformats.org/officeDocument/2006/relationships" xmlns:w="http://schemas.openxmlformats.org/wordprocessingml/2006/main">
  <w:divs>
    <w:div w:id="124083832">
      <w:bodyDiv w:val="1"/>
      <w:marLeft w:val="0"/>
      <w:marRight w:val="0"/>
      <w:marTop w:val="0"/>
      <w:marBottom w:val="0"/>
      <w:divBdr>
        <w:top w:val="none" w:sz="0" w:space="0" w:color="auto"/>
        <w:left w:val="none" w:sz="0" w:space="0" w:color="auto"/>
        <w:bottom w:val="none" w:sz="0" w:space="0" w:color="auto"/>
        <w:right w:val="none" w:sz="0" w:space="0" w:color="auto"/>
      </w:divBdr>
      <w:divsChild>
        <w:div w:id="185607578">
          <w:marLeft w:val="0"/>
          <w:marRight w:val="0"/>
          <w:marTop w:val="0"/>
          <w:marBottom w:val="0"/>
          <w:divBdr>
            <w:top w:val="none" w:sz="0" w:space="0" w:color="auto"/>
            <w:left w:val="none" w:sz="0" w:space="0" w:color="auto"/>
            <w:bottom w:val="none" w:sz="0" w:space="0" w:color="auto"/>
            <w:right w:val="none" w:sz="0" w:space="0" w:color="auto"/>
          </w:divBdr>
          <w:divsChild>
            <w:div w:id="25760025">
              <w:marLeft w:val="0"/>
              <w:marRight w:val="0"/>
              <w:marTop w:val="0"/>
              <w:marBottom w:val="0"/>
              <w:divBdr>
                <w:top w:val="none" w:sz="0" w:space="0" w:color="auto"/>
                <w:left w:val="none" w:sz="0" w:space="0" w:color="auto"/>
                <w:bottom w:val="none" w:sz="0" w:space="0" w:color="auto"/>
                <w:right w:val="none" w:sz="0" w:space="0" w:color="auto"/>
              </w:divBdr>
              <w:divsChild>
                <w:div w:id="116315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854524">
      <w:bodyDiv w:val="1"/>
      <w:marLeft w:val="0"/>
      <w:marRight w:val="0"/>
      <w:marTop w:val="0"/>
      <w:marBottom w:val="0"/>
      <w:divBdr>
        <w:top w:val="none" w:sz="0" w:space="0" w:color="auto"/>
        <w:left w:val="none" w:sz="0" w:space="0" w:color="auto"/>
        <w:bottom w:val="none" w:sz="0" w:space="0" w:color="auto"/>
        <w:right w:val="none" w:sz="0" w:space="0" w:color="auto"/>
      </w:divBdr>
      <w:divsChild>
        <w:div w:id="772475084">
          <w:marLeft w:val="0"/>
          <w:marRight w:val="0"/>
          <w:marTop w:val="0"/>
          <w:marBottom w:val="0"/>
          <w:divBdr>
            <w:top w:val="none" w:sz="0" w:space="0" w:color="auto"/>
            <w:left w:val="none" w:sz="0" w:space="0" w:color="auto"/>
            <w:bottom w:val="none" w:sz="0" w:space="0" w:color="auto"/>
            <w:right w:val="none" w:sz="0" w:space="0" w:color="auto"/>
          </w:divBdr>
          <w:divsChild>
            <w:div w:id="1696614279">
              <w:marLeft w:val="0"/>
              <w:marRight w:val="0"/>
              <w:marTop w:val="0"/>
              <w:marBottom w:val="0"/>
              <w:divBdr>
                <w:top w:val="none" w:sz="0" w:space="0" w:color="auto"/>
                <w:left w:val="none" w:sz="0" w:space="0" w:color="auto"/>
                <w:bottom w:val="none" w:sz="0" w:space="0" w:color="auto"/>
                <w:right w:val="none" w:sz="0" w:space="0" w:color="auto"/>
              </w:divBdr>
              <w:divsChild>
                <w:div w:id="174078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997096">
      <w:bodyDiv w:val="1"/>
      <w:marLeft w:val="0"/>
      <w:marRight w:val="0"/>
      <w:marTop w:val="0"/>
      <w:marBottom w:val="0"/>
      <w:divBdr>
        <w:top w:val="none" w:sz="0" w:space="0" w:color="auto"/>
        <w:left w:val="none" w:sz="0" w:space="0" w:color="auto"/>
        <w:bottom w:val="none" w:sz="0" w:space="0" w:color="auto"/>
        <w:right w:val="none" w:sz="0" w:space="0" w:color="auto"/>
      </w:divBdr>
      <w:divsChild>
        <w:div w:id="944536528">
          <w:marLeft w:val="0"/>
          <w:marRight w:val="0"/>
          <w:marTop w:val="0"/>
          <w:marBottom w:val="0"/>
          <w:divBdr>
            <w:top w:val="none" w:sz="0" w:space="0" w:color="auto"/>
            <w:left w:val="none" w:sz="0" w:space="0" w:color="auto"/>
            <w:bottom w:val="none" w:sz="0" w:space="0" w:color="auto"/>
            <w:right w:val="none" w:sz="0" w:space="0" w:color="auto"/>
          </w:divBdr>
          <w:divsChild>
            <w:div w:id="806703962">
              <w:marLeft w:val="0"/>
              <w:marRight w:val="0"/>
              <w:marTop w:val="0"/>
              <w:marBottom w:val="0"/>
              <w:divBdr>
                <w:top w:val="none" w:sz="0" w:space="0" w:color="auto"/>
                <w:left w:val="none" w:sz="0" w:space="0" w:color="auto"/>
                <w:bottom w:val="none" w:sz="0" w:space="0" w:color="auto"/>
                <w:right w:val="none" w:sz="0" w:space="0" w:color="auto"/>
              </w:divBdr>
              <w:divsChild>
                <w:div w:id="195817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2C3310C6BB3F1C5AB6E1EB73BC47CCDD144598B984F08B529239CB7E827BF1009093BCEEDD18C6C40B17Ex6W0L" TargetMode="External"/><Relationship Id="rId18" Type="http://schemas.openxmlformats.org/officeDocument/2006/relationships/hyperlink" Target="consultantplus://offline/ref=E2C3310C6BB3F1C5AB6E1EB73BC47CCDD144598B984E0DB128239CB7E827BF1009093BCEEDD18C6C40B17Ex6WEL" TargetMode="External"/><Relationship Id="rId26" Type="http://schemas.openxmlformats.org/officeDocument/2006/relationships/hyperlink" Target="consultantplus://offline/ref=E2C3310C6BB3F1C5AB6E1EB73BC47CCDD144598B994E08B223239CB7E827BF1009093BCEEDD18C6C40B377x6W5L" TargetMode="External"/><Relationship Id="rId39" Type="http://schemas.openxmlformats.org/officeDocument/2006/relationships/hyperlink" Target="garantF1://77564895.701" TargetMode="External"/><Relationship Id="rId3" Type="http://schemas.openxmlformats.org/officeDocument/2006/relationships/settings" Target="settings.xml"/><Relationship Id="rId21" Type="http://schemas.openxmlformats.org/officeDocument/2006/relationships/hyperlink" Target="http://www.torbeevo.e-mordovia.ru" TargetMode="External"/><Relationship Id="rId34" Type="http://schemas.openxmlformats.org/officeDocument/2006/relationships/hyperlink" Target="garantF1://12077515.1510" TargetMode="External"/><Relationship Id="rId42" Type="http://schemas.openxmlformats.org/officeDocument/2006/relationships/hyperlink" Target="garantF1://12077515.11027" TargetMode="External"/><Relationship Id="rId47" Type="http://schemas.openxmlformats.org/officeDocument/2006/relationships/hyperlink" Target="mailto:ectorb@mail.ru" TargetMode="External"/><Relationship Id="rId50" Type="http://schemas.openxmlformats.org/officeDocument/2006/relationships/hyperlink" Target="consultantplus://offline/ref=E2C3310C6BB3F1C5AB6E1EB73BC47CCDD144598B994E08B223239CB7E827BF1009093BCEEDD18C6C40B377x6W5L" TargetMode="External"/><Relationship Id="rId7" Type="http://schemas.openxmlformats.org/officeDocument/2006/relationships/hyperlink" Target="consultantplus://offline/ref=E2C3310C6BB3F1C5AB6E00BA2DA821C1D74D0786984A02E0767CC7EABF2EB5474E46628CA9DC8D6Fx4W8L" TargetMode="External"/><Relationship Id="rId12" Type="http://schemas.openxmlformats.org/officeDocument/2006/relationships/hyperlink" Target="consultantplus://offline/ref=E2C3310C6BB3F1C5AB6E00BA2DA821C1D74F0F8E9A4902E0767CC7EABF2EB5474E46628CA9DC8D6Cx4W8L" TargetMode="External"/><Relationship Id="rId17" Type="http://schemas.openxmlformats.org/officeDocument/2006/relationships/hyperlink" Target="consultantplus://offline/ref=E2C3310C6BB3F1C5AB6E1EB73BC47CCDD144598B9A4F08B522239CB7E827BF10x0W9L" TargetMode="External"/><Relationship Id="rId25" Type="http://schemas.openxmlformats.org/officeDocument/2006/relationships/hyperlink" Target="consultantplus://offline/ref=E2C3310C6BB3F1C5AB6E00BA2DA821C1D44804869D4C02E0767CC7EABF2EB5474E46628CA9DC8D6Fx4W9L" TargetMode="External"/><Relationship Id="rId33" Type="http://schemas.openxmlformats.org/officeDocument/2006/relationships/hyperlink" Target="garantF1://12084522.21" TargetMode="External"/><Relationship Id="rId38" Type="http://schemas.openxmlformats.org/officeDocument/2006/relationships/hyperlink" Target="garantF1://12077515.160013" TargetMode="External"/><Relationship Id="rId46" Type="http://schemas.openxmlformats.org/officeDocument/2006/relationships/hyperlink" Target="http://www.torbeevo.e-mordovia.ru" TargetMode="External"/><Relationship Id="rId2" Type="http://schemas.openxmlformats.org/officeDocument/2006/relationships/styles" Target="styles.xml"/><Relationship Id="rId16" Type="http://schemas.openxmlformats.org/officeDocument/2006/relationships/hyperlink" Target="consultantplus://offline/ref=E2C3310C6BB3F1C5AB6E1EB73BC47CCDD144598B9F480BB722239CB7E827BF10x0W9L" TargetMode="External"/><Relationship Id="rId20" Type="http://schemas.openxmlformats.org/officeDocument/2006/relationships/hyperlink" Target="http://mfc13.ru" TargetMode="External"/><Relationship Id="rId29" Type="http://schemas.openxmlformats.org/officeDocument/2006/relationships/hyperlink" Target="http://www.torbeevo.e-mordovia.ru" TargetMode="External"/><Relationship Id="rId41" Type="http://schemas.openxmlformats.org/officeDocument/2006/relationships/hyperlink" Target="garantF1://12025267.563" TargetMode="External"/><Relationship Id="rId1" Type="http://schemas.openxmlformats.org/officeDocument/2006/relationships/customXml" Target="../customXml/item1.xml"/><Relationship Id="rId6" Type="http://schemas.openxmlformats.org/officeDocument/2006/relationships/hyperlink" Target="consultantplus://offline/ref=E2C3310C6BB3F1C5AB6E1EB73BC47CCDD144598B984F0BB623239CB7E827BF10x0W9L" TargetMode="External"/><Relationship Id="rId11" Type="http://schemas.openxmlformats.org/officeDocument/2006/relationships/hyperlink" Target="consultantplus://offline/ref=E2C3310C6BB3F1C5AB6E00BA2DA821C1D74F0F8E9A4F02E0767CC7EABF2EB5474E46628CA9DC8D6Cx4W9L" TargetMode="External"/><Relationship Id="rId24" Type="http://schemas.openxmlformats.org/officeDocument/2006/relationships/hyperlink" Target="consultantplus://offline/ref=E2C3310C6BB3F1C5AB6E1EB73BC47CCDD144598B9B400BB12A239CB7E827BF1009093BCEEDD18C6C40B176x6W6L" TargetMode="External"/><Relationship Id="rId32" Type="http://schemas.openxmlformats.org/officeDocument/2006/relationships/hyperlink" Target="consultantplus://offline/ref=E2C3310C6BB3F1C5AB6E1EB73BC47CCDD144598B98400DB52F239CB7E827BF1009093BCEEDD18C6C40B177x6WFL" TargetMode="External"/><Relationship Id="rId37" Type="http://schemas.openxmlformats.org/officeDocument/2006/relationships/hyperlink" Target="garantF1://12077515.160013" TargetMode="External"/><Relationship Id="rId40" Type="http://schemas.openxmlformats.org/officeDocument/2006/relationships/hyperlink" Target="garantF1://12077515.160013" TargetMode="External"/><Relationship Id="rId45" Type="http://schemas.openxmlformats.org/officeDocument/2006/relationships/image" Target="media/image1.emf"/><Relationship Id="rId5" Type="http://schemas.openxmlformats.org/officeDocument/2006/relationships/hyperlink" Target="garantF1://88834.0" TargetMode="External"/><Relationship Id="rId15" Type="http://schemas.openxmlformats.org/officeDocument/2006/relationships/hyperlink" Target="consultantplus://offline/ref=E2C3310C6BB3F1C5AB6E1EB73BC47CCDD144598B994E00B62C239CB7E827BF10x0W9L" TargetMode="External"/><Relationship Id="rId23" Type="http://schemas.openxmlformats.org/officeDocument/2006/relationships/hyperlink" Target="consultantplus://offline/ref=E2C3310C6BB3F1C5AB6E00BA2DA821C1D44804869D4C02E0767CC7EABF2EB5474E46628CA9DC8D6Fx4W9L" TargetMode="External"/><Relationship Id="rId28" Type="http://schemas.openxmlformats.org/officeDocument/2006/relationships/hyperlink" Target="consultantplus://offline/ref=E2C3310C6BB3F1C5AB6E00BA2DA821C1D44804869D4C02E0767CC7EABF2EB5474E46628CA9DC8D6Fx4W9L" TargetMode="External"/><Relationship Id="rId36" Type="http://schemas.openxmlformats.org/officeDocument/2006/relationships/hyperlink" Target="garantF1://12077515.160013" TargetMode="External"/><Relationship Id="rId49" Type="http://schemas.openxmlformats.org/officeDocument/2006/relationships/hyperlink" Target="mailto:torbeevomfc@gmail.com" TargetMode="External"/><Relationship Id="rId10" Type="http://schemas.openxmlformats.org/officeDocument/2006/relationships/hyperlink" Target="consultantplus://offline/ref=E2C3310C6BB3F1C5AB6E00BA2DA821C1D44804869D4C02E0767CC7EABF2EB5474E46628CA9DC8D6Fx4W7L" TargetMode="External"/><Relationship Id="rId19" Type="http://schemas.openxmlformats.org/officeDocument/2006/relationships/hyperlink" Target="http://www.torbeevo.e-mordovia.ru" TargetMode="External"/><Relationship Id="rId31" Type="http://schemas.openxmlformats.org/officeDocument/2006/relationships/hyperlink" Target="consultantplus://offline/ref=E2C3310C6BB3F1C5AB6E1EB73BC47CCDD144598B98400DB52F239CB7E827BF1009093BCEEDD18C6C40B177x6WFL" TargetMode="External"/><Relationship Id="rId44" Type="http://schemas.openxmlformats.org/officeDocument/2006/relationships/hyperlink" Target="garantF1://12084522.21"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E2C3310C6BB3F1C5AB6E00BA2DA821C1D74D0786984A02E0767CC7EABF2EB5474E46628CA9DC8D65x4W4L" TargetMode="External"/><Relationship Id="rId14" Type="http://schemas.openxmlformats.org/officeDocument/2006/relationships/hyperlink" Target="consultantplus://offline/ref=E2C3310C6BB3F1C5AB6E1EB73BC47CCDD144598B994E08B223239CB7E827BF10x0W9L" TargetMode="External"/><Relationship Id="rId22" Type="http://schemas.openxmlformats.org/officeDocument/2006/relationships/hyperlink" Target="mailto:ectorb@mail.ru" TargetMode="External"/><Relationship Id="rId27" Type="http://schemas.openxmlformats.org/officeDocument/2006/relationships/hyperlink" Target="consultantplus://offline/ref=E2C3310C6BB3F1C5AB6E1EB73BC47CCDD144598B994E08B223239CB7E827BF1009093BCEEDD18C6C40B377x6W5L" TargetMode="External"/><Relationship Id="rId30" Type="http://schemas.openxmlformats.org/officeDocument/2006/relationships/hyperlink" Target="consultantplus://offline/ref=E2C3310C6BB3F1C5AB6E1EB73BC47CCDD144598B98400DB52F239CB7E827BF1009093BCEEDD18C6C40B177x6WFL" TargetMode="External"/><Relationship Id="rId35" Type="http://schemas.openxmlformats.org/officeDocument/2006/relationships/hyperlink" Target="garantF1://12077515.160013" TargetMode="External"/><Relationship Id="rId43" Type="http://schemas.openxmlformats.org/officeDocument/2006/relationships/hyperlink" Target="garantF1://12077515.16011" TargetMode="External"/><Relationship Id="rId48" Type="http://schemas.openxmlformats.org/officeDocument/2006/relationships/hyperlink" Target="http://mfc13.ru" TargetMode="External"/><Relationship Id="rId8" Type="http://schemas.openxmlformats.org/officeDocument/2006/relationships/hyperlink" Target="consultantplus://offline/ref=E2C3310C6BB3F1C5AB6E00BA2DA821C1D7470083951F55E22729C9xEWFL"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94D345-BF49-4507-AAC0-3953DEAA0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10975</Words>
  <Characters>62564</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73393</CharactersWithSpaces>
  <SharedDoc>false</SharedDoc>
  <HLinks>
    <vt:vector size="498" baseType="variant">
      <vt:variant>
        <vt:i4>1048579</vt:i4>
      </vt:variant>
      <vt:variant>
        <vt:i4>246</vt:i4>
      </vt:variant>
      <vt:variant>
        <vt:i4>0</vt:i4>
      </vt:variant>
      <vt:variant>
        <vt:i4>5</vt:i4>
      </vt:variant>
      <vt:variant>
        <vt:lpwstr>consultantplus://offline/ref=E2C3310C6BB3F1C5AB6E1EB73BC47CCDD144598B994E08B223239CB7E827BF1009093BCEEDD18C6C40B377x6W5L</vt:lpwstr>
      </vt:variant>
      <vt:variant>
        <vt:lpwstr/>
      </vt:variant>
      <vt:variant>
        <vt:i4>1900590</vt:i4>
      </vt:variant>
      <vt:variant>
        <vt:i4>243</vt:i4>
      </vt:variant>
      <vt:variant>
        <vt:i4>0</vt:i4>
      </vt:variant>
      <vt:variant>
        <vt:i4>5</vt:i4>
      </vt:variant>
      <vt:variant>
        <vt:lpwstr>mailto:torbeevomfc@gmail.com</vt:lpwstr>
      </vt:variant>
      <vt:variant>
        <vt:lpwstr/>
      </vt:variant>
      <vt:variant>
        <vt:i4>4915205</vt:i4>
      </vt:variant>
      <vt:variant>
        <vt:i4>240</vt:i4>
      </vt:variant>
      <vt:variant>
        <vt:i4>0</vt:i4>
      </vt:variant>
      <vt:variant>
        <vt:i4>5</vt:i4>
      </vt:variant>
      <vt:variant>
        <vt:lpwstr>http://mfc13.ru/</vt:lpwstr>
      </vt:variant>
      <vt:variant>
        <vt:lpwstr/>
      </vt:variant>
      <vt:variant>
        <vt:i4>4063246</vt:i4>
      </vt:variant>
      <vt:variant>
        <vt:i4>237</vt:i4>
      </vt:variant>
      <vt:variant>
        <vt:i4>0</vt:i4>
      </vt:variant>
      <vt:variant>
        <vt:i4>5</vt:i4>
      </vt:variant>
      <vt:variant>
        <vt:lpwstr>mailto:ectorb@mail.ru</vt:lpwstr>
      </vt:variant>
      <vt:variant>
        <vt:lpwstr/>
      </vt:variant>
      <vt:variant>
        <vt:i4>8126576</vt:i4>
      </vt:variant>
      <vt:variant>
        <vt:i4>234</vt:i4>
      </vt:variant>
      <vt:variant>
        <vt:i4>0</vt:i4>
      </vt:variant>
      <vt:variant>
        <vt:i4>5</vt:i4>
      </vt:variant>
      <vt:variant>
        <vt:lpwstr>http://www.torbeevo.e-mordovia.ru/</vt:lpwstr>
      </vt:variant>
      <vt:variant>
        <vt:lpwstr/>
      </vt:variant>
      <vt:variant>
        <vt:i4>7471159</vt:i4>
      </vt:variant>
      <vt:variant>
        <vt:i4>231</vt:i4>
      </vt:variant>
      <vt:variant>
        <vt:i4>0</vt:i4>
      </vt:variant>
      <vt:variant>
        <vt:i4>5</vt:i4>
      </vt:variant>
      <vt:variant>
        <vt:lpwstr>garantf1://12084522.21/</vt:lpwstr>
      </vt:variant>
      <vt:variant>
        <vt:lpwstr/>
      </vt:variant>
      <vt:variant>
        <vt:i4>7012413</vt:i4>
      </vt:variant>
      <vt:variant>
        <vt:i4>228</vt:i4>
      </vt:variant>
      <vt:variant>
        <vt:i4>0</vt:i4>
      </vt:variant>
      <vt:variant>
        <vt:i4>5</vt:i4>
      </vt:variant>
      <vt:variant>
        <vt:lpwstr>garantf1://12077515.16011/</vt:lpwstr>
      </vt:variant>
      <vt:variant>
        <vt:lpwstr/>
      </vt:variant>
      <vt:variant>
        <vt:i4>1835040</vt:i4>
      </vt:variant>
      <vt:variant>
        <vt:i4>225</vt:i4>
      </vt:variant>
      <vt:variant>
        <vt:i4>0</vt:i4>
      </vt:variant>
      <vt:variant>
        <vt:i4>5</vt:i4>
      </vt:variant>
      <vt:variant>
        <vt:lpwstr/>
      </vt:variant>
      <vt:variant>
        <vt:lpwstr>sub_165</vt:lpwstr>
      </vt:variant>
      <vt:variant>
        <vt:i4>7274555</vt:i4>
      </vt:variant>
      <vt:variant>
        <vt:i4>222</vt:i4>
      </vt:variant>
      <vt:variant>
        <vt:i4>0</vt:i4>
      </vt:variant>
      <vt:variant>
        <vt:i4>5</vt:i4>
      </vt:variant>
      <vt:variant>
        <vt:lpwstr>garantf1://12077515.11027/</vt:lpwstr>
      </vt:variant>
      <vt:variant>
        <vt:lpwstr/>
      </vt:variant>
      <vt:variant>
        <vt:i4>6225931</vt:i4>
      </vt:variant>
      <vt:variant>
        <vt:i4>219</vt:i4>
      </vt:variant>
      <vt:variant>
        <vt:i4>0</vt:i4>
      </vt:variant>
      <vt:variant>
        <vt:i4>5</vt:i4>
      </vt:variant>
      <vt:variant>
        <vt:lpwstr>garantf1://12025267.563/</vt:lpwstr>
      </vt:variant>
      <vt:variant>
        <vt:lpwstr/>
      </vt:variant>
      <vt:variant>
        <vt:i4>7733309</vt:i4>
      </vt:variant>
      <vt:variant>
        <vt:i4>216</vt:i4>
      </vt:variant>
      <vt:variant>
        <vt:i4>0</vt:i4>
      </vt:variant>
      <vt:variant>
        <vt:i4>5</vt:i4>
      </vt:variant>
      <vt:variant>
        <vt:lpwstr>garantf1://12077515.160013/</vt:lpwstr>
      </vt:variant>
      <vt:variant>
        <vt:lpwstr/>
      </vt:variant>
      <vt:variant>
        <vt:i4>5505026</vt:i4>
      </vt:variant>
      <vt:variant>
        <vt:i4>213</vt:i4>
      </vt:variant>
      <vt:variant>
        <vt:i4>0</vt:i4>
      </vt:variant>
      <vt:variant>
        <vt:i4>5</vt:i4>
      </vt:variant>
      <vt:variant>
        <vt:lpwstr>garantf1://77564895.701/</vt:lpwstr>
      </vt:variant>
      <vt:variant>
        <vt:lpwstr/>
      </vt:variant>
      <vt:variant>
        <vt:i4>7733309</vt:i4>
      </vt:variant>
      <vt:variant>
        <vt:i4>210</vt:i4>
      </vt:variant>
      <vt:variant>
        <vt:i4>0</vt:i4>
      </vt:variant>
      <vt:variant>
        <vt:i4>5</vt:i4>
      </vt:variant>
      <vt:variant>
        <vt:lpwstr>garantf1://12077515.160013/</vt:lpwstr>
      </vt:variant>
      <vt:variant>
        <vt:lpwstr/>
      </vt:variant>
      <vt:variant>
        <vt:i4>7733309</vt:i4>
      </vt:variant>
      <vt:variant>
        <vt:i4>207</vt:i4>
      </vt:variant>
      <vt:variant>
        <vt:i4>0</vt:i4>
      </vt:variant>
      <vt:variant>
        <vt:i4>5</vt:i4>
      </vt:variant>
      <vt:variant>
        <vt:lpwstr>garantf1://12077515.160013/</vt:lpwstr>
      </vt:variant>
      <vt:variant>
        <vt:lpwstr/>
      </vt:variant>
      <vt:variant>
        <vt:i4>7733309</vt:i4>
      </vt:variant>
      <vt:variant>
        <vt:i4>204</vt:i4>
      </vt:variant>
      <vt:variant>
        <vt:i4>0</vt:i4>
      </vt:variant>
      <vt:variant>
        <vt:i4>5</vt:i4>
      </vt:variant>
      <vt:variant>
        <vt:lpwstr>garantf1://12077515.160013/</vt:lpwstr>
      </vt:variant>
      <vt:variant>
        <vt:lpwstr/>
      </vt:variant>
      <vt:variant>
        <vt:i4>7733309</vt:i4>
      </vt:variant>
      <vt:variant>
        <vt:i4>201</vt:i4>
      </vt:variant>
      <vt:variant>
        <vt:i4>0</vt:i4>
      </vt:variant>
      <vt:variant>
        <vt:i4>5</vt:i4>
      </vt:variant>
      <vt:variant>
        <vt:lpwstr>garantf1://12077515.160013/</vt:lpwstr>
      </vt:variant>
      <vt:variant>
        <vt:lpwstr/>
      </vt:variant>
      <vt:variant>
        <vt:i4>4587533</vt:i4>
      </vt:variant>
      <vt:variant>
        <vt:i4>198</vt:i4>
      </vt:variant>
      <vt:variant>
        <vt:i4>0</vt:i4>
      </vt:variant>
      <vt:variant>
        <vt:i4>5</vt:i4>
      </vt:variant>
      <vt:variant>
        <vt:lpwstr>garantf1://12077515.1510/</vt:lpwstr>
      </vt:variant>
      <vt:variant>
        <vt:lpwstr/>
      </vt:variant>
      <vt:variant>
        <vt:i4>2228240</vt:i4>
      </vt:variant>
      <vt:variant>
        <vt:i4>195</vt:i4>
      </vt:variant>
      <vt:variant>
        <vt:i4>0</vt:i4>
      </vt:variant>
      <vt:variant>
        <vt:i4>5</vt:i4>
      </vt:variant>
      <vt:variant>
        <vt:lpwstr/>
      </vt:variant>
      <vt:variant>
        <vt:lpwstr>sub_1008</vt:lpwstr>
      </vt:variant>
      <vt:variant>
        <vt:i4>7471159</vt:i4>
      </vt:variant>
      <vt:variant>
        <vt:i4>192</vt:i4>
      </vt:variant>
      <vt:variant>
        <vt:i4>0</vt:i4>
      </vt:variant>
      <vt:variant>
        <vt:i4>5</vt:i4>
      </vt:variant>
      <vt:variant>
        <vt:lpwstr>garantf1://12084522.21/</vt:lpwstr>
      </vt:variant>
      <vt:variant>
        <vt:lpwstr/>
      </vt:variant>
      <vt:variant>
        <vt:i4>3014672</vt:i4>
      </vt:variant>
      <vt:variant>
        <vt:i4>189</vt:i4>
      </vt:variant>
      <vt:variant>
        <vt:i4>0</vt:i4>
      </vt:variant>
      <vt:variant>
        <vt:i4>5</vt:i4>
      </vt:variant>
      <vt:variant>
        <vt:lpwstr/>
      </vt:variant>
      <vt:variant>
        <vt:lpwstr>sub_1004</vt:lpwstr>
      </vt:variant>
      <vt:variant>
        <vt:i4>1835040</vt:i4>
      </vt:variant>
      <vt:variant>
        <vt:i4>186</vt:i4>
      </vt:variant>
      <vt:variant>
        <vt:i4>0</vt:i4>
      </vt:variant>
      <vt:variant>
        <vt:i4>5</vt:i4>
      </vt:variant>
      <vt:variant>
        <vt:lpwstr/>
      </vt:variant>
      <vt:variant>
        <vt:lpwstr>sub_165</vt:lpwstr>
      </vt:variant>
      <vt:variant>
        <vt:i4>655431</vt:i4>
      </vt:variant>
      <vt:variant>
        <vt:i4>183</vt:i4>
      </vt:variant>
      <vt:variant>
        <vt:i4>0</vt:i4>
      </vt:variant>
      <vt:variant>
        <vt:i4>5</vt:i4>
      </vt:variant>
      <vt:variant>
        <vt:lpwstr/>
      </vt:variant>
      <vt:variant>
        <vt:lpwstr>P278</vt:lpwstr>
      </vt:variant>
      <vt:variant>
        <vt:i4>1048584</vt:i4>
      </vt:variant>
      <vt:variant>
        <vt:i4>180</vt:i4>
      </vt:variant>
      <vt:variant>
        <vt:i4>0</vt:i4>
      </vt:variant>
      <vt:variant>
        <vt:i4>5</vt:i4>
      </vt:variant>
      <vt:variant>
        <vt:lpwstr>consultantplus://offline/ref=E2C3310C6BB3F1C5AB6E1EB73BC47CCDD144598B98400DB52F239CB7E827BF1009093BCEEDD18C6C40B177x6WFL</vt:lpwstr>
      </vt:variant>
      <vt:variant>
        <vt:lpwstr/>
      </vt:variant>
      <vt:variant>
        <vt:i4>262212</vt:i4>
      </vt:variant>
      <vt:variant>
        <vt:i4>177</vt:i4>
      </vt:variant>
      <vt:variant>
        <vt:i4>0</vt:i4>
      </vt:variant>
      <vt:variant>
        <vt:i4>5</vt:i4>
      </vt:variant>
      <vt:variant>
        <vt:lpwstr/>
      </vt:variant>
      <vt:variant>
        <vt:lpwstr>P145</vt:lpwstr>
      </vt:variant>
      <vt:variant>
        <vt:i4>131138</vt:i4>
      </vt:variant>
      <vt:variant>
        <vt:i4>174</vt:i4>
      </vt:variant>
      <vt:variant>
        <vt:i4>0</vt:i4>
      </vt:variant>
      <vt:variant>
        <vt:i4>5</vt:i4>
      </vt:variant>
      <vt:variant>
        <vt:lpwstr/>
      </vt:variant>
      <vt:variant>
        <vt:lpwstr>P123</vt:lpwstr>
      </vt:variant>
      <vt:variant>
        <vt:i4>458818</vt:i4>
      </vt:variant>
      <vt:variant>
        <vt:i4>171</vt:i4>
      </vt:variant>
      <vt:variant>
        <vt:i4>0</vt:i4>
      </vt:variant>
      <vt:variant>
        <vt:i4>5</vt:i4>
      </vt:variant>
      <vt:variant>
        <vt:lpwstr/>
      </vt:variant>
      <vt:variant>
        <vt:lpwstr>P522</vt:lpwstr>
      </vt:variant>
      <vt:variant>
        <vt:i4>131143</vt:i4>
      </vt:variant>
      <vt:variant>
        <vt:i4>168</vt:i4>
      </vt:variant>
      <vt:variant>
        <vt:i4>0</vt:i4>
      </vt:variant>
      <vt:variant>
        <vt:i4>5</vt:i4>
      </vt:variant>
      <vt:variant>
        <vt:lpwstr/>
      </vt:variant>
      <vt:variant>
        <vt:lpwstr>P270</vt:lpwstr>
      </vt:variant>
      <vt:variant>
        <vt:i4>1048584</vt:i4>
      </vt:variant>
      <vt:variant>
        <vt:i4>165</vt:i4>
      </vt:variant>
      <vt:variant>
        <vt:i4>0</vt:i4>
      </vt:variant>
      <vt:variant>
        <vt:i4>5</vt:i4>
      </vt:variant>
      <vt:variant>
        <vt:lpwstr>consultantplus://offline/ref=E2C3310C6BB3F1C5AB6E1EB73BC47CCDD144598B98400DB52F239CB7E827BF1009093BCEEDD18C6C40B177x6WFL</vt:lpwstr>
      </vt:variant>
      <vt:variant>
        <vt:lpwstr/>
      </vt:variant>
      <vt:variant>
        <vt:i4>262212</vt:i4>
      </vt:variant>
      <vt:variant>
        <vt:i4>162</vt:i4>
      </vt:variant>
      <vt:variant>
        <vt:i4>0</vt:i4>
      </vt:variant>
      <vt:variant>
        <vt:i4>5</vt:i4>
      </vt:variant>
      <vt:variant>
        <vt:lpwstr/>
      </vt:variant>
      <vt:variant>
        <vt:lpwstr>P145</vt:lpwstr>
      </vt:variant>
      <vt:variant>
        <vt:i4>131138</vt:i4>
      </vt:variant>
      <vt:variant>
        <vt:i4>159</vt:i4>
      </vt:variant>
      <vt:variant>
        <vt:i4>0</vt:i4>
      </vt:variant>
      <vt:variant>
        <vt:i4>5</vt:i4>
      </vt:variant>
      <vt:variant>
        <vt:lpwstr/>
      </vt:variant>
      <vt:variant>
        <vt:lpwstr>P123</vt:lpwstr>
      </vt:variant>
      <vt:variant>
        <vt:i4>458818</vt:i4>
      </vt:variant>
      <vt:variant>
        <vt:i4>156</vt:i4>
      </vt:variant>
      <vt:variant>
        <vt:i4>0</vt:i4>
      </vt:variant>
      <vt:variant>
        <vt:i4>5</vt:i4>
      </vt:variant>
      <vt:variant>
        <vt:lpwstr/>
      </vt:variant>
      <vt:variant>
        <vt:lpwstr>P522</vt:lpwstr>
      </vt:variant>
      <vt:variant>
        <vt:i4>262212</vt:i4>
      </vt:variant>
      <vt:variant>
        <vt:i4>153</vt:i4>
      </vt:variant>
      <vt:variant>
        <vt:i4>0</vt:i4>
      </vt:variant>
      <vt:variant>
        <vt:i4>5</vt:i4>
      </vt:variant>
      <vt:variant>
        <vt:lpwstr/>
      </vt:variant>
      <vt:variant>
        <vt:lpwstr>P145</vt:lpwstr>
      </vt:variant>
      <vt:variant>
        <vt:i4>69</vt:i4>
      </vt:variant>
      <vt:variant>
        <vt:i4>150</vt:i4>
      </vt:variant>
      <vt:variant>
        <vt:i4>0</vt:i4>
      </vt:variant>
      <vt:variant>
        <vt:i4>5</vt:i4>
      </vt:variant>
      <vt:variant>
        <vt:lpwstr/>
      </vt:variant>
      <vt:variant>
        <vt:lpwstr>P656</vt:lpwstr>
      </vt:variant>
      <vt:variant>
        <vt:i4>1048584</vt:i4>
      </vt:variant>
      <vt:variant>
        <vt:i4>147</vt:i4>
      </vt:variant>
      <vt:variant>
        <vt:i4>0</vt:i4>
      </vt:variant>
      <vt:variant>
        <vt:i4>5</vt:i4>
      </vt:variant>
      <vt:variant>
        <vt:lpwstr>consultantplus://offline/ref=E2C3310C6BB3F1C5AB6E1EB73BC47CCDD144598B98400DB52F239CB7E827BF1009093BCEEDD18C6C40B177x6WFL</vt:lpwstr>
      </vt:variant>
      <vt:variant>
        <vt:lpwstr/>
      </vt:variant>
      <vt:variant>
        <vt:i4>262212</vt:i4>
      </vt:variant>
      <vt:variant>
        <vt:i4>144</vt:i4>
      </vt:variant>
      <vt:variant>
        <vt:i4>0</vt:i4>
      </vt:variant>
      <vt:variant>
        <vt:i4>5</vt:i4>
      </vt:variant>
      <vt:variant>
        <vt:lpwstr/>
      </vt:variant>
      <vt:variant>
        <vt:lpwstr>P145</vt:lpwstr>
      </vt:variant>
      <vt:variant>
        <vt:i4>458818</vt:i4>
      </vt:variant>
      <vt:variant>
        <vt:i4>141</vt:i4>
      </vt:variant>
      <vt:variant>
        <vt:i4>0</vt:i4>
      </vt:variant>
      <vt:variant>
        <vt:i4>5</vt:i4>
      </vt:variant>
      <vt:variant>
        <vt:lpwstr/>
      </vt:variant>
      <vt:variant>
        <vt:lpwstr>P126</vt:lpwstr>
      </vt:variant>
      <vt:variant>
        <vt:i4>262210</vt:i4>
      </vt:variant>
      <vt:variant>
        <vt:i4>138</vt:i4>
      </vt:variant>
      <vt:variant>
        <vt:i4>0</vt:i4>
      </vt:variant>
      <vt:variant>
        <vt:i4>5</vt:i4>
      </vt:variant>
      <vt:variant>
        <vt:lpwstr/>
      </vt:variant>
      <vt:variant>
        <vt:lpwstr>P125</vt:lpwstr>
      </vt:variant>
      <vt:variant>
        <vt:i4>262212</vt:i4>
      </vt:variant>
      <vt:variant>
        <vt:i4>135</vt:i4>
      </vt:variant>
      <vt:variant>
        <vt:i4>0</vt:i4>
      </vt:variant>
      <vt:variant>
        <vt:i4>5</vt:i4>
      </vt:variant>
      <vt:variant>
        <vt:lpwstr/>
      </vt:variant>
      <vt:variant>
        <vt:lpwstr>P145</vt:lpwstr>
      </vt:variant>
      <vt:variant>
        <vt:i4>196676</vt:i4>
      </vt:variant>
      <vt:variant>
        <vt:i4>132</vt:i4>
      </vt:variant>
      <vt:variant>
        <vt:i4>0</vt:i4>
      </vt:variant>
      <vt:variant>
        <vt:i4>5</vt:i4>
      </vt:variant>
      <vt:variant>
        <vt:lpwstr/>
      </vt:variant>
      <vt:variant>
        <vt:lpwstr>P142</vt:lpwstr>
      </vt:variant>
      <vt:variant>
        <vt:i4>131138</vt:i4>
      </vt:variant>
      <vt:variant>
        <vt:i4>129</vt:i4>
      </vt:variant>
      <vt:variant>
        <vt:i4>0</vt:i4>
      </vt:variant>
      <vt:variant>
        <vt:i4>5</vt:i4>
      </vt:variant>
      <vt:variant>
        <vt:lpwstr/>
      </vt:variant>
      <vt:variant>
        <vt:lpwstr>P123</vt:lpwstr>
      </vt:variant>
      <vt:variant>
        <vt:i4>65607</vt:i4>
      </vt:variant>
      <vt:variant>
        <vt:i4>126</vt:i4>
      </vt:variant>
      <vt:variant>
        <vt:i4>0</vt:i4>
      </vt:variant>
      <vt:variant>
        <vt:i4>5</vt:i4>
      </vt:variant>
      <vt:variant>
        <vt:lpwstr/>
      </vt:variant>
      <vt:variant>
        <vt:lpwstr>P574</vt:lpwstr>
      </vt:variant>
      <vt:variant>
        <vt:i4>131138</vt:i4>
      </vt:variant>
      <vt:variant>
        <vt:i4>123</vt:i4>
      </vt:variant>
      <vt:variant>
        <vt:i4>0</vt:i4>
      </vt:variant>
      <vt:variant>
        <vt:i4>5</vt:i4>
      </vt:variant>
      <vt:variant>
        <vt:lpwstr/>
      </vt:variant>
      <vt:variant>
        <vt:lpwstr>P123</vt:lpwstr>
      </vt:variant>
      <vt:variant>
        <vt:i4>458818</vt:i4>
      </vt:variant>
      <vt:variant>
        <vt:i4>120</vt:i4>
      </vt:variant>
      <vt:variant>
        <vt:i4>0</vt:i4>
      </vt:variant>
      <vt:variant>
        <vt:i4>5</vt:i4>
      </vt:variant>
      <vt:variant>
        <vt:lpwstr/>
      </vt:variant>
      <vt:variant>
        <vt:lpwstr>P522</vt:lpwstr>
      </vt:variant>
      <vt:variant>
        <vt:i4>69</vt:i4>
      </vt:variant>
      <vt:variant>
        <vt:i4>117</vt:i4>
      </vt:variant>
      <vt:variant>
        <vt:i4>0</vt:i4>
      </vt:variant>
      <vt:variant>
        <vt:i4>5</vt:i4>
      </vt:variant>
      <vt:variant>
        <vt:lpwstr/>
      </vt:variant>
      <vt:variant>
        <vt:lpwstr>P353</vt:lpwstr>
      </vt:variant>
      <vt:variant>
        <vt:i4>8126576</vt:i4>
      </vt:variant>
      <vt:variant>
        <vt:i4>114</vt:i4>
      </vt:variant>
      <vt:variant>
        <vt:i4>0</vt:i4>
      </vt:variant>
      <vt:variant>
        <vt:i4>5</vt:i4>
      </vt:variant>
      <vt:variant>
        <vt:lpwstr>http://www.torbeevo.e-mordovia.ru/</vt:lpwstr>
      </vt:variant>
      <vt:variant>
        <vt:lpwstr/>
      </vt:variant>
      <vt:variant>
        <vt:i4>327746</vt:i4>
      </vt:variant>
      <vt:variant>
        <vt:i4>111</vt:i4>
      </vt:variant>
      <vt:variant>
        <vt:i4>0</vt:i4>
      </vt:variant>
      <vt:variant>
        <vt:i4>5</vt:i4>
      </vt:variant>
      <vt:variant>
        <vt:lpwstr/>
      </vt:variant>
      <vt:variant>
        <vt:lpwstr>P124</vt:lpwstr>
      </vt:variant>
      <vt:variant>
        <vt:i4>7405619</vt:i4>
      </vt:variant>
      <vt:variant>
        <vt:i4>108</vt:i4>
      </vt:variant>
      <vt:variant>
        <vt:i4>0</vt:i4>
      </vt:variant>
      <vt:variant>
        <vt:i4>5</vt:i4>
      </vt:variant>
      <vt:variant>
        <vt:lpwstr>consultantplus://offline/ref=E2C3310C6BB3F1C5AB6E00BA2DA821C1D44804869D4C02E0767CC7EABF2EB5474E46628CA9DC8D6Fx4W9L</vt:lpwstr>
      </vt:variant>
      <vt:variant>
        <vt:lpwstr/>
      </vt:variant>
      <vt:variant>
        <vt:i4>589892</vt:i4>
      </vt:variant>
      <vt:variant>
        <vt:i4>105</vt:i4>
      </vt:variant>
      <vt:variant>
        <vt:i4>0</vt:i4>
      </vt:variant>
      <vt:variant>
        <vt:i4>5</vt:i4>
      </vt:variant>
      <vt:variant>
        <vt:lpwstr/>
      </vt:variant>
      <vt:variant>
        <vt:lpwstr>P148</vt:lpwstr>
      </vt:variant>
      <vt:variant>
        <vt:i4>458820</vt:i4>
      </vt:variant>
      <vt:variant>
        <vt:i4>102</vt:i4>
      </vt:variant>
      <vt:variant>
        <vt:i4>0</vt:i4>
      </vt:variant>
      <vt:variant>
        <vt:i4>5</vt:i4>
      </vt:variant>
      <vt:variant>
        <vt:lpwstr/>
      </vt:variant>
      <vt:variant>
        <vt:lpwstr>P146</vt:lpwstr>
      </vt:variant>
      <vt:variant>
        <vt:i4>1048579</vt:i4>
      </vt:variant>
      <vt:variant>
        <vt:i4>99</vt:i4>
      </vt:variant>
      <vt:variant>
        <vt:i4>0</vt:i4>
      </vt:variant>
      <vt:variant>
        <vt:i4>5</vt:i4>
      </vt:variant>
      <vt:variant>
        <vt:lpwstr>consultantplus://offline/ref=E2C3310C6BB3F1C5AB6E1EB73BC47CCDD144598B994E08B223239CB7E827BF1009093BCEEDD18C6C40B377x6W5L</vt:lpwstr>
      </vt:variant>
      <vt:variant>
        <vt:lpwstr/>
      </vt:variant>
      <vt:variant>
        <vt:i4>1048579</vt:i4>
      </vt:variant>
      <vt:variant>
        <vt:i4>96</vt:i4>
      </vt:variant>
      <vt:variant>
        <vt:i4>0</vt:i4>
      </vt:variant>
      <vt:variant>
        <vt:i4>5</vt:i4>
      </vt:variant>
      <vt:variant>
        <vt:lpwstr>consultantplus://offline/ref=E2C3310C6BB3F1C5AB6E1EB73BC47CCDD144598B994E08B223239CB7E827BF1009093BCEEDD18C6C40B377x6W5L</vt:lpwstr>
      </vt:variant>
      <vt:variant>
        <vt:lpwstr/>
      </vt:variant>
      <vt:variant>
        <vt:i4>327746</vt:i4>
      </vt:variant>
      <vt:variant>
        <vt:i4>93</vt:i4>
      </vt:variant>
      <vt:variant>
        <vt:i4>0</vt:i4>
      </vt:variant>
      <vt:variant>
        <vt:i4>5</vt:i4>
      </vt:variant>
      <vt:variant>
        <vt:lpwstr/>
      </vt:variant>
      <vt:variant>
        <vt:lpwstr>P124</vt:lpwstr>
      </vt:variant>
      <vt:variant>
        <vt:i4>7405619</vt:i4>
      </vt:variant>
      <vt:variant>
        <vt:i4>90</vt:i4>
      </vt:variant>
      <vt:variant>
        <vt:i4>0</vt:i4>
      </vt:variant>
      <vt:variant>
        <vt:i4>5</vt:i4>
      </vt:variant>
      <vt:variant>
        <vt:lpwstr>consultantplus://offline/ref=E2C3310C6BB3F1C5AB6E00BA2DA821C1D44804869D4C02E0767CC7EABF2EB5474E46628CA9DC8D6Fx4W9L</vt:lpwstr>
      </vt:variant>
      <vt:variant>
        <vt:lpwstr/>
      </vt:variant>
      <vt:variant>
        <vt:i4>1048582</vt:i4>
      </vt:variant>
      <vt:variant>
        <vt:i4>87</vt:i4>
      </vt:variant>
      <vt:variant>
        <vt:i4>0</vt:i4>
      </vt:variant>
      <vt:variant>
        <vt:i4>5</vt:i4>
      </vt:variant>
      <vt:variant>
        <vt:lpwstr>consultantplus://offline/ref=E2C3310C6BB3F1C5AB6E1EB73BC47CCDD144598B9B400BB12A239CB7E827BF1009093BCEEDD18C6C40B176x6W6L</vt:lpwstr>
      </vt:variant>
      <vt:variant>
        <vt:lpwstr/>
      </vt:variant>
      <vt:variant>
        <vt:i4>458818</vt:i4>
      </vt:variant>
      <vt:variant>
        <vt:i4>84</vt:i4>
      </vt:variant>
      <vt:variant>
        <vt:i4>0</vt:i4>
      </vt:variant>
      <vt:variant>
        <vt:i4>5</vt:i4>
      </vt:variant>
      <vt:variant>
        <vt:lpwstr/>
      </vt:variant>
      <vt:variant>
        <vt:lpwstr>P126</vt:lpwstr>
      </vt:variant>
      <vt:variant>
        <vt:i4>262210</vt:i4>
      </vt:variant>
      <vt:variant>
        <vt:i4>81</vt:i4>
      </vt:variant>
      <vt:variant>
        <vt:i4>0</vt:i4>
      </vt:variant>
      <vt:variant>
        <vt:i4>5</vt:i4>
      </vt:variant>
      <vt:variant>
        <vt:lpwstr/>
      </vt:variant>
      <vt:variant>
        <vt:lpwstr>P125</vt:lpwstr>
      </vt:variant>
      <vt:variant>
        <vt:i4>327746</vt:i4>
      </vt:variant>
      <vt:variant>
        <vt:i4>78</vt:i4>
      </vt:variant>
      <vt:variant>
        <vt:i4>0</vt:i4>
      </vt:variant>
      <vt:variant>
        <vt:i4>5</vt:i4>
      </vt:variant>
      <vt:variant>
        <vt:lpwstr/>
      </vt:variant>
      <vt:variant>
        <vt:lpwstr>P124</vt:lpwstr>
      </vt:variant>
      <vt:variant>
        <vt:i4>7405619</vt:i4>
      </vt:variant>
      <vt:variant>
        <vt:i4>75</vt:i4>
      </vt:variant>
      <vt:variant>
        <vt:i4>0</vt:i4>
      </vt:variant>
      <vt:variant>
        <vt:i4>5</vt:i4>
      </vt:variant>
      <vt:variant>
        <vt:lpwstr>consultantplus://offline/ref=E2C3310C6BB3F1C5AB6E00BA2DA821C1D44804869D4C02E0767CC7EABF2EB5474E46628CA9DC8D6Fx4W9L</vt:lpwstr>
      </vt:variant>
      <vt:variant>
        <vt:lpwstr/>
      </vt:variant>
      <vt:variant>
        <vt:i4>65607</vt:i4>
      </vt:variant>
      <vt:variant>
        <vt:i4>72</vt:i4>
      </vt:variant>
      <vt:variant>
        <vt:i4>0</vt:i4>
      </vt:variant>
      <vt:variant>
        <vt:i4>5</vt:i4>
      </vt:variant>
      <vt:variant>
        <vt:lpwstr/>
      </vt:variant>
      <vt:variant>
        <vt:lpwstr>P574</vt:lpwstr>
      </vt:variant>
      <vt:variant>
        <vt:i4>458818</vt:i4>
      </vt:variant>
      <vt:variant>
        <vt:i4>69</vt:i4>
      </vt:variant>
      <vt:variant>
        <vt:i4>0</vt:i4>
      </vt:variant>
      <vt:variant>
        <vt:i4>5</vt:i4>
      </vt:variant>
      <vt:variant>
        <vt:lpwstr/>
      </vt:variant>
      <vt:variant>
        <vt:lpwstr>P522</vt:lpwstr>
      </vt:variant>
      <vt:variant>
        <vt:i4>4063246</vt:i4>
      </vt:variant>
      <vt:variant>
        <vt:i4>66</vt:i4>
      </vt:variant>
      <vt:variant>
        <vt:i4>0</vt:i4>
      </vt:variant>
      <vt:variant>
        <vt:i4>5</vt:i4>
      </vt:variant>
      <vt:variant>
        <vt:lpwstr>mailto:ectorb@mail.ru</vt:lpwstr>
      </vt:variant>
      <vt:variant>
        <vt:lpwstr/>
      </vt:variant>
      <vt:variant>
        <vt:i4>8126576</vt:i4>
      </vt:variant>
      <vt:variant>
        <vt:i4>63</vt:i4>
      </vt:variant>
      <vt:variant>
        <vt:i4>0</vt:i4>
      </vt:variant>
      <vt:variant>
        <vt:i4>5</vt:i4>
      </vt:variant>
      <vt:variant>
        <vt:lpwstr>http://www.torbeevo.e-mordovia.ru/</vt:lpwstr>
      </vt:variant>
      <vt:variant>
        <vt:lpwstr/>
      </vt:variant>
      <vt:variant>
        <vt:i4>4915205</vt:i4>
      </vt:variant>
      <vt:variant>
        <vt:i4>60</vt:i4>
      </vt:variant>
      <vt:variant>
        <vt:i4>0</vt:i4>
      </vt:variant>
      <vt:variant>
        <vt:i4>5</vt:i4>
      </vt:variant>
      <vt:variant>
        <vt:lpwstr>http://mfc13.ru/</vt:lpwstr>
      </vt:variant>
      <vt:variant>
        <vt:lpwstr/>
      </vt:variant>
      <vt:variant>
        <vt:i4>8126576</vt:i4>
      </vt:variant>
      <vt:variant>
        <vt:i4>57</vt:i4>
      </vt:variant>
      <vt:variant>
        <vt:i4>0</vt:i4>
      </vt:variant>
      <vt:variant>
        <vt:i4>5</vt:i4>
      </vt:variant>
      <vt:variant>
        <vt:lpwstr>http://www.torbeevo.e-mordovia.ru/</vt:lpwstr>
      </vt:variant>
      <vt:variant>
        <vt:lpwstr/>
      </vt:variant>
      <vt:variant>
        <vt:i4>65607</vt:i4>
      </vt:variant>
      <vt:variant>
        <vt:i4>54</vt:i4>
      </vt:variant>
      <vt:variant>
        <vt:i4>0</vt:i4>
      </vt:variant>
      <vt:variant>
        <vt:i4>5</vt:i4>
      </vt:variant>
      <vt:variant>
        <vt:lpwstr/>
      </vt:variant>
      <vt:variant>
        <vt:lpwstr>P574</vt:lpwstr>
      </vt:variant>
      <vt:variant>
        <vt:i4>1048662</vt:i4>
      </vt:variant>
      <vt:variant>
        <vt:i4>51</vt:i4>
      </vt:variant>
      <vt:variant>
        <vt:i4>0</vt:i4>
      </vt:variant>
      <vt:variant>
        <vt:i4>5</vt:i4>
      </vt:variant>
      <vt:variant>
        <vt:lpwstr>consultantplus://offline/ref=E2C3310C6BB3F1C5AB6E1EB73BC47CCDD144598B984E0DB128239CB7E827BF1009093BCEEDD18C6C40B17Ex6WEL</vt:lpwstr>
      </vt:variant>
      <vt:variant>
        <vt:lpwstr/>
      </vt:variant>
      <vt:variant>
        <vt:i4>3014706</vt:i4>
      </vt:variant>
      <vt:variant>
        <vt:i4>48</vt:i4>
      </vt:variant>
      <vt:variant>
        <vt:i4>0</vt:i4>
      </vt:variant>
      <vt:variant>
        <vt:i4>5</vt:i4>
      </vt:variant>
      <vt:variant>
        <vt:lpwstr>consultantplus://offline/ref=E2C3310C6BB3F1C5AB6E1EB73BC47CCDD144598B9A4F08B522239CB7E827BF10x0W9L</vt:lpwstr>
      </vt:variant>
      <vt:variant>
        <vt:lpwstr/>
      </vt:variant>
      <vt:variant>
        <vt:i4>3014707</vt:i4>
      </vt:variant>
      <vt:variant>
        <vt:i4>45</vt:i4>
      </vt:variant>
      <vt:variant>
        <vt:i4>0</vt:i4>
      </vt:variant>
      <vt:variant>
        <vt:i4>5</vt:i4>
      </vt:variant>
      <vt:variant>
        <vt:lpwstr>consultantplus://offline/ref=E2C3310C6BB3F1C5AB6E1EB73BC47CCDD144598B9F480BB722239CB7E827BF10x0W9L</vt:lpwstr>
      </vt:variant>
      <vt:variant>
        <vt:lpwstr/>
      </vt:variant>
      <vt:variant>
        <vt:i4>3014707</vt:i4>
      </vt:variant>
      <vt:variant>
        <vt:i4>42</vt:i4>
      </vt:variant>
      <vt:variant>
        <vt:i4>0</vt:i4>
      </vt:variant>
      <vt:variant>
        <vt:i4>5</vt:i4>
      </vt:variant>
      <vt:variant>
        <vt:lpwstr>consultantplus://offline/ref=E2C3310C6BB3F1C5AB6E1EB73BC47CCDD144598B994E00B62C239CB7E827BF10x0W9L</vt:lpwstr>
      </vt:variant>
      <vt:variant>
        <vt:lpwstr/>
      </vt:variant>
      <vt:variant>
        <vt:i4>3014767</vt:i4>
      </vt:variant>
      <vt:variant>
        <vt:i4>39</vt:i4>
      </vt:variant>
      <vt:variant>
        <vt:i4>0</vt:i4>
      </vt:variant>
      <vt:variant>
        <vt:i4>5</vt:i4>
      </vt:variant>
      <vt:variant>
        <vt:lpwstr>consultantplus://offline/ref=E2C3310C6BB3F1C5AB6E1EB73BC47CCDD144598B994E08B223239CB7E827BF10x0W9L</vt:lpwstr>
      </vt:variant>
      <vt:variant>
        <vt:lpwstr/>
      </vt:variant>
      <vt:variant>
        <vt:i4>1048665</vt:i4>
      </vt:variant>
      <vt:variant>
        <vt:i4>36</vt:i4>
      </vt:variant>
      <vt:variant>
        <vt:i4>0</vt:i4>
      </vt:variant>
      <vt:variant>
        <vt:i4>5</vt:i4>
      </vt:variant>
      <vt:variant>
        <vt:lpwstr>consultantplus://offline/ref=E2C3310C6BB3F1C5AB6E1EB73BC47CCDD144598B984F08B529239CB7E827BF1009093BCEEDD18C6C40B17Ex6W0L</vt:lpwstr>
      </vt:variant>
      <vt:variant>
        <vt:lpwstr/>
      </vt:variant>
      <vt:variant>
        <vt:i4>7405620</vt:i4>
      </vt:variant>
      <vt:variant>
        <vt:i4>33</vt:i4>
      </vt:variant>
      <vt:variant>
        <vt:i4>0</vt:i4>
      </vt:variant>
      <vt:variant>
        <vt:i4>5</vt:i4>
      </vt:variant>
      <vt:variant>
        <vt:lpwstr>consultantplus://offline/ref=E2C3310C6BB3F1C5AB6E00BA2DA821C1D74F0F8E9A4902E0767CC7EABF2EB5474E46628CA9DC8D6Cx4W8L</vt:lpwstr>
      </vt:variant>
      <vt:variant>
        <vt:lpwstr/>
      </vt:variant>
      <vt:variant>
        <vt:i4>7405674</vt:i4>
      </vt:variant>
      <vt:variant>
        <vt:i4>30</vt:i4>
      </vt:variant>
      <vt:variant>
        <vt:i4>0</vt:i4>
      </vt:variant>
      <vt:variant>
        <vt:i4>5</vt:i4>
      </vt:variant>
      <vt:variant>
        <vt:lpwstr>consultantplus://offline/ref=E2C3310C6BB3F1C5AB6E00BA2DA821C1D74F0F8E9A4F02E0767CC7EABF2EB5474E46628CA9DC8D6Cx4W9L</vt:lpwstr>
      </vt:variant>
      <vt:variant>
        <vt:lpwstr/>
      </vt:variant>
      <vt:variant>
        <vt:i4>7405629</vt:i4>
      </vt:variant>
      <vt:variant>
        <vt:i4>27</vt:i4>
      </vt:variant>
      <vt:variant>
        <vt:i4>0</vt:i4>
      </vt:variant>
      <vt:variant>
        <vt:i4>5</vt:i4>
      </vt:variant>
      <vt:variant>
        <vt:lpwstr>consultantplus://offline/ref=E2C3310C6BB3F1C5AB6E00BA2DA821C1D44804869D4C02E0767CC7EABF2EB5474E46628CA9DC8D6Fx4W7L</vt:lpwstr>
      </vt:variant>
      <vt:variant>
        <vt:lpwstr/>
      </vt:variant>
      <vt:variant>
        <vt:i4>7405679</vt:i4>
      </vt:variant>
      <vt:variant>
        <vt:i4>24</vt:i4>
      </vt:variant>
      <vt:variant>
        <vt:i4>0</vt:i4>
      </vt:variant>
      <vt:variant>
        <vt:i4>5</vt:i4>
      </vt:variant>
      <vt:variant>
        <vt:lpwstr>consultantplus://offline/ref=E2C3310C6BB3F1C5AB6E00BA2DA821C1D74D0786984A02E0767CC7EABF2EB5474E46628CA9DC8D65x4W4L</vt:lpwstr>
      </vt:variant>
      <vt:variant>
        <vt:lpwstr/>
      </vt:variant>
      <vt:variant>
        <vt:i4>1507342</vt:i4>
      </vt:variant>
      <vt:variant>
        <vt:i4>21</vt:i4>
      </vt:variant>
      <vt:variant>
        <vt:i4>0</vt:i4>
      </vt:variant>
      <vt:variant>
        <vt:i4>5</vt:i4>
      </vt:variant>
      <vt:variant>
        <vt:lpwstr>consultantplus://offline/ref=E2C3310C6BB3F1C5AB6E00BA2DA821C1D7470083951F55E22729C9xEWFL</vt:lpwstr>
      </vt:variant>
      <vt:variant>
        <vt:lpwstr/>
      </vt:variant>
      <vt:variant>
        <vt:i4>65607</vt:i4>
      </vt:variant>
      <vt:variant>
        <vt:i4>18</vt:i4>
      </vt:variant>
      <vt:variant>
        <vt:i4>0</vt:i4>
      </vt:variant>
      <vt:variant>
        <vt:i4>5</vt:i4>
      </vt:variant>
      <vt:variant>
        <vt:lpwstr/>
      </vt:variant>
      <vt:variant>
        <vt:lpwstr>P574</vt:lpwstr>
      </vt:variant>
      <vt:variant>
        <vt:i4>3604592</vt:i4>
      </vt:variant>
      <vt:variant>
        <vt:i4>15</vt:i4>
      </vt:variant>
      <vt:variant>
        <vt:i4>0</vt:i4>
      </vt:variant>
      <vt:variant>
        <vt:i4>5</vt:i4>
      </vt:variant>
      <vt:variant>
        <vt:lpwstr/>
      </vt:variant>
      <vt:variant>
        <vt:lpwstr>P78</vt:lpwstr>
      </vt:variant>
      <vt:variant>
        <vt:i4>7405616</vt:i4>
      </vt:variant>
      <vt:variant>
        <vt:i4>12</vt:i4>
      </vt:variant>
      <vt:variant>
        <vt:i4>0</vt:i4>
      </vt:variant>
      <vt:variant>
        <vt:i4>5</vt:i4>
      </vt:variant>
      <vt:variant>
        <vt:lpwstr>consultantplus://offline/ref=E2C3310C6BB3F1C5AB6E00BA2DA821C1D74D0786984A02E0767CC7EABF2EB5474E46628CA9DC8D6Fx4W8L</vt:lpwstr>
      </vt:variant>
      <vt:variant>
        <vt:lpwstr/>
      </vt:variant>
      <vt:variant>
        <vt:i4>3342448</vt:i4>
      </vt:variant>
      <vt:variant>
        <vt:i4>9</vt:i4>
      </vt:variant>
      <vt:variant>
        <vt:i4>0</vt:i4>
      </vt:variant>
      <vt:variant>
        <vt:i4>5</vt:i4>
      </vt:variant>
      <vt:variant>
        <vt:lpwstr/>
      </vt:variant>
      <vt:variant>
        <vt:lpwstr>P37</vt:lpwstr>
      </vt:variant>
      <vt:variant>
        <vt:i4>3014707</vt:i4>
      </vt:variant>
      <vt:variant>
        <vt:i4>6</vt:i4>
      </vt:variant>
      <vt:variant>
        <vt:i4>0</vt:i4>
      </vt:variant>
      <vt:variant>
        <vt:i4>5</vt:i4>
      </vt:variant>
      <vt:variant>
        <vt:lpwstr>consultantplus://offline/ref=E2C3310C6BB3F1C5AB6E1EB73BC47CCDD144598B984F0BB623239CB7E827BF10x0W9L</vt:lpwstr>
      </vt:variant>
      <vt:variant>
        <vt:lpwstr/>
      </vt:variant>
      <vt:variant>
        <vt:i4>3342448</vt:i4>
      </vt:variant>
      <vt:variant>
        <vt:i4>3</vt:i4>
      </vt:variant>
      <vt:variant>
        <vt:i4>0</vt:i4>
      </vt:variant>
      <vt:variant>
        <vt:i4>5</vt:i4>
      </vt:variant>
      <vt:variant>
        <vt:lpwstr/>
      </vt:variant>
      <vt:variant>
        <vt:lpwstr>P37</vt:lpwstr>
      </vt:variant>
      <vt:variant>
        <vt:i4>7209005</vt:i4>
      </vt:variant>
      <vt:variant>
        <vt:i4>0</vt:i4>
      </vt:variant>
      <vt:variant>
        <vt:i4>0</vt:i4>
      </vt:variant>
      <vt:variant>
        <vt:i4>5</vt:i4>
      </vt:variant>
      <vt:variant>
        <vt:lpwstr>garantf1://88834.0/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Гусева</cp:lastModifiedBy>
  <cp:revision>3</cp:revision>
  <cp:lastPrinted>2018-03-28T13:50:00Z</cp:lastPrinted>
  <dcterms:created xsi:type="dcterms:W3CDTF">2020-04-10T07:53:00Z</dcterms:created>
  <dcterms:modified xsi:type="dcterms:W3CDTF">2020-04-10T07:54:00Z</dcterms:modified>
</cp:coreProperties>
</file>